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июня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614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</w:t>
            </w:r>
            <w:r>
              <w:rPr>
                <w:sz w:val="28"/>
                <w:szCs w:val="28"/>
              </w:rPr>
              <w:t xml:space="preserve">ия</w:t>
            </w:r>
            <w:r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декабря 2015 года № 1660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Положения о гарантиях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компенсациях для лиц, проживающих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муниципальном образовании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Кондинский район и работающих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организациях, финансируемых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Кондинского района</w:t>
            </w:r>
            <w:r>
              <w:rPr>
                <w:sz w:val="28"/>
                <w:szCs w:val="28"/>
              </w:rPr>
              <w:t xml:space="preserve">»</w:t>
            </w:r>
          </w:p>
          <w:p>
            <w:pPr>
              <w:pStyle w:val="UserStyle_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313, 316, 317, 323, 326 Трудового кодекса Российской Федерации, руководствуясь Законом </w:t>
      </w:r>
      <w:r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 xml:space="preserve">от 21 декабря 2022 года № 155-оз «</w:t>
      </w:r>
      <w:r>
        <w:rPr>
          <w:sz w:val="28"/>
          <w:szCs w:val="28"/>
        </w:rPr>
        <w:t xml:space="preserve">О внесении изменения в статью 3 З</w:t>
      </w:r>
      <w:r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Ханты-Мансийского автономного округа – Югры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гарантиях и компенсациях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лиц, проживающих в </w:t>
      </w:r>
      <w:r>
        <w:rPr>
          <w:sz w:val="28"/>
          <w:szCs w:val="28"/>
        </w:rPr>
        <w:t xml:space="preserve">Ханты-Мансийском автономном округе – Югре</w:t>
      </w:r>
      <w:r>
        <w:rPr>
          <w:sz w:val="28"/>
          <w:szCs w:val="28"/>
        </w:rPr>
        <w:t xml:space="preserve">, работающих в государственных органах и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учреждениях </w:t>
      </w:r>
      <w:r>
        <w:rPr>
          <w:sz w:val="28"/>
          <w:szCs w:val="28"/>
        </w:rPr>
        <w:t xml:space="preserve">Ханты-Мансийского автономного                          округа – Югры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территориальном фонде обязательного медицинского страхования</w:t>
      </w:r>
      <w:r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целях приведения муниципальных нормативных правовых актов Кондинского района в соответствие действующему законодательству Российской Федерации, </w:t>
      </w:r>
      <w:r>
        <w:rPr>
          <w:b/>
          <w:sz w:val="28"/>
          <w:szCs w:val="28"/>
        </w:rPr>
        <w:t xml:space="preserve">администрация Кондинского района постановляет: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14 декабря 2015 года № 1660 «Об утверждении Положения о гарантиях и компенсациях для лиц, проживающих в муниципальном образовании </w:t>
      </w:r>
      <w:r>
        <w:rPr>
          <w:sz w:val="28"/>
          <w:szCs w:val="28"/>
        </w:rPr>
        <w:t xml:space="preserve">Кондинский район и работающих в организациях, финансируемых из бюджета Кондинского района»</w:t>
      </w:r>
      <w:r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статьи 4 приложения к постановлению дополнить абзацем следующего содержания: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«Лицам, работающим в организациях, финансируемых из бюджета Кондинского района по наиболее востребованным должностям, профессиям (специальностям), перечень которых утверждается адм</w:t>
      </w:r>
      <w:r>
        <w:rPr>
          <w:sz w:val="28"/>
          <w:szCs w:val="28"/>
        </w:rPr>
        <w:t xml:space="preserve">инистрацией Кондинского района, </w:t>
      </w:r>
      <w:r>
        <w:rPr>
          <w:sz w:val="28"/>
          <w:szCs w:val="28"/>
        </w:rPr>
        <w:t xml:space="preserve">и вступившим в трудовые отношения до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2023 года, сохраняются начисленные на этот период процентные надбавки,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 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 января 2023 года начисление указанных процентных надбавок производится в полном размере.».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 и</w:t>
      </w:r>
      <w:r>
        <w:rPr>
          <w:sz w:val="28"/>
          <w:szCs w:val="28"/>
        </w:rPr>
        <w:t xml:space="preserve"> распространяется на правоотношения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возникшие с 01 января 2023 года.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">
    <w:name w:val="Без интервала"/>
    <w:next w:val="User"/>
    <w:link w:val="UserStyle_16"/>
    <w:uiPriority w:val="1"/>
    <w:qFormat/>
    <w:rPr>
      <w:sz w:val="24"/>
      <w:szCs w:val="24"/>
      <w:lang w:val="ru-RU" w:eastAsia="ru-RU" w:bidi="ar-SA"/>
    </w:rPr>
  </w:style>
  <w:style w:type="character" w:styleId="UserStyle_16">
    <w:name w:val="Без интервала Знак"/>
    <w:next w:val="UserStyle_16"/>
    <w:link w:val="User"/>
    <w:uiPriority w:val="1"/>
    <w:locked/>
    <w:rPr>
      <w:sz w:val="24"/>
      <w:szCs w:val="24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2422</Characters>
  <CharactersWithSpaces>2841</CharactersWithSpaces>
  <DocSecurity>0</DocSecurity>
  <HyperlinksChanged>false</HyperlinksChanged>
  <Lines>20</Lines>
  <Pages>2</Pages>
  <Paragraphs>5</Paragraphs>
  <ScaleCrop>false</ScaleCrop>
  <SharedDoc>false</SharedDoc>
  <Template>Normal.dotm</Template>
  <Words>424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dcterms:created xsi:type="dcterms:W3CDTF">2023-06-05T09:36:00Z</dcterms:created>
  <dcterms:modified xsi:type="dcterms:W3CDTF">2023-06-05T09:43:00Z</dcterms:modified>
  <cp:version>917504</cp:version>
</cp:coreProperties>
</file>