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D8" w:rsidRPr="00FF5FBE" w:rsidRDefault="002E5193" w:rsidP="00FF5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E519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Проект</w:t>
      </w: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РАСПОРЯЖЕНИЕ</w:t>
      </w: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009D8">
        <w:rPr>
          <w:rFonts w:ascii="Times New Roman" w:eastAsia="Times New Roman" w:hAnsi="Times New Roman" w:cs="Times New Roman"/>
          <w:sz w:val="28"/>
          <w:szCs w:val="20"/>
        </w:rPr>
        <w:t>от  ______________2014 г.                                                        № ______</w:t>
      </w:r>
    </w:p>
    <w:p w:rsidR="004009D8" w:rsidRPr="004009D8" w:rsidRDefault="00945F52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F2570D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>предоставлении</w:t>
      </w:r>
      <w:proofErr w:type="gramEnd"/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 xml:space="preserve"> бюджетного кредита </w:t>
      </w:r>
    </w:p>
    <w:p w:rsidR="007E5758" w:rsidRDefault="00F2570D" w:rsidP="00945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860C7">
        <w:rPr>
          <w:rFonts w:ascii="Times New Roman" w:eastAsia="Times New Roman" w:hAnsi="Times New Roman" w:cs="Times New Roman"/>
          <w:sz w:val="28"/>
          <w:szCs w:val="20"/>
        </w:rPr>
        <w:t>о</w:t>
      </w:r>
      <w:r w:rsidR="00B25922" w:rsidRPr="00945F52">
        <w:rPr>
          <w:rFonts w:ascii="Times New Roman" w:eastAsia="Times New Roman" w:hAnsi="Times New Roman" w:cs="Times New Roman"/>
          <w:sz w:val="28"/>
          <w:szCs w:val="20"/>
        </w:rPr>
        <w:t>бществ</w:t>
      </w:r>
      <w:r w:rsidR="007E5758">
        <w:rPr>
          <w:rFonts w:ascii="Times New Roman" w:eastAsia="Times New Roman" w:hAnsi="Times New Roman" w:cs="Times New Roman"/>
          <w:sz w:val="28"/>
          <w:szCs w:val="20"/>
        </w:rPr>
        <w:t>у</w:t>
      </w:r>
      <w:r w:rsidR="00B25922" w:rsidRPr="00945F52">
        <w:rPr>
          <w:rFonts w:ascii="Times New Roman" w:eastAsia="Times New Roman" w:hAnsi="Times New Roman" w:cs="Times New Roman"/>
          <w:sz w:val="28"/>
          <w:szCs w:val="20"/>
        </w:rPr>
        <w:t xml:space="preserve"> с ограниченной</w:t>
      </w:r>
      <w:r w:rsidR="007E575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25922" w:rsidRPr="00945F52">
        <w:rPr>
          <w:rFonts w:ascii="Times New Roman" w:eastAsia="Times New Roman" w:hAnsi="Times New Roman" w:cs="Times New Roman"/>
          <w:sz w:val="28"/>
          <w:szCs w:val="20"/>
        </w:rPr>
        <w:t xml:space="preserve">ответственностью </w:t>
      </w:r>
      <w:r w:rsidR="004009D8" w:rsidRPr="00945F5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2570D" w:rsidRPr="00F2570D" w:rsidRDefault="004009D8" w:rsidP="00945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45F52">
        <w:rPr>
          <w:rFonts w:ascii="Times New Roman" w:eastAsia="Times New Roman" w:hAnsi="Times New Roman" w:cs="Times New Roman"/>
          <w:sz w:val="28"/>
          <w:szCs w:val="20"/>
        </w:rPr>
        <w:t>«</w:t>
      </w:r>
      <w:r w:rsidR="00B25922" w:rsidRPr="00945F52">
        <w:rPr>
          <w:rFonts w:ascii="Times New Roman" w:eastAsia="Times New Roman" w:hAnsi="Times New Roman" w:cs="Times New Roman"/>
          <w:sz w:val="28"/>
          <w:szCs w:val="20"/>
        </w:rPr>
        <w:t>Комплекс коммунальных</w:t>
      </w:r>
      <w:r w:rsidR="007E575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25922" w:rsidRPr="00945F52">
        <w:rPr>
          <w:rFonts w:ascii="Times New Roman" w:eastAsia="Times New Roman" w:hAnsi="Times New Roman" w:cs="Times New Roman"/>
          <w:sz w:val="28"/>
          <w:szCs w:val="20"/>
        </w:rPr>
        <w:t>платежей</w:t>
      </w:r>
      <w:r w:rsidRPr="00945F52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38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860C7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proofErr w:type="gramStart"/>
      <w:r w:rsidR="003860C7">
        <w:rPr>
          <w:rFonts w:ascii="Times New Roman" w:eastAsia="Times New Roman" w:hAnsi="Times New Roman" w:cs="Times New Roman"/>
          <w:sz w:val="28"/>
          <w:szCs w:val="20"/>
        </w:rPr>
        <w:t xml:space="preserve">Руководствуясь  решением Думы  Кондинского района  на  24 декабря 2013 года № 410 «О бюджете муниципального образования </w:t>
      </w:r>
      <w:proofErr w:type="spellStart"/>
      <w:r w:rsidR="003860C7">
        <w:rPr>
          <w:rFonts w:ascii="Times New Roman" w:eastAsia="Times New Roman" w:hAnsi="Times New Roman" w:cs="Times New Roman"/>
          <w:sz w:val="28"/>
          <w:szCs w:val="20"/>
        </w:rPr>
        <w:t>Кондинский</w:t>
      </w:r>
      <w:proofErr w:type="spellEnd"/>
      <w:r w:rsidR="003860C7">
        <w:rPr>
          <w:rFonts w:ascii="Times New Roman" w:eastAsia="Times New Roman" w:hAnsi="Times New Roman" w:cs="Times New Roman"/>
          <w:sz w:val="28"/>
          <w:szCs w:val="20"/>
        </w:rPr>
        <w:t xml:space="preserve"> район на 2014  год и на плановый период 2015 и 2016 годов», н</w:t>
      </w:r>
      <w:r w:rsidR="009F69FF">
        <w:rPr>
          <w:rFonts w:ascii="Times New Roman" w:eastAsia="Times New Roman" w:hAnsi="Times New Roman" w:cs="Times New Roman"/>
          <w:sz w:val="28"/>
          <w:szCs w:val="20"/>
        </w:rPr>
        <w:t>а основании  распоряжения  ад</w:t>
      </w:r>
      <w:r w:rsidR="00B25922">
        <w:rPr>
          <w:rFonts w:ascii="Times New Roman" w:eastAsia="Times New Roman" w:hAnsi="Times New Roman" w:cs="Times New Roman"/>
          <w:sz w:val="28"/>
          <w:szCs w:val="20"/>
        </w:rPr>
        <w:t>министрации Кондинского района от  05 мая 2014 года № 177-р «</w:t>
      </w:r>
      <w:r w:rsidR="00BC4A35">
        <w:rPr>
          <w:rFonts w:ascii="Times New Roman" w:eastAsia="Times New Roman" w:hAnsi="Times New Roman" w:cs="Times New Roman"/>
          <w:sz w:val="28"/>
          <w:szCs w:val="20"/>
        </w:rPr>
        <w:t>Об определении покупателей (</w:t>
      </w:r>
      <w:r w:rsidR="00B25922">
        <w:rPr>
          <w:rFonts w:ascii="Times New Roman" w:eastAsia="Times New Roman" w:hAnsi="Times New Roman" w:cs="Times New Roman"/>
          <w:sz w:val="28"/>
          <w:szCs w:val="20"/>
        </w:rPr>
        <w:t xml:space="preserve">принципалов) каменного угля по </w:t>
      </w:r>
      <w:proofErr w:type="spellStart"/>
      <w:r w:rsidR="00B25922">
        <w:rPr>
          <w:rFonts w:ascii="Times New Roman" w:eastAsia="Times New Roman" w:hAnsi="Times New Roman" w:cs="Times New Roman"/>
          <w:sz w:val="28"/>
          <w:szCs w:val="20"/>
        </w:rPr>
        <w:t>Кондинскому</w:t>
      </w:r>
      <w:proofErr w:type="spellEnd"/>
      <w:r w:rsidR="00B25922">
        <w:rPr>
          <w:rFonts w:ascii="Times New Roman" w:eastAsia="Times New Roman" w:hAnsi="Times New Roman" w:cs="Times New Roman"/>
          <w:sz w:val="28"/>
          <w:szCs w:val="20"/>
        </w:rPr>
        <w:t xml:space="preserve"> району в рамках досрочного завоза  2014-2015 годов», в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 протоколом </w:t>
      </w:r>
      <w:r w:rsidR="00FF4E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FF049D">
        <w:rPr>
          <w:rFonts w:ascii="Times New Roman" w:eastAsia="Times New Roman" w:hAnsi="Times New Roman" w:cs="Times New Roman"/>
          <w:sz w:val="28"/>
          <w:szCs w:val="20"/>
        </w:rPr>
        <w:t>3</w:t>
      </w:r>
      <w:proofErr w:type="gramEnd"/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 w:rsidR="00FF049D">
        <w:rPr>
          <w:rFonts w:ascii="Times New Roman" w:eastAsia="Times New Roman" w:hAnsi="Times New Roman" w:cs="Times New Roman"/>
          <w:sz w:val="28"/>
          <w:szCs w:val="20"/>
        </w:rPr>
        <w:t>29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>.0</w:t>
      </w:r>
      <w:r w:rsidR="00FF049D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FF049D">
        <w:rPr>
          <w:rFonts w:ascii="Times New Roman" w:eastAsia="Times New Roman" w:hAnsi="Times New Roman" w:cs="Times New Roman"/>
          <w:sz w:val="28"/>
          <w:szCs w:val="20"/>
        </w:rPr>
        <w:t>14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г. заседания комиссии по распределению, использованию и возврату</w:t>
      </w:r>
      <w:r w:rsidR="00FF4EE1">
        <w:rPr>
          <w:rFonts w:ascii="Times New Roman" w:eastAsia="Times New Roman" w:hAnsi="Times New Roman" w:cs="Times New Roman"/>
          <w:sz w:val="28"/>
          <w:szCs w:val="20"/>
        </w:rPr>
        <w:t xml:space="preserve"> кредитных ресурсов  из 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средств </w:t>
      </w:r>
      <w:r w:rsidR="00FF4EE1">
        <w:rPr>
          <w:rFonts w:ascii="Times New Roman" w:eastAsia="Times New Roman" w:hAnsi="Times New Roman" w:cs="Times New Roman"/>
          <w:sz w:val="28"/>
          <w:szCs w:val="20"/>
        </w:rPr>
        <w:t xml:space="preserve"> бюджета автономного округа, направленных на государственную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F4EE1">
        <w:rPr>
          <w:rFonts w:ascii="Times New Roman" w:eastAsia="Times New Roman" w:hAnsi="Times New Roman" w:cs="Times New Roman"/>
          <w:sz w:val="28"/>
          <w:szCs w:val="20"/>
        </w:rPr>
        <w:t xml:space="preserve"> финансовую  поддержку </w:t>
      </w:r>
      <w:r w:rsidRPr="004009D8">
        <w:rPr>
          <w:rFonts w:ascii="Times New Roman" w:eastAsia="Times New Roman" w:hAnsi="Times New Roman" w:cs="Times New Roman"/>
          <w:sz w:val="28"/>
          <w:szCs w:val="20"/>
        </w:rPr>
        <w:t>досрочного завоза продукции:</w:t>
      </w:r>
    </w:p>
    <w:p w:rsidR="004009D8" w:rsidRDefault="004009D8" w:rsidP="0038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57D5C" w:rsidRDefault="003860C7" w:rsidP="00357D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Предоставить  бюджетный кредит  </w:t>
      </w:r>
      <w:r w:rsidRPr="003860C7">
        <w:rPr>
          <w:rFonts w:ascii="Times New Roman" w:eastAsia="Times New Roman" w:hAnsi="Times New Roman" w:cs="Times New Roman"/>
          <w:sz w:val="28"/>
          <w:szCs w:val="20"/>
        </w:rPr>
        <w:t>предприятию общество с ограниченной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860C7">
        <w:rPr>
          <w:rFonts w:ascii="Times New Roman" w:eastAsia="Times New Roman" w:hAnsi="Times New Roman" w:cs="Times New Roman"/>
          <w:sz w:val="28"/>
          <w:szCs w:val="20"/>
        </w:rPr>
        <w:t>ответственностью  «Комплекс коммунальных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860C7">
        <w:rPr>
          <w:rFonts w:ascii="Times New Roman" w:eastAsia="Times New Roman" w:hAnsi="Times New Roman" w:cs="Times New Roman"/>
          <w:sz w:val="28"/>
          <w:szCs w:val="20"/>
        </w:rPr>
        <w:t>платежей»</w:t>
      </w:r>
      <w:r w:rsidR="008E5CA5">
        <w:rPr>
          <w:rFonts w:ascii="Times New Roman" w:eastAsia="Times New Roman" w:hAnsi="Times New Roman" w:cs="Times New Roman"/>
          <w:sz w:val="28"/>
          <w:szCs w:val="20"/>
        </w:rPr>
        <w:t xml:space="preserve"> на  муниципальную  финансовую поддержку досрочного завоза продукции </w:t>
      </w:r>
      <w:r w:rsidR="00357D5C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</w:p>
    <w:p w:rsidR="003860C7" w:rsidRDefault="00357D5C" w:rsidP="0035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(</w:t>
      </w:r>
      <w:r w:rsidR="008E5CA5">
        <w:rPr>
          <w:rFonts w:ascii="Times New Roman" w:eastAsia="Times New Roman" w:hAnsi="Times New Roman" w:cs="Times New Roman"/>
          <w:sz w:val="28"/>
          <w:szCs w:val="20"/>
        </w:rPr>
        <w:t>товаров) в районы и насе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ленные  пункты на территории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Кондинский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район с ограниченными сроками завоза грузов в сумме 26 230 195,00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 xml:space="preserve"> рублей  на</w:t>
      </w:r>
      <w:r w:rsidR="00702080">
        <w:rPr>
          <w:rFonts w:ascii="Times New Roman" w:eastAsia="Times New Roman" w:hAnsi="Times New Roman" w:cs="Times New Roman"/>
          <w:sz w:val="28"/>
          <w:szCs w:val="20"/>
        </w:rPr>
        <w:t xml:space="preserve"> срок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 xml:space="preserve"> до 1 мая 2015года.</w:t>
      </w:r>
    </w:p>
    <w:p w:rsidR="00702080" w:rsidRPr="003860C7" w:rsidRDefault="00702080" w:rsidP="0035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proofErr w:type="gramStart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Средства бюджета муниципального образования </w:t>
      </w:r>
      <w:proofErr w:type="spellStart"/>
      <w:r w:rsidRPr="00702080">
        <w:rPr>
          <w:rFonts w:ascii="Times New Roman" w:eastAsia="Times New Roman" w:hAnsi="Times New Roman" w:cs="Times New Roman"/>
          <w:sz w:val="28"/>
          <w:szCs w:val="20"/>
        </w:rPr>
        <w:t>Кондинский</w:t>
      </w:r>
      <w:proofErr w:type="spellEnd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район  предоставляются для оплаты поставки товаров соответствующ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их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перечню, утвержденному распоряжением Правительства Ханты-Мансийского автономного округа - </w:t>
      </w:r>
      <w:proofErr w:type="spellStart"/>
      <w:r w:rsidRPr="00702080">
        <w:rPr>
          <w:rFonts w:ascii="Times New Roman" w:eastAsia="Times New Roman" w:hAnsi="Times New Roman" w:cs="Times New Roman"/>
          <w:sz w:val="28"/>
          <w:szCs w:val="20"/>
        </w:rPr>
        <w:t>Югры</w:t>
      </w:r>
      <w:proofErr w:type="spellEnd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от 2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декабря 201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года № 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662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-рп  «О размещении и исполнении заказа на центральную  поставку товаров в районы и населенные  пункты  Ханты – Мансийского автономного округа – </w:t>
      </w:r>
      <w:proofErr w:type="spellStart"/>
      <w:r w:rsidRPr="00702080">
        <w:rPr>
          <w:rFonts w:ascii="Times New Roman" w:eastAsia="Times New Roman" w:hAnsi="Times New Roman" w:cs="Times New Roman"/>
          <w:sz w:val="28"/>
          <w:szCs w:val="20"/>
        </w:rPr>
        <w:t>Югры</w:t>
      </w:r>
      <w:proofErr w:type="spellEnd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 с ограниченными сроками завоза грузов в навигацию 201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года» и осуществляемой на основании Контракта № 2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8</w:t>
      </w:r>
      <w:proofErr w:type="gramEnd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на поставку каменного угля в районы и населенные пункты Ханты-Мансийского автономного округа – </w:t>
      </w:r>
      <w:proofErr w:type="spellStart"/>
      <w:r w:rsidRPr="00702080">
        <w:rPr>
          <w:rFonts w:ascii="Times New Roman" w:eastAsia="Times New Roman" w:hAnsi="Times New Roman" w:cs="Times New Roman"/>
          <w:sz w:val="28"/>
          <w:szCs w:val="20"/>
        </w:rPr>
        <w:t>Югры</w:t>
      </w:r>
      <w:proofErr w:type="spellEnd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в навигацию 201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года от 1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апреля 201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года, договоров  заключенных  Управлением жилищно-коммунального хозяйства администрации Кондинского района с Поставщиком продукции, на основании 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Государственного Контракта на поставку  каменного угля  в районы и населенные пункты Ханты - Мансийского автономного округа – </w:t>
      </w:r>
      <w:proofErr w:type="spellStart"/>
      <w:r w:rsidRPr="00702080">
        <w:rPr>
          <w:rFonts w:ascii="Times New Roman" w:eastAsia="Times New Roman" w:hAnsi="Times New Roman" w:cs="Times New Roman"/>
          <w:sz w:val="28"/>
          <w:szCs w:val="20"/>
        </w:rPr>
        <w:t>Югры</w:t>
      </w:r>
      <w:proofErr w:type="spellEnd"/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в навигацию 201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702080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D128B8">
        <w:rPr>
          <w:rFonts w:ascii="Times New Roman" w:eastAsia="Times New Roman" w:hAnsi="Times New Roman" w:cs="Times New Roman"/>
          <w:sz w:val="28"/>
          <w:szCs w:val="20"/>
        </w:rPr>
        <w:t>а.</w:t>
      </w:r>
      <w:proofErr w:type="gramEnd"/>
    </w:p>
    <w:p w:rsidR="004009D8" w:rsidRPr="004009D8" w:rsidRDefault="003860C7" w:rsidP="00C85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4009D8" w:rsidRPr="003860C7">
        <w:rPr>
          <w:rFonts w:ascii="Times New Roman" w:eastAsia="Times New Roman" w:hAnsi="Times New Roman" w:cs="Times New Roman"/>
          <w:sz w:val="28"/>
          <w:szCs w:val="20"/>
        </w:rPr>
        <w:t>Комитету по финансам и нал</w:t>
      </w:r>
      <w:r w:rsidR="004D6D55" w:rsidRPr="003860C7">
        <w:rPr>
          <w:rFonts w:ascii="Times New Roman" w:eastAsia="Times New Roman" w:hAnsi="Times New Roman" w:cs="Times New Roman"/>
          <w:sz w:val="28"/>
          <w:szCs w:val="20"/>
        </w:rPr>
        <w:t xml:space="preserve">оговой политике </w:t>
      </w:r>
      <w:r w:rsidR="00FF4EE1" w:rsidRPr="003860C7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Кондинского района </w:t>
      </w:r>
      <w:r w:rsidR="004D6D55" w:rsidRPr="003860C7">
        <w:rPr>
          <w:rFonts w:ascii="Times New Roman" w:eastAsia="Times New Roman" w:hAnsi="Times New Roman" w:cs="Times New Roman"/>
          <w:sz w:val="28"/>
          <w:szCs w:val="20"/>
        </w:rPr>
        <w:t>(</w:t>
      </w:r>
      <w:r w:rsidR="00FF4EE1" w:rsidRPr="003860C7">
        <w:rPr>
          <w:rFonts w:ascii="Times New Roman" w:eastAsia="Times New Roman" w:hAnsi="Times New Roman" w:cs="Times New Roman"/>
          <w:sz w:val="28"/>
          <w:szCs w:val="20"/>
        </w:rPr>
        <w:t>И.А.Вепрева</w:t>
      </w:r>
      <w:r w:rsidR="004009D8" w:rsidRPr="003860C7">
        <w:rPr>
          <w:rFonts w:ascii="Times New Roman" w:eastAsia="Times New Roman" w:hAnsi="Times New Roman" w:cs="Times New Roman"/>
          <w:sz w:val="28"/>
          <w:szCs w:val="20"/>
        </w:rPr>
        <w:t>)</w:t>
      </w:r>
      <w:r w:rsidR="00FF4EE1" w:rsidRPr="003860C7">
        <w:rPr>
          <w:rFonts w:ascii="Times New Roman" w:eastAsia="Times New Roman" w:hAnsi="Times New Roman" w:cs="Times New Roman"/>
          <w:sz w:val="28"/>
          <w:szCs w:val="20"/>
        </w:rPr>
        <w:t xml:space="preserve"> совместно с </w:t>
      </w:r>
      <w:r w:rsidR="007E5758">
        <w:rPr>
          <w:rFonts w:ascii="Times New Roman" w:eastAsia="Times New Roman" w:hAnsi="Times New Roman" w:cs="Times New Roman"/>
          <w:sz w:val="28"/>
          <w:szCs w:val="20"/>
        </w:rPr>
        <w:t>управлением</w:t>
      </w:r>
      <w:r w:rsidR="00FF4EE1" w:rsidRPr="003860C7">
        <w:rPr>
          <w:rFonts w:ascii="Times New Roman" w:eastAsia="Times New Roman" w:hAnsi="Times New Roman" w:cs="Times New Roman"/>
          <w:sz w:val="28"/>
          <w:szCs w:val="20"/>
        </w:rPr>
        <w:t xml:space="preserve"> по правовым вопросам  администрации Кондинского района  (М.В.Ганин)</w:t>
      </w:r>
      <w:r w:rsidR="004009D8" w:rsidRPr="003860C7">
        <w:rPr>
          <w:rFonts w:ascii="Times New Roman" w:eastAsia="Times New Roman" w:hAnsi="Times New Roman" w:cs="Times New Roman"/>
          <w:sz w:val="28"/>
          <w:szCs w:val="20"/>
        </w:rPr>
        <w:t xml:space="preserve"> заключить договор о предоставлении бюджетного</w:t>
      </w:r>
      <w:r w:rsidR="007E575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009D8" w:rsidRPr="004009D8" w:rsidRDefault="00C856CE" w:rsidP="00C856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Start"/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распоряжения возложить на заместителя главы </w:t>
      </w:r>
      <w:r w:rsidR="00BC4A35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района, курирующего вопросы экономики и финансов.</w:t>
      </w: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4009D8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009D8" w:rsidRPr="004009D8" w:rsidRDefault="00BC4A35" w:rsidP="0040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</w:rPr>
        <w:t>а администрации</w:t>
      </w:r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>М</w:t>
      </w:r>
      <w:r w:rsidR="004009D8" w:rsidRPr="004009D8">
        <w:rPr>
          <w:rFonts w:ascii="Times New Roman" w:eastAsia="Times New Roman" w:hAnsi="Times New Roman" w:cs="Times New Roman"/>
          <w:sz w:val="28"/>
          <w:szCs w:val="20"/>
        </w:rPr>
        <w:t>.В.</w:t>
      </w:r>
      <w:r>
        <w:rPr>
          <w:rFonts w:ascii="Times New Roman" w:eastAsia="Times New Roman" w:hAnsi="Times New Roman" w:cs="Times New Roman"/>
          <w:sz w:val="28"/>
          <w:szCs w:val="20"/>
        </w:rPr>
        <w:t>Шишкин</w:t>
      </w: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p w:rsidR="00246395" w:rsidRDefault="00246395">
      <w:pPr>
        <w:rPr>
          <w:rFonts w:ascii="Times New Roman" w:hAnsi="Times New Roman" w:cs="Times New Roman"/>
          <w:sz w:val="26"/>
          <w:szCs w:val="26"/>
        </w:rPr>
      </w:pPr>
    </w:p>
    <w:sectPr w:rsidR="00246395" w:rsidSect="008E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7B76"/>
    <w:multiLevelType w:val="hybridMultilevel"/>
    <w:tmpl w:val="2FEA79AE"/>
    <w:lvl w:ilvl="0" w:tplc="30323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56B"/>
    <w:rsid w:val="00061D5E"/>
    <w:rsid w:val="000D1AE8"/>
    <w:rsid w:val="0011184E"/>
    <w:rsid w:val="00151D9A"/>
    <w:rsid w:val="00175AD4"/>
    <w:rsid w:val="001B3A8D"/>
    <w:rsid w:val="0021628A"/>
    <w:rsid w:val="00220F89"/>
    <w:rsid w:val="00244E7E"/>
    <w:rsid w:val="00246395"/>
    <w:rsid w:val="002E5193"/>
    <w:rsid w:val="0030455B"/>
    <w:rsid w:val="00306FE2"/>
    <w:rsid w:val="003533A2"/>
    <w:rsid w:val="00357D5C"/>
    <w:rsid w:val="003860C7"/>
    <w:rsid w:val="004009D8"/>
    <w:rsid w:val="004D6D55"/>
    <w:rsid w:val="00517D16"/>
    <w:rsid w:val="00563496"/>
    <w:rsid w:val="0059623D"/>
    <w:rsid w:val="005B2566"/>
    <w:rsid w:val="005C40B8"/>
    <w:rsid w:val="005C6225"/>
    <w:rsid w:val="005D5096"/>
    <w:rsid w:val="0064648C"/>
    <w:rsid w:val="0066443E"/>
    <w:rsid w:val="006933FB"/>
    <w:rsid w:val="006D36AD"/>
    <w:rsid w:val="00702080"/>
    <w:rsid w:val="00722771"/>
    <w:rsid w:val="007228D8"/>
    <w:rsid w:val="00736579"/>
    <w:rsid w:val="007E5758"/>
    <w:rsid w:val="007F355A"/>
    <w:rsid w:val="00882E08"/>
    <w:rsid w:val="00891F5E"/>
    <w:rsid w:val="008C240A"/>
    <w:rsid w:val="008D1A5A"/>
    <w:rsid w:val="008E55C3"/>
    <w:rsid w:val="008E5CA5"/>
    <w:rsid w:val="00914A17"/>
    <w:rsid w:val="00945F52"/>
    <w:rsid w:val="009E4615"/>
    <w:rsid w:val="009F1081"/>
    <w:rsid w:val="009F69FF"/>
    <w:rsid w:val="00A208BC"/>
    <w:rsid w:val="00AD6E59"/>
    <w:rsid w:val="00B25922"/>
    <w:rsid w:val="00BC4A35"/>
    <w:rsid w:val="00BD3CCA"/>
    <w:rsid w:val="00C17378"/>
    <w:rsid w:val="00C705EC"/>
    <w:rsid w:val="00C844AE"/>
    <w:rsid w:val="00C856CE"/>
    <w:rsid w:val="00C963F3"/>
    <w:rsid w:val="00CE5296"/>
    <w:rsid w:val="00D128B8"/>
    <w:rsid w:val="00D46D31"/>
    <w:rsid w:val="00D72568"/>
    <w:rsid w:val="00D91DCC"/>
    <w:rsid w:val="00DA5F5A"/>
    <w:rsid w:val="00DE656B"/>
    <w:rsid w:val="00E17A68"/>
    <w:rsid w:val="00EA0594"/>
    <w:rsid w:val="00ED62ED"/>
    <w:rsid w:val="00EF57F9"/>
    <w:rsid w:val="00F23B05"/>
    <w:rsid w:val="00F2570D"/>
    <w:rsid w:val="00F33D60"/>
    <w:rsid w:val="00F56D59"/>
    <w:rsid w:val="00FB2663"/>
    <w:rsid w:val="00FF049D"/>
    <w:rsid w:val="00FF4EE1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2206-454F-4060-A2EF-235B9CBD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02-2206</dc:creator>
  <cp:keywords/>
  <dc:description/>
  <cp:lastModifiedBy>02-2206</cp:lastModifiedBy>
  <cp:revision>39</cp:revision>
  <cp:lastPrinted>2014-05-07T09:30:00Z</cp:lastPrinted>
  <dcterms:created xsi:type="dcterms:W3CDTF">2013-04-09T07:08:00Z</dcterms:created>
  <dcterms:modified xsi:type="dcterms:W3CDTF">2014-05-07T09:39:00Z</dcterms:modified>
</cp:coreProperties>
</file>