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727" w:rsidRDefault="00376727" w:rsidP="001C2882">
      <w:pPr>
        <w:jc w:val="center"/>
        <w:rPr>
          <w:sz w:val="25"/>
          <w:szCs w:val="25"/>
        </w:rPr>
      </w:pPr>
    </w:p>
    <w:p w:rsidR="00111DAE" w:rsidRPr="0067767D" w:rsidRDefault="00111DAE" w:rsidP="001C2882">
      <w:pPr>
        <w:jc w:val="center"/>
        <w:rPr>
          <w:sz w:val="25"/>
          <w:szCs w:val="25"/>
        </w:rPr>
      </w:pPr>
      <w:r w:rsidRPr="0067767D">
        <w:rPr>
          <w:sz w:val="25"/>
          <w:szCs w:val="25"/>
        </w:rPr>
        <w:t>Свод предложений</w:t>
      </w:r>
    </w:p>
    <w:p w:rsidR="00111DAE" w:rsidRPr="0067767D" w:rsidRDefault="00111DAE" w:rsidP="001C2882">
      <w:pPr>
        <w:jc w:val="center"/>
        <w:rPr>
          <w:sz w:val="25"/>
          <w:szCs w:val="25"/>
        </w:rPr>
      </w:pPr>
      <w:r w:rsidRPr="0067767D">
        <w:rPr>
          <w:sz w:val="25"/>
          <w:szCs w:val="25"/>
        </w:rPr>
        <w:t>по результатам проведения публичных консультаций</w:t>
      </w:r>
    </w:p>
    <w:p w:rsidR="00111DAE" w:rsidRPr="0067767D" w:rsidRDefault="00111DAE" w:rsidP="001C2882">
      <w:pPr>
        <w:jc w:val="both"/>
        <w:rPr>
          <w:sz w:val="25"/>
          <w:szCs w:val="25"/>
        </w:rPr>
      </w:pPr>
    </w:p>
    <w:p w:rsidR="00111DAE" w:rsidRPr="0067767D" w:rsidRDefault="00111DAE" w:rsidP="0067767D">
      <w:pPr>
        <w:ind w:firstLine="709"/>
        <w:jc w:val="both"/>
        <w:rPr>
          <w:sz w:val="25"/>
          <w:szCs w:val="25"/>
        </w:rPr>
      </w:pPr>
      <w:r w:rsidRPr="0067767D">
        <w:rPr>
          <w:sz w:val="25"/>
          <w:szCs w:val="25"/>
        </w:rPr>
        <w:t>В соответствии с пунктом 2.1. Порядка проведения оценки регулирующего воздействия проект</w:t>
      </w:r>
      <w:r w:rsidR="004D48DB" w:rsidRPr="0067767D">
        <w:rPr>
          <w:sz w:val="25"/>
          <w:szCs w:val="25"/>
        </w:rPr>
        <w:t>а</w:t>
      </w:r>
      <w:r w:rsidRPr="0067767D">
        <w:rPr>
          <w:sz w:val="25"/>
          <w:szCs w:val="25"/>
        </w:rPr>
        <w:t xml:space="preserve"> муниципальн</w:t>
      </w:r>
      <w:r w:rsidR="004D48DB" w:rsidRPr="0067767D">
        <w:rPr>
          <w:sz w:val="25"/>
          <w:szCs w:val="25"/>
        </w:rPr>
        <w:t>ого</w:t>
      </w:r>
      <w:r w:rsidRPr="0067767D">
        <w:rPr>
          <w:sz w:val="25"/>
          <w:szCs w:val="25"/>
        </w:rPr>
        <w:t xml:space="preserve"> нормативн</w:t>
      </w:r>
      <w:r w:rsidR="004D48DB" w:rsidRPr="0067767D">
        <w:rPr>
          <w:sz w:val="25"/>
          <w:szCs w:val="25"/>
        </w:rPr>
        <w:t xml:space="preserve">ого </w:t>
      </w:r>
      <w:r w:rsidRPr="0067767D">
        <w:rPr>
          <w:sz w:val="25"/>
          <w:szCs w:val="25"/>
        </w:rPr>
        <w:t>правов</w:t>
      </w:r>
      <w:r w:rsidR="004D48DB" w:rsidRPr="0067767D">
        <w:rPr>
          <w:sz w:val="25"/>
          <w:szCs w:val="25"/>
        </w:rPr>
        <w:t>ого</w:t>
      </w:r>
      <w:r w:rsidRPr="0067767D">
        <w:rPr>
          <w:sz w:val="25"/>
          <w:szCs w:val="25"/>
        </w:rPr>
        <w:t xml:space="preserve"> акт</w:t>
      </w:r>
      <w:r w:rsidR="004D48DB" w:rsidRPr="0067767D">
        <w:rPr>
          <w:sz w:val="25"/>
          <w:szCs w:val="25"/>
        </w:rPr>
        <w:t>а</w:t>
      </w:r>
      <w:r w:rsidRPr="0067767D">
        <w:rPr>
          <w:sz w:val="25"/>
          <w:szCs w:val="25"/>
        </w:rPr>
        <w:t xml:space="preserve"> администрации Кондинского района </w:t>
      </w:r>
      <w:r w:rsidR="004D48DB" w:rsidRPr="0067767D">
        <w:rPr>
          <w:b/>
          <w:sz w:val="25"/>
          <w:szCs w:val="25"/>
        </w:rPr>
        <w:t xml:space="preserve"> </w:t>
      </w:r>
      <w:r w:rsidR="004D48DB" w:rsidRPr="0067767D">
        <w:rPr>
          <w:sz w:val="25"/>
          <w:szCs w:val="25"/>
        </w:rPr>
        <w:t xml:space="preserve">комитетом несырьевого сектора экономики и поддержки предпринимательства администрации Кондинского района </w:t>
      </w:r>
      <w:r w:rsidRPr="0067767D">
        <w:rPr>
          <w:sz w:val="25"/>
          <w:szCs w:val="25"/>
        </w:rPr>
        <w:t xml:space="preserve">в период с </w:t>
      </w:r>
      <w:r w:rsidR="001123A9" w:rsidRPr="0067767D">
        <w:rPr>
          <w:sz w:val="25"/>
          <w:szCs w:val="25"/>
        </w:rPr>
        <w:t xml:space="preserve">23 июня </w:t>
      </w:r>
      <w:r w:rsidR="004D48DB" w:rsidRPr="0067767D">
        <w:rPr>
          <w:sz w:val="25"/>
          <w:szCs w:val="25"/>
        </w:rPr>
        <w:t xml:space="preserve">2017 </w:t>
      </w:r>
      <w:r w:rsidRPr="0067767D">
        <w:rPr>
          <w:sz w:val="25"/>
          <w:szCs w:val="25"/>
        </w:rPr>
        <w:t xml:space="preserve">года по </w:t>
      </w:r>
      <w:r w:rsidR="00D67590">
        <w:rPr>
          <w:sz w:val="25"/>
          <w:szCs w:val="25"/>
        </w:rPr>
        <w:t>10 июля</w:t>
      </w:r>
      <w:bookmarkStart w:id="0" w:name="_GoBack"/>
      <w:bookmarkEnd w:id="0"/>
      <w:r w:rsidR="004D48DB" w:rsidRPr="0067767D">
        <w:rPr>
          <w:sz w:val="25"/>
          <w:szCs w:val="25"/>
        </w:rPr>
        <w:t xml:space="preserve"> </w:t>
      </w:r>
      <w:r w:rsidRPr="0067767D">
        <w:rPr>
          <w:sz w:val="25"/>
          <w:szCs w:val="25"/>
        </w:rPr>
        <w:t>20</w:t>
      </w:r>
      <w:r w:rsidR="004D48DB" w:rsidRPr="0067767D">
        <w:rPr>
          <w:sz w:val="25"/>
          <w:szCs w:val="25"/>
        </w:rPr>
        <w:t xml:space="preserve">17 </w:t>
      </w:r>
      <w:r w:rsidRPr="0067767D">
        <w:rPr>
          <w:sz w:val="25"/>
          <w:szCs w:val="25"/>
        </w:rPr>
        <w:t xml:space="preserve">года проведены публичные консультации по </w:t>
      </w:r>
      <w:r w:rsidR="001123A9" w:rsidRPr="0067767D">
        <w:rPr>
          <w:sz w:val="25"/>
          <w:szCs w:val="25"/>
        </w:rPr>
        <w:t>проекту постановления администрации Кондинского района «</w:t>
      </w:r>
      <w:r w:rsidR="001123A9" w:rsidRPr="0067767D">
        <w:rPr>
          <w:color w:val="000000"/>
          <w:sz w:val="25"/>
          <w:szCs w:val="25"/>
        </w:rPr>
        <w:t>О внесении изменений в постановление администрации Кондинского района от 27 июня 2016 года № 973 «Об утверждении Порядка предоставления субсидий организациям транспортного комплекса, осуществляющим деятельность по обслуживанию населения на муниципальных маршрутах в границах Кондинского района»</w:t>
      </w:r>
      <w:r w:rsidR="004D48DB" w:rsidRPr="0067767D">
        <w:rPr>
          <w:sz w:val="25"/>
          <w:szCs w:val="25"/>
        </w:rPr>
        <w:t>.</w:t>
      </w:r>
      <w:r w:rsidRPr="0067767D">
        <w:rPr>
          <w:sz w:val="25"/>
          <w:szCs w:val="25"/>
        </w:rPr>
        <w:t xml:space="preserve"> </w:t>
      </w:r>
    </w:p>
    <w:p w:rsidR="001C2882" w:rsidRPr="0067767D" w:rsidRDefault="001C2882" w:rsidP="0067767D">
      <w:pPr>
        <w:ind w:firstLine="709"/>
        <w:jc w:val="both"/>
        <w:rPr>
          <w:sz w:val="25"/>
          <w:szCs w:val="25"/>
        </w:rPr>
      </w:pPr>
    </w:p>
    <w:p w:rsidR="00111DAE" w:rsidRPr="0067767D" w:rsidRDefault="00111DAE" w:rsidP="0067767D">
      <w:pPr>
        <w:ind w:firstLine="709"/>
        <w:rPr>
          <w:sz w:val="25"/>
          <w:szCs w:val="25"/>
        </w:rPr>
      </w:pPr>
      <w:r w:rsidRPr="0067767D">
        <w:rPr>
          <w:sz w:val="25"/>
          <w:szCs w:val="25"/>
        </w:rPr>
        <w:t>Извещения о проведении публичных консультаций были направлены</w:t>
      </w:r>
      <w:r w:rsidR="001C2882" w:rsidRPr="0067767D">
        <w:rPr>
          <w:sz w:val="25"/>
          <w:szCs w:val="25"/>
        </w:rPr>
        <w:t xml:space="preserve"> в адрес</w:t>
      </w:r>
      <w:r w:rsidRPr="0067767D">
        <w:rPr>
          <w:sz w:val="25"/>
          <w:szCs w:val="25"/>
        </w:rPr>
        <w:t>:</w:t>
      </w:r>
    </w:p>
    <w:p w:rsidR="000C19FC" w:rsidRPr="000C19FC" w:rsidRDefault="000C19FC" w:rsidP="0067767D">
      <w:pPr>
        <w:shd w:val="clear" w:color="auto" w:fill="FFFFFF"/>
        <w:jc w:val="center"/>
        <w:rPr>
          <w:bCs/>
          <w:sz w:val="25"/>
          <w:szCs w:val="25"/>
        </w:rPr>
      </w:pPr>
      <w:r w:rsidRPr="0067767D">
        <w:rPr>
          <w:bCs/>
          <w:sz w:val="25"/>
          <w:szCs w:val="25"/>
        </w:rPr>
        <w:t>Индивидуального</w:t>
      </w:r>
      <w:r w:rsidRPr="000C19FC">
        <w:rPr>
          <w:bCs/>
          <w:sz w:val="25"/>
          <w:szCs w:val="25"/>
        </w:rPr>
        <w:t xml:space="preserve"> предпринимател</w:t>
      </w:r>
      <w:r w:rsidRPr="0067767D">
        <w:rPr>
          <w:bCs/>
          <w:sz w:val="25"/>
          <w:szCs w:val="25"/>
        </w:rPr>
        <w:t>я</w:t>
      </w:r>
      <w:r w:rsidRPr="000C19FC">
        <w:rPr>
          <w:bCs/>
          <w:sz w:val="25"/>
          <w:szCs w:val="25"/>
        </w:rPr>
        <w:t xml:space="preserve"> </w:t>
      </w:r>
      <w:proofErr w:type="spellStart"/>
      <w:r w:rsidRPr="000C19FC">
        <w:rPr>
          <w:bCs/>
          <w:sz w:val="25"/>
          <w:szCs w:val="25"/>
        </w:rPr>
        <w:t>Кардаков</w:t>
      </w:r>
      <w:r w:rsidRPr="0067767D">
        <w:rPr>
          <w:bCs/>
          <w:sz w:val="25"/>
          <w:szCs w:val="25"/>
        </w:rPr>
        <w:t>а</w:t>
      </w:r>
      <w:proofErr w:type="spellEnd"/>
      <w:r w:rsidRPr="000C19FC">
        <w:rPr>
          <w:bCs/>
          <w:sz w:val="25"/>
          <w:szCs w:val="25"/>
        </w:rPr>
        <w:t xml:space="preserve"> В.П.,</w:t>
      </w:r>
    </w:p>
    <w:p w:rsidR="000C19FC" w:rsidRPr="000C19FC" w:rsidRDefault="000C19FC" w:rsidP="0067767D">
      <w:pPr>
        <w:shd w:val="clear" w:color="auto" w:fill="FFFFFF"/>
        <w:jc w:val="center"/>
        <w:rPr>
          <w:sz w:val="25"/>
          <w:szCs w:val="25"/>
        </w:rPr>
      </w:pPr>
      <w:r w:rsidRPr="000C19FC">
        <w:rPr>
          <w:bCs/>
          <w:sz w:val="25"/>
          <w:szCs w:val="25"/>
        </w:rPr>
        <w:t>Обществ</w:t>
      </w:r>
      <w:r w:rsidRPr="0067767D">
        <w:rPr>
          <w:bCs/>
          <w:sz w:val="25"/>
          <w:szCs w:val="25"/>
        </w:rPr>
        <w:t>а</w:t>
      </w:r>
      <w:r w:rsidRPr="000C19FC">
        <w:rPr>
          <w:bCs/>
          <w:sz w:val="25"/>
          <w:szCs w:val="25"/>
        </w:rPr>
        <w:t xml:space="preserve"> с ограниченной ответственностью «Автоконд»,</w:t>
      </w:r>
    </w:p>
    <w:p w:rsidR="000C19FC" w:rsidRPr="000C19FC" w:rsidRDefault="000C19FC" w:rsidP="0067767D">
      <w:pPr>
        <w:shd w:val="clear" w:color="auto" w:fill="FFFFFF"/>
        <w:jc w:val="center"/>
        <w:rPr>
          <w:sz w:val="25"/>
          <w:szCs w:val="25"/>
        </w:rPr>
      </w:pPr>
      <w:r w:rsidRPr="000C19FC">
        <w:rPr>
          <w:sz w:val="25"/>
          <w:szCs w:val="25"/>
        </w:rPr>
        <w:t>Акционерно</w:t>
      </w:r>
      <w:r w:rsidRPr="0067767D">
        <w:rPr>
          <w:sz w:val="25"/>
          <w:szCs w:val="25"/>
        </w:rPr>
        <w:t>го</w:t>
      </w:r>
      <w:r w:rsidRPr="000C19FC">
        <w:rPr>
          <w:sz w:val="25"/>
          <w:szCs w:val="25"/>
        </w:rPr>
        <w:t xml:space="preserve"> обществ</w:t>
      </w:r>
      <w:r w:rsidRPr="0067767D">
        <w:rPr>
          <w:sz w:val="25"/>
          <w:szCs w:val="25"/>
        </w:rPr>
        <w:t>а</w:t>
      </w:r>
      <w:r w:rsidRPr="000C19FC">
        <w:rPr>
          <w:sz w:val="25"/>
          <w:szCs w:val="25"/>
        </w:rPr>
        <w:t xml:space="preserve"> «Кондаавиа»,</w:t>
      </w:r>
    </w:p>
    <w:p w:rsidR="000C19FC" w:rsidRPr="000C19FC" w:rsidRDefault="000C19FC" w:rsidP="0067767D">
      <w:pPr>
        <w:shd w:val="clear" w:color="auto" w:fill="FFFFFF"/>
        <w:jc w:val="center"/>
        <w:rPr>
          <w:sz w:val="25"/>
          <w:szCs w:val="25"/>
        </w:rPr>
      </w:pPr>
      <w:r w:rsidRPr="000C19FC">
        <w:rPr>
          <w:sz w:val="25"/>
          <w:szCs w:val="25"/>
        </w:rPr>
        <w:t>Открыто</w:t>
      </w:r>
      <w:r w:rsidRPr="0067767D">
        <w:rPr>
          <w:sz w:val="25"/>
          <w:szCs w:val="25"/>
        </w:rPr>
        <w:t>го</w:t>
      </w:r>
      <w:r w:rsidRPr="000C19FC">
        <w:rPr>
          <w:sz w:val="25"/>
          <w:szCs w:val="25"/>
        </w:rPr>
        <w:t xml:space="preserve"> акционерно</w:t>
      </w:r>
      <w:r w:rsidRPr="0067767D">
        <w:rPr>
          <w:sz w:val="25"/>
          <w:szCs w:val="25"/>
        </w:rPr>
        <w:t>го</w:t>
      </w:r>
      <w:r w:rsidRPr="000C19FC">
        <w:rPr>
          <w:sz w:val="25"/>
          <w:szCs w:val="25"/>
        </w:rPr>
        <w:t xml:space="preserve"> обществ</w:t>
      </w:r>
      <w:r w:rsidRPr="0067767D">
        <w:rPr>
          <w:sz w:val="25"/>
          <w:szCs w:val="25"/>
        </w:rPr>
        <w:t>а</w:t>
      </w:r>
      <w:r w:rsidRPr="000C19FC">
        <w:rPr>
          <w:sz w:val="25"/>
          <w:szCs w:val="25"/>
        </w:rPr>
        <w:t xml:space="preserve">  «Северавтотранс»,</w:t>
      </w:r>
    </w:p>
    <w:p w:rsidR="000C19FC" w:rsidRPr="000C19FC" w:rsidRDefault="000C19FC" w:rsidP="0067767D">
      <w:pPr>
        <w:shd w:val="clear" w:color="auto" w:fill="FFFFFF"/>
        <w:autoSpaceDE w:val="0"/>
        <w:autoSpaceDN w:val="0"/>
        <w:jc w:val="center"/>
        <w:rPr>
          <w:sz w:val="25"/>
          <w:szCs w:val="25"/>
        </w:rPr>
      </w:pPr>
      <w:r w:rsidRPr="000C19FC">
        <w:rPr>
          <w:sz w:val="25"/>
          <w:szCs w:val="25"/>
        </w:rPr>
        <w:t>Акционерно</w:t>
      </w:r>
      <w:r w:rsidRPr="0067767D">
        <w:rPr>
          <w:sz w:val="25"/>
          <w:szCs w:val="25"/>
        </w:rPr>
        <w:t>го</w:t>
      </w:r>
      <w:r w:rsidRPr="000C19FC">
        <w:rPr>
          <w:sz w:val="25"/>
          <w:szCs w:val="25"/>
        </w:rPr>
        <w:t xml:space="preserve"> обществ</w:t>
      </w:r>
      <w:r w:rsidRPr="0067767D">
        <w:rPr>
          <w:sz w:val="25"/>
          <w:szCs w:val="25"/>
        </w:rPr>
        <w:t>а</w:t>
      </w:r>
      <w:r w:rsidRPr="000C19FC">
        <w:rPr>
          <w:sz w:val="25"/>
          <w:szCs w:val="25"/>
        </w:rPr>
        <w:t xml:space="preserve">  «Ютэйр – Вертолетные услуги»,</w:t>
      </w:r>
    </w:p>
    <w:p w:rsidR="000C19FC" w:rsidRPr="0067767D" w:rsidRDefault="000C19FC" w:rsidP="0067767D">
      <w:pPr>
        <w:shd w:val="clear" w:color="auto" w:fill="FFFFFF"/>
        <w:autoSpaceDE w:val="0"/>
        <w:autoSpaceDN w:val="0"/>
        <w:jc w:val="center"/>
        <w:rPr>
          <w:sz w:val="25"/>
          <w:szCs w:val="25"/>
        </w:rPr>
      </w:pPr>
      <w:r w:rsidRPr="000C19FC">
        <w:rPr>
          <w:sz w:val="25"/>
          <w:szCs w:val="25"/>
        </w:rPr>
        <w:t>Акционерно</w:t>
      </w:r>
      <w:r w:rsidRPr="0067767D">
        <w:rPr>
          <w:sz w:val="25"/>
          <w:szCs w:val="25"/>
        </w:rPr>
        <w:t>го</w:t>
      </w:r>
      <w:r w:rsidRPr="000C19FC">
        <w:rPr>
          <w:sz w:val="25"/>
          <w:szCs w:val="25"/>
        </w:rPr>
        <w:t xml:space="preserve"> обществ</w:t>
      </w:r>
      <w:r w:rsidRPr="0067767D">
        <w:rPr>
          <w:sz w:val="25"/>
          <w:szCs w:val="25"/>
        </w:rPr>
        <w:t>а</w:t>
      </w:r>
      <w:r w:rsidRPr="000C19FC">
        <w:rPr>
          <w:sz w:val="25"/>
          <w:szCs w:val="25"/>
        </w:rPr>
        <w:t xml:space="preserve">  «Северречфлот»</w:t>
      </w:r>
    </w:p>
    <w:p w:rsidR="000C19FC" w:rsidRPr="000C19FC" w:rsidRDefault="000C19FC" w:rsidP="0067767D">
      <w:pPr>
        <w:shd w:val="clear" w:color="auto" w:fill="FFFFFF"/>
        <w:autoSpaceDE w:val="0"/>
        <w:autoSpaceDN w:val="0"/>
        <w:ind w:firstLine="709"/>
        <w:jc w:val="both"/>
        <w:rPr>
          <w:sz w:val="25"/>
          <w:szCs w:val="25"/>
        </w:rPr>
      </w:pPr>
    </w:p>
    <w:p w:rsidR="00111DAE" w:rsidRPr="0067767D" w:rsidRDefault="00111DAE" w:rsidP="0067767D">
      <w:pPr>
        <w:ind w:firstLine="709"/>
        <w:rPr>
          <w:sz w:val="25"/>
          <w:szCs w:val="25"/>
        </w:rPr>
      </w:pPr>
      <w:r w:rsidRPr="0067767D">
        <w:rPr>
          <w:sz w:val="25"/>
          <w:szCs w:val="25"/>
        </w:rPr>
        <w:t>При проведении публичных консультаций получены отзывы от:</w:t>
      </w:r>
    </w:p>
    <w:p w:rsidR="000C19FC" w:rsidRPr="000C19FC" w:rsidRDefault="000C19FC" w:rsidP="0067767D">
      <w:pPr>
        <w:shd w:val="clear" w:color="auto" w:fill="FFFFFF"/>
        <w:jc w:val="center"/>
        <w:rPr>
          <w:sz w:val="25"/>
          <w:szCs w:val="25"/>
        </w:rPr>
      </w:pPr>
      <w:r w:rsidRPr="000C19FC">
        <w:rPr>
          <w:bCs/>
          <w:sz w:val="25"/>
          <w:szCs w:val="25"/>
        </w:rPr>
        <w:t>Обществ</w:t>
      </w:r>
      <w:r w:rsidRPr="0067767D">
        <w:rPr>
          <w:bCs/>
          <w:sz w:val="25"/>
          <w:szCs w:val="25"/>
        </w:rPr>
        <w:t>а</w:t>
      </w:r>
      <w:r w:rsidRPr="000C19FC">
        <w:rPr>
          <w:bCs/>
          <w:sz w:val="25"/>
          <w:szCs w:val="25"/>
        </w:rPr>
        <w:t xml:space="preserve"> с ограниченной ответственностью «Автоконд»,</w:t>
      </w:r>
    </w:p>
    <w:p w:rsidR="001C2882" w:rsidRPr="0067767D" w:rsidRDefault="000C19FC" w:rsidP="0067767D">
      <w:pPr>
        <w:jc w:val="center"/>
        <w:rPr>
          <w:sz w:val="25"/>
          <w:szCs w:val="25"/>
        </w:rPr>
      </w:pPr>
      <w:r w:rsidRPr="000C19FC">
        <w:rPr>
          <w:sz w:val="25"/>
          <w:szCs w:val="25"/>
        </w:rPr>
        <w:t>Акционерно</w:t>
      </w:r>
      <w:r w:rsidRPr="0067767D">
        <w:rPr>
          <w:sz w:val="25"/>
          <w:szCs w:val="25"/>
        </w:rPr>
        <w:t>го</w:t>
      </w:r>
      <w:r w:rsidRPr="000C19FC">
        <w:rPr>
          <w:sz w:val="25"/>
          <w:szCs w:val="25"/>
        </w:rPr>
        <w:t xml:space="preserve"> обществ</w:t>
      </w:r>
      <w:r w:rsidRPr="0067767D">
        <w:rPr>
          <w:sz w:val="25"/>
          <w:szCs w:val="25"/>
        </w:rPr>
        <w:t>а</w:t>
      </w:r>
      <w:r w:rsidRPr="000C19FC">
        <w:rPr>
          <w:sz w:val="25"/>
          <w:szCs w:val="25"/>
        </w:rPr>
        <w:t xml:space="preserve"> «Кондаавиа»</w:t>
      </w:r>
    </w:p>
    <w:p w:rsidR="000C19FC" w:rsidRPr="0067767D" w:rsidRDefault="000C19FC" w:rsidP="0067767D">
      <w:pPr>
        <w:ind w:firstLine="709"/>
        <w:jc w:val="both"/>
        <w:rPr>
          <w:sz w:val="25"/>
          <w:szCs w:val="25"/>
        </w:rPr>
      </w:pPr>
    </w:p>
    <w:p w:rsidR="00111DAE" w:rsidRPr="0067767D" w:rsidRDefault="00111DAE" w:rsidP="0067767D">
      <w:pPr>
        <w:ind w:firstLine="709"/>
        <w:jc w:val="both"/>
        <w:rPr>
          <w:sz w:val="25"/>
          <w:szCs w:val="25"/>
        </w:rPr>
      </w:pPr>
      <w:r w:rsidRPr="0067767D">
        <w:rPr>
          <w:sz w:val="25"/>
          <w:szCs w:val="25"/>
        </w:rPr>
        <w:t>Результаты публичных консультаций и позиция регулирующего органа (органа, осуществляющего экспертизу и (или) оценку фактического воздействия муниципальных нормативных правовых актов) отражены в таблице результатов публичных консультаций.</w:t>
      </w:r>
    </w:p>
    <w:p w:rsidR="00111DAE" w:rsidRPr="0067767D" w:rsidRDefault="00111DAE" w:rsidP="00376727">
      <w:pPr>
        <w:spacing w:line="276" w:lineRule="auto"/>
        <w:jc w:val="both"/>
        <w:rPr>
          <w:sz w:val="25"/>
          <w:szCs w:val="25"/>
        </w:rPr>
      </w:pPr>
    </w:p>
    <w:p w:rsidR="00111DAE" w:rsidRPr="0067767D" w:rsidRDefault="00111DAE" w:rsidP="001C2882">
      <w:pPr>
        <w:jc w:val="center"/>
        <w:rPr>
          <w:sz w:val="25"/>
          <w:szCs w:val="25"/>
        </w:rPr>
      </w:pPr>
      <w:r w:rsidRPr="0067767D">
        <w:rPr>
          <w:sz w:val="25"/>
          <w:szCs w:val="25"/>
        </w:rPr>
        <w:t>Таблица результатов публичных консультаций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1"/>
        <w:gridCol w:w="3954"/>
        <w:gridCol w:w="3956"/>
      </w:tblGrid>
      <w:tr w:rsidR="00111DAE" w:rsidRPr="0067767D" w:rsidTr="0067767D">
        <w:tc>
          <w:tcPr>
            <w:tcW w:w="5000" w:type="pct"/>
            <w:gridSpan w:val="3"/>
            <w:shd w:val="clear" w:color="auto" w:fill="auto"/>
          </w:tcPr>
          <w:p w:rsidR="00111DAE" w:rsidRPr="0067767D" w:rsidRDefault="00111DAE" w:rsidP="0067767D">
            <w:pPr>
              <w:jc w:val="center"/>
              <w:rPr>
                <w:sz w:val="25"/>
                <w:szCs w:val="25"/>
              </w:rPr>
            </w:pPr>
            <w:r w:rsidRPr="0067767D">
              <w:rPr>
                <w:sz w:val="25"/>
                <w:szCs w:val="25"/>
              </w:rPr>
              <w:t>Результаты публичных консультаций</w:t>
            </w:r>
          </w:p>
        </w:tc>
      </w:tr>
      <w:tr w:rsidR="00111DAE" w:rsidRPr="0067767D" w:rsidTr="0067767D">
        <w:tc>
          <w:tcPr>
            <w:tcW w:w="1205" w:type="pct"/>
            <w:shd w:val="clear" w:color="auto" w:fill="auto"/>
            <w:vAlign w:val="center"/>
          </w:tcPr>
          <w:p w:rsidR="00111DAE" w:rsidRPr="0067767D" w:rsidRDefault="00111DAE" w:rsidP="0067767D">
            <w:pPr>
              <w:jc w:val="center"/>
              <w:rPr>
                <w:sz w:val="22"/>
                <w:szCs w:val="22"/>
              </w:rPr>
            </w:pPr>
            <w:r w:rsidRPr="0067767D">
              <w:rPr>
                <w:sz w:val="22"/>
                <w:szCs w:val="22"/>
              </w:rPr>
              <w:t>Наименование субъекта публичных консультаций</w:t>
            </w:r>
          </w:p>
        </w:tc>
        <w:tc>
          <w:tcPr>
            <w:tcW w:w="1897" w:type="pct"/>
            <w:shd w:val="clear" w:color="auto" w:fill="auto"/>
            <w:vAlign w:val="center"/>
          </w:tcPr>
          <w:p w:rsidR="00111DAE" w:rsidRPr="0067767D" w:rsidRDefault="00111DAE" w:rsidP="0067767D">
            <w:pPr>
              <w:jc w:val="center"/>
              <w:rPr>
                <w:sz w:val="22"/>
                <w:szCs w:val="22"/>
              </w:rPr>
            </w:pPr>
            <w:r w:rsidRPr="0067767D">
              <w:rPr>
                <w:sz w:val="22"/>
                <w:szCs w:val="22"/>
              </w:rPr>
              <w:t>Высказанное мнение</w:t>
            </w:r>
          </w:p>
          <w:p w:rsidR="00111DAE" w:rsidRPr="0067767D" w:rsidRDefault="00111DAE" w:rsidP="0067767D">
            <w:pPr>
              <w:jc w:val="center"/>
              <w:rPr>
                <w:sz w:val="22"/>
                <w:szCs w:val="22"/>
              </w:rPr>
            </w:pPr>
            <w:r w:rsidRPr="0067767D">
              <w:rPr>
                <w:sz w:val="22"/>
                <w:szCs w:val="22"/>
              </w:rPr>
              <w:t>(замечания и (или) предложения)</w:t>
            </w:r>
          </w:p>
        </w:tc>
        <w:tc>
          <w:tcPr>
            <w:tcW w:w="1898" w:type="pct"/>
            <w:shd w:val="clear" w:color="auto" w:fill="auto"/>
            <w:vAlign w:val="center"/>
          </w:tcPr>
          <w:p w:rsidR="00111DAE" w:rsidRPr="0067767D" w:rsidRDefault="00111DAE" w:rsidP="0067767D">
            <w:pPr>
              <w:jc w:val="center"/>
              <w:rPr>
                <w:sz w:val="22"/>
                <w:szCs w:val="22"/>
              </w:rPr>
            </w:pPr>
            <w:r w:rsidRPr="0067767D">
              <w:rPr>
                <w:sz w:val="22"/>
                <w:szCs w:val="22"/>
              </w:rPr>
              <w:t>Позиция</w:t>
            </w:r>
            <w:r w:rsidRPr="0067767D">
              <w:rPr>
                <w:sz w:val="22"/>
                <w:szCs w:val="22"/>
              </w:rPr>
              <w:br/>
              <w:t>регулирующего органа или органа, осуществляющего экспертизу и (или) оценку фактического воздействия муниципальных нормативных правовых актов (с обоснованием позиции)</w:t>
            </w:r>
          </w:p>
        </w:tc>
      </w:tr>
      <w:tr w:rsidR="00111DAE" w:rsidRPr="0067767D" w:rsidTr="0067767D">
        <w:tc>
          <w:tcPr>
            <w:tcW w:w="1205" w:type="pct"/>
            <w:shd w:val="clear" w:color="auto" w:fill="auto"/>
          </w:tcPr>
          <w:p w:rsidR="00111DAE" w:rsidRPr="0067767D" w:rsidRDefault="000C19FC" w:rsidP="0067767D">
            <w:pPr>
              <w:jc w:val="both"/>
              <w:rPr>
                <w:sz w:val="25"/>
                <w:szCs w:val="25"/>
              </w:rPr>
            </w:pPr>
            <w:r w:rsidRPr="000C19FC">
              <w:rPr>
                <w:bCs/>
                <w:sz w:val="25"/>
                <w:szCs w:val="25"/>
              </w:rPr>
              <w:t>Обществ</w:t>
            </w:r>
            <w:r w:rsidR="005408B2" w:rsidRPr="0067767D">
              <w:rPr>
                <w:bCs/>
                <w:sz w:val="25"/>
                <w:szCs w:val="25"/>
              </w:rPr>
              <w:t>о</w:t>
            </w:r>
            <w:r w:rsidRPr="000C19FC">
              <w:rPr>
                <w:bCs/>
                <w:sz w:val="25"/>
                <w:szCs w:val="25"/>
              </w:rPr>
              <w:t xml:space="preserve"> с ограниченной ответственностью «Автоконд»</w:t>
            </w:r>
          </w:p>
        </w:tc>
        <w:tc>
          <w:tcPr>
            <w:tcW w:w="1897" w:type="pct"/>
            <w:shd w:val="clear" w:color="auto" w:fill="auto"/>
          </w:tcPr>
          <w:p w:rsidR="001C2882" w:rsidRPr="0067767D" w:rsidRDefault="000F41FA" w:rsidP="0067767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1) </w:t>
            </w:r>
            <w:r w:rsidR="0055367B" w:rsidRPr="0067767D">
              <w:rPr>
                <w:sz w:val="25"/>
                <w:szCs w:val="25"/>
              </w:rPr>
              <w:t>Замечания по проекту  муниципального правового акта</w:t>
            </w:r>
            <w:r w:rsidR="000A7FD0" w:rsidRPr="0067767D">
              <w:rPr>
                <w:sz w:val="25"/>
                <w:szCs w:val="25"/>
              </w:rPr>
              <w:t xml:space="preserve"> </w:t>
            </w:r>
            <w:r w:rsidR="0055367B" w:rsidRPr="0067767D">
              <w:rPr>
                <w:sz w:val="25"/>
                <w:szCs w:val="25"/>
              </w:rPr>
              <w:t xml:space="preserve"> </w:t>
            </w:r>
            <w:r w:rsidR="000A7FD0" w:rsidRPr="0067767D">
              <w:rPr>
                <w:sz w:val="25"/>
                <w:szCs w:val="25"/>
              </w:rPr>
              <w:t>«</w:t>
            </w:r>
            <w:r w:rsidR="000A7FD0" w:rsidRPr="0067767D">
              <w:rPr>
                <w:color w:val="000000"/>
                <w:sz w:val="25"/>
                <w:szCs w:val="25"/>
              </w:rPr>
              <w:t xml:space="preserve">О внесении изменений в постановление администрации Кондинского района от 27 июня 2016 года № 973» </w:t>
            </w:r>
            <w:r w:rsidR="0055367B" w:rsidRPr="0067767D">
              <w:rPr>
                <w:sz w:val="25"/>
                <w:szCs w:val="25"/>
              </w:rPr>
              <w:t>отсутствуют.</w:t>
            </w:r>
          </w:p>
          <w:p w:rsidR="0055367B" w:rsidRPr="0067767D" w:rsidRDefault="000A7FD0" w:rsidP="00332595">
            <w:pPr>
              <w:jc w:val="both"/>
              <w:rPr>
                <w:sz w:val="25"/>
                <w:szCs w:val="25"/>
              </w:rPr>
            </w:pPr>
            <w:r w:rsidRPr="0067767D">
              <w:rPr>
                <w:sz w:val="25"/>
                <w:szCs w:val="25"/>
              </w:rPr>
              <w:t xml:space="preserve">Но считаем, что при разработке  проекта муниципального правового акта необходимо учесть, что приложения 1-3 </w:t>
            </w:r>
            <w:r w:rsidRPr="0067767D">
              <w:rPr>
                <w:color w:val="000000"/>
                <w:sz w:val="25"/>
                <w:szCs w:val="25"/>
              </w:rPr>
              <w:t xml:space="preserve">постановления администрации Кондинского района от 27 июня 2016 года № 973 </w:t>
            </w:r>
            <w:r w:rsidRPr="0067767D">
              <w:rPr>
                <w:sz w:val="25"/>
                <w:szCs w:val="25"/>
              </w:rPr>
              <w:t xml:space="preserve">не соответствуют </w:t>
            </w:r>
            <w:r w:rsidRPr="0067767D">
              <w:rPr>
                <w:sz w:val="25"/>
                <w:szCs w:val="25"/>
              </w:rPr>
              <w:lastRenderedPageBreak/>
              <w:t xml:space="preserve">требованиям, утвержденным </w:t>
            </w:r>
            <w:r w:rsidRPr="0067767D">
              <w:rPr>
                <w:color w:val="000000"/>
                <w:sz w:val="25"/>
                <w:szCs w:val="25"/>
              </w:rPr>
              <w:t xml:space="preserve">постановлением Правительства </w:t>
            </w:r>
            <w:r w:rsidR="0067767D">
              <w:rPr>
                <w:color w:val="000000"/>
                <w:sz w:val="25"/>
                <w:szCs w:val="25"/>
              </w:rPr>
              <w:t>РФ</w:t>
            </w:r>
            <w:r w:rsidRPr="0067767D">
              <w:rPr>
                <w:color w:val="000000"/>
                <w:sz w:val="25"/>
                <w:szCs w:val="25"/>
              </w:rPr>
              <w:t xml:space="preserve"> от 6 сентября 2016 года N 887 «Об общих требованиях к нормативным правовым актам, муниципальным правовым актам, регулирующим предоставление субсидии государственным (муниципальным) учреждениям), индивидуальным предпринимателям, а также физическим лицам – производителям товаров, работ, услуг»</w:t>
            </w:r>
          </w:p>
        </w:tc>
        <w:tc>
          <w:tcPr>
            <w:tcW w:w="1898" w:type="pct"/>
            <w:shd w:val="clear" w:color="auto" w:fill="auto"/>
          </w:tcPr>
          <w:p w:rsidR="000A7FD0" w:rsidRPr="0067767D" w:rsidRDefault="000A7FD0" w:rsidP="0067767D">
            <w:pPr>
              <w:jc w:val="both"/>
              <w:rPr>
                <w:sz w:val="25"/>
                <w:szCs w:val="25"/>
              </w:rPr>
            </w:pPr>
            <w:r w:rsidRPr="0067767D">
              <w:rPr>
                <w:sz w:val="25"/>
                <w:szCs w:val="25"/>
              </w:rPr>
              <w:lastRenderedPageBreak/>
              <w:t>С замечанием согласны.</w:t>
            </w:r>
          </w:p>
          <w:p w:rsidR="000A7FD0" w:rsidRPr="0067767D" w:rsidRDefault="000A7FD0" w:rsidP="0067767D">
            <w:pPr>
              <w:jc w:val="both"/>
              <w:rPr>
                <w:sz w:val="25"/>
                <w:szCs w:val="25"/>
              </w:rPr>
            </w:pPr>
            <w:r w:rsidRPr="0067767D">
              <w:rPr>
                <w:sz w:val="25"/>
                <w:szCs w:val="25"/>
              </w:rPr>
              <w:t xml:space="preserve">Проект муниципального правового акта </w:t>
            </w:r>
            <w:r w:rsidRPr="0067767D">
              <w:rPr>
                <w:color w:val="000000"/>
                <w:sz w:val="25"/>
                <w:szCs w:val="25"/>
              </w:rPr>
              <w:t xml:space="preserve">приведен в соответствии с </w:t>
            </w:r>
            <w:r w:rsidRPr="0067767D">
              <w:rPr>
                <w:bCs/>
                <w:sz w:val="25"/>
                <w:szCs w:val="25"/>
              </w:rPr>
              <w:t>требованиями по разработке нормативных правовых актов</w:t>
            </w:r>
            <w:r w:rsidRPr="0067767D">
              <w:rPr>
                <w:sz w:val="25"/>
                <w:szCs w:val="25"/>
              </w:rPr>
              <w:t xml:space="preserve"> - наличие в проекте НПА условий согласно  пунктам 2, 4-9 Общих требований, утв. </w:t>
            </w:r>
            <w:r w:rsidRPr="0067767D">
              <w:rPr>
                <w:color w:val="000000"/>
                <w:sz w:val="25"/>
                <w:szCs w:val="25"/>
              </w:rPr>
              <w:t>постановлени</w:t>
            </w:r>
            <w:r w:rsidR="0067767D">
              <w:rPr>
                <w:color w:val="000000"/>
                <w:sz w:val="25"/>
                <w:szCs w:val="25"/>
              </w:rPr>
              <w:t xml:space="preserve">ем </w:t>
            </w:r>
            <w:r w:rsidRPr="0067767D">
              <w:rPr>
                <w:color w:val="000000"/>
                <w:sz w:val="25"/>
                <w:szCs w:val="25"/>
              </w:rPr>
              <w:t>Правительства Р</w:t>
            </w:r>
            <w:r w:rsidR="0067767D">
              <w:rPr>
                <w:color w:val="000000"/>
                <w:sz w:val="25"/>
                <w:szCs w:val="25"/>
              </w:rPr>
              <w:t>Ф</w:t>
            </w:r>
            <w:r w:rsidRPr="0067767D">
              <w:rPr>
                <w:color w:val="000000"/>
                <w:sz w:val="25"/>
                <w:szCs w:val="25"/>
              </w:rPr>
              <w:t xml:space="preserve"> от 6 сентября 2016 года N 887 «Об общих требованиях к нормативным правовым актам, муниципальным </w:t>
            </w:r>
            <w:r w:rsidRPr="0067767D">
              <w:rPr>
                <w:color w:val="000000"/>
                <w:sz w:val="25"/>
                <w:szCs w:val="25"/>
              </w:rPr>
              <w:lastRenderedPageBreak/>
              <w:t>правовым актам, регулирующим предоставление субсидии государственным (муниципальным) учреждениям), индивидуальным предпринимателям, а также физическим лицам – производителям товаров, работ, услуг»</w:t>
            </w:r>
          </w:p>
          <w:p w:rsidR="00111DAE" w:rsidRPr="0067767D" w:rsidRDefault="00111DAE" w:rsidP="0067767D">
            <w:pPr>
              <w:jc w:val="both"/>
              <w:rPr>
                <w:sz w:val="25"/>
                <w:szCs w:val="25"/>
              </w:rPr>
            </w:pPr>
          </w:p>
        </w:tc>
      </w:tr>
      <w:tr w:rsidR="000F41FA" w:rsidRPr="0067767D" w:rsidTr="0067767D">
        <w:tc>
          <w:tcPr>
            <w:tcW w:w="1205" w:type="pct"/>
            <w:shd w:val="clear" w:color="auto" w:fill="auto"/>
          </w:tcPr>
          <w:p w:rsidR="000F41FA" w:rsidRPr="000C19FC" w:rsidRDefault="000F41FA" w:rsidP="0067767D">
            <w:pPr>
              <w:jc w:val="both"/>
              <w:rPr>
                <w:bCs/>
                <w:sz w:val="25"/>
                <w:szCs w:val="25"/>
              </w:rPr>
            </w:pPr>
          </w:p>
        </w:tc>
        <w:tc>
          <w:tcPr>
            <w:tcW w:w="1897" w:type="pct"/>
            <w:shd w:val="clear" w:color="auto" w:fill="auto"/>
          </w:tcPr>
          <w:p w:rsidR="000F41FA" w:rsidRPr="0067767D" w:rsidRDefault="000F41FA" w:rsidP="000F41FA">
            <w:pPr>
              <w:jc w:val="both"/>
              <w:rPr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2) В</w:t>
            </w:r>
            <w:r w:rsidRPr="00DA36A7">
              <w:rPr>
                <w:color w:val="000000"/>
                <w:sz w:val="25"/>
                <w:szCs w:val="25"/>
              </w:rPr>
              <w:t xml:space="preserve"> соответствии с Бюджетным кодексом РФ, в целях единого подхода к расчету размера плановых доходов перевозчиков, необходимых для определения плановой суммы субсидии, предлагаем в пп.4.5.1. п. 4.5., п. 4.6. раздела 4 Порядка (приложение 2</w:t>
            </w:r>
            <w:r>
              <w:rPr>
                <w:color w:val="000000"/>
                <w:sz w:val="25"/>
                <w:szCs w:val="25"/>
              </w:rPr>
              <w:t xml:space="preserve"> к </w:t>
            </w:r>
            <w:r w:rsidRPr="00DA36A7">
              <w:rPr>
                <w:color w:val="000000"/>
                <w:sz w:val="25"/>
                <w:szCs w:val="25"/>
              </w:rPr>
              <w:t>постановлени</w:t>
            </w:r>
            <w:r>
              <w:rPr>
                <w:color w:val="000000"/>
                <w:sz w:val="25"/>
                <w:szCs w:val="25"/>
              </w:rPr>
              <w:t>ю</w:t>
            </w:r>
            <w:r w:rsidRPr="00DA36A7">
              <w:rPr>
                <w:color w:val="000000"/>
                <w:sz w:val="25"/>
                <w:szCs w:val="25"/>
              </w:rPr>
              <w:t xml:space="preserve"> администрации Кондинского района), п.6.6., 6.7. раздела 6 Порядка (приложение 3 </w:t>
            </w:r>
            <w:r>
              <w:rPr>
                <w:color w:val="000000"/>
                <w:sz w:val="25"/>
                <w:szCs w:val="25"/>
              </w:rPr>
              <w:t xml:space="preserve">к </w:t>
            </w:r>
            <w:r w:rsidRPr="00DA36A7">
              <w:rPr>
                <w:color w:val="000000"/>
                <w:sz w:val="25"/>
                <w:szCs w:val="25"/>
              </w:rPr>
              <w:t>постановлени</w:t>
            </w:r>
            <w:r>
              <w:rPr>
                <w:color w:val="000000"/>
                <w:sz w:val="25"/>
                <w:szCs w:val="25"/>
              </w:rPr>
              <w:t>ю</w:t>
            </w:r>
            <w:r w:rsidRPr="00DA36A7">
              <w:rPr>
                <w:color w:val="000000"/>
                <w:sz w:val="25"/>
                <w:szCs w:val="25"/>
              </w:rPr>
              <w:t xml:space="preserve"> администрации Кондинского района) отразить, что расчет плановых доходов производится «без НДС»</w:t>
            </w:r>
          </w:p>
        </w:tc>
        <w:tc>
          <w:tcPr>
            <w:tcW w:w="1898" w:type="pct"/>
            <w:shd w:val="clear" w:color="auto" w:fill="auto"/>
          </w:tcPr>
          <w:p w:rsidR="000F41FA" w:rsidRPr="0067767D" w:rsidRDefault="000F41FA" w:rsidP="000F41FA">
            <w:pPr>
              <w:jc w:val="both"/>
              <w:rPr>
                <w:sz w:val="25"/>
                <w:szCs w:val="25"/>
              </w:rPr>
            </w:pPr>
            <w:r w:rsidRPr="0067767D">
              <w:rPr>
                <w:sz w:val="25"/>
                <w:szCs w:val="25"/>
              </w:rPr>
              <w:t>С замечанием согласны.</w:t>
            </w:r>
          </w:p>
          <w:p w:rsidR="000F41FA" w:rsidRPr="0067767D" w:rsidRDefault="000F41FA" w:rsidP="000F41FA">
            <w:pPr>
              <w:jc w:val="both"/>
              <w:rPr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По тексту Порядка в части определения размера </w:t>
            </w:r>
            <w:r w:rsidRPr="00DA36A7">
              <w:rPr>
                <w:color w:val="000000"/>
                <w:sz w:val="25"/>
                <w:szCs w:val="25"/>
              </w:rPr>
              <w:t>плановых доход</w:t>
            </w:r>
            <w:r>
              <w:rPr>
                <w:color w:val="000000"/>
                <w:sz w:val="25"/>
                <w:szCs w:val="25"/>
              </w:rPr>
              <w:t>ов</w:t>
            </w:r>
            <w:r w:rsidRPr="00DA36A7">
              <w:rPr>
                <w:color w:val="000000"/>
                <w:sz w:val="25"/>
                <w:szCs w:val="25"/>
              </w:rPr>
              <w:t xml:space="preserve"> перевозчиков, необходимых для определения плановой суммы субсидии</w:t>
            </w:r>
            <w:r>
              <w:rPr>
                <w:color w:val="000000"/>
                <w:sz w:val="25"/>
                <w:szCs w:val="25"/>
              </w:rPr>
              <w:t xml:space="preserve">, отражено, что </w:t>
            </w:r>
            <w:r w:rsidRPr="00DA36A7">
              <w:rPr>
                <w:color w:val="000000"/>
                <w:sz w:val="25"/>
                <w:szCs w:val="25"/>
              </w:rPr>
              <w:t xml:space="preserve"> </w:t>
            </w:r>
            <w:r>
              <w:rPr>
                <w:color w:val="000000"/>
                <w:sz w:val="25"/>
                <w:szCs w:val="25"/>
              </w:rPr>
              <w:t xml:space="preserve">расчет производится </w:t>
            </w:r>
            <w:r w:rsidRPr="00DA36A7">
              <w:rPr>
                <w:color w:val="000000"/>
                <w:sz w:val="25"/>
                <w:szCs w:val="25"/>
              </w:rPr>
              <w:t>«без НДС»</w:t>
            </w:r>
            <w:r>
              <w:rPr>
                <w:color w:val="000000"/>
                <w:sz w:val="25"/>
                <w:szCs w:val="25"/>
              </w:rPr>
              <w:t xml:space="preserve"> </w:t>
            </w:r>
          </w:p>
        </w:tc>
      </w:tr>
      <w:tr w:rsidR="00245717" w:rsidRPr="0067767D" w:rsidTr="0067767D">
        <w:tc>
          <w:tcPr>
            <w:tcW w:w="1205" w:type="pct"/>
            <w:shd w:val="clear" w:color="auto" w:fill="auto"/>
          </w:tcPr>
          <w:p w:rsidR="00245717" w:rsidRPr="000C19FC" w:rsidRDefault="00245717" w:rsidP="0067767D">
            <w:pPr>
              <w:jc w:val="both"/>
              <w:rPr>
                <w:bCs/>
                <w:sz w:val="25"/>
                <w:szCs w:val="25"/>
              </w:rPr>
            </w:pPr>
          </w:p>
        </w:tc>
        <w:tc>
          <w:tcPr>
            <w:tcW w:w="1897" w:type="pct"/>
            <w:shd w:val="clear" w:color="auto" w:fill="auto"/>
          </w:tcPr>
          <w:p w:rsidR="00245717" w:rsidRPr="00245717" w:rsidRDefault="00245717" w:rsidP="00CF6B88">
            <w:pPr>
              <w:jc w:val="both"/>
              <w:rPr>
                <w:color w:val="000000"/>
                <w:sz w:val="25"/>
                <w:szCs w:val="25"/>
                <w:lang w:val="x-none"/>
              </w:rPr>
            </w:pPr>
            <w:r>
              <w:rPr>
                <w:color w:val="000000"/>
                <w:sz w:val="25"/>
                <w:szCs w:val="25"/>
              </w:rPr>
              <w:t xml:space="preserve">В разделах «Критерии отбора Перевозчика» порядка предоставления субсидии, утв.  </w:t>
            </w:r>
            <w:r w:rsidRPr="0067767D">
              <w:rPr>
                <w:color w:val="000000"/>
                <w:sz w:val="25"/>
                <w:szCs w:val="25"/>
              </w:rPr>
              <w:t>постановление</w:t>
            </w:r>
            <w:r>
              <w:rPr>
                <w:color w:val="000000"/>
                <w:sz w:val="25"/>
                <w:szCs w:val="25"/>
              </w:rPr>
              <w:t>м</w:t>
            </w:r>
            <w:r w:rsidRPr="0067767D">
              <w:rPr>
                <w:color w:val="000000"/>
                <w:sz w:val="25"/>
                <w:szCs w:val="25"/>
              </w:rPr>
              <w:t xml:space="preserve"> администрации Кондинского района от 27</w:t>
            </w:r>
            <w:r>
              <w:rPr>
                <w:color w:val="000000"/>
                <w:sz w:val="25"/>
                <w:szCs w:val="25"/>
              </w:rPr>
              <w:t>.06.</w:t>
            </w:r>
            <w:r w:rsidRPr="0067767D">
              <w:rPr>
                <w:color w:val="000000"/>
                <w:sz w:val="25"/>
                <w:szCs w:val="25"/>
              </w:rPr>
              <w:t>2016</w:t>
            </w:r>
            <w:r>
              <w:rPr>
                <w:color w:val="000000"/>
                <w:sz w:val="25"/>
                <w:szCs w:val="25"/>
              </w:rPr>
              <w:t xml:space="preserve">г. </w:t>
            </w:r>
            <w:r w:rsidRPr="0067767D">
              <w:rPr>
                <w:color w:val="000000"/>
                <w:sz w:val="25"/>
                <w:szCs w:val="25"/>
              </w:rPr>
              <w:t xml:space="preserve"> № 973</w:t>
            </w:r>
            <w:r>
              <w:rPr>
                <w:color w:val="000000"/>
                <w:sz w:val="25"/>
                <w:szCs w:val="25"/>
              </w:rPr>
              <w:t>, просим внести изменение и указать постановление администрации Кондинского района от 29.11.2016г. № 1821 о порядке проведения отбора перевозчиков вместо постановления администрации Кондинского района от 26.12.2016г. № 2821</w:t>
            </w:r>
            <w:r w:rsidRPr="00416E3E">
              <w:rPr>
                <w:color w:val="000000"/>
                <w:sz w:val="25"/>
                <w:szCs w:val="25"/>
              </w:rPr>
              <w:t xml:space="preserve"> </w:t>
            </w:r>
            <w:r>
              <w:rPr>
                <w:color w:val="000000"/>
                <w:sz w:val="25"/>
                <w:szCs w:val="25"/>
              </w:rPr>
              <w:t xml:space="preserve">в связи с тем, что оно утратило силу </w:t>
            </w:r>
            <w:r w:rsidRPr="00245717">
              <w:rPr>
                <w:color w:val="000000"/>
                <w:sz w:val="26"/>
                <w:szCs w:val="26"/>
              </w:rPr>
              <w:t xml:space="preserve">от 29.11.2016г. № 1821 </w:t>
            </w:r>
            <w:r w:rsidRPr="00245717">
              <w:rPr>
                <w:sz w:val="26"/>
                <w:szCs w:val="26"/>
              </w:rPr>
              <w:t xml:space="preserve">«О Порядке отбора организаций - перевозчиков для предоставления субсидий из бюджета Кондинского района </w:t>
            </w:r>
            <w:r w:rsidRPr="00245717">
              <w:rPr>
                <w:color w:val="000000"/>
                <w:sz w:val="26"/>
                <w:szCs w:val="26"/>
              </w:rPr>
              <w:t xml:space="preserve">на возмещение затрат от </w:t>
            </w:r>
            <w:r w:rsidRPr="00245717">
              <w:rPr>
                <w:color w:val="000000"/>
                <w:sz w:val="26"/>
                <w:szCs w:val="26"/>
              </w:rPr>
              <w:lastRenderedPageBreak/>
              <w:t>пассажирских перевозок на муниципальных маршрутах в границах Кондинского района по регулируемым тарифам»</w:t>
            </w:r>
          </w:p>
        </w:tc>
        <w:tc>
          <w:tcPr>
            <w:tcW w:w="1898" w:type="pct"/>
            <w:shd w:val="clear" w:color="auto" w:fill="auto"/>
          </w:tcPr>
          <w:p w:rsidR="00245717" w:rsidRDefault="00245717" w:rsidP="00245717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 xml:space="preserve">С замечание согласны. </w:t>
            </w:r>
          </w:p>
          <w:p w:rsidR="00245717" w:rsidRDefault="00245717" w:rsidP="00245717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 критериях отбора перевозчиков в порядках предоставления субсидии (приложения 1-3) к постановлению</w:t>
            </w:r>
            <w:r w:rsidRPr="0067767D">
              <w:rPr>
                <w:color w:val="000000"/>
                <w:sz w:val="25"/>
                <w:szCs w:val="25"/>
              </w:rPr>
              <w:t xml:space="preserve"> администрации Кондинского района от 27</w:t>
            </w:r>
            <w:r>
              <w:rPr>
                <w:color w:val="000000"/>
                <w:sz w:val="25"/>
                <w:szCs w:val="25"/>
              </w:rPr>
              <w:t>.06.</w:t>
            </w:r>
            <w:r w:rsidRPr="0067767D">
              <w:rPr>
                <w:color w:val="000000"/>
                <w:sz w:val="25"/>
                <w:szCs w:val="25"/>
              </w:rPr>
              <w:t>2016</w:t>
            </w:r>
            <w:r>
              <w:rPr>
                <w:color w:val="000000"/>
                <w:sz w:val="25"/>
                <w:szCs w:val="25"/>
              </w:rPr>
              <w:t xml:space="preserve">г. </w:t>
            </w:r>
            <w:r w:rsidRPr="0067767D">
              <w:rPr>
                <w:color w:val="000000"/>
                <w:sz w:val="25"/>
                <w:szCs w:val="25"/>
              </w:rPr>
              <w:t xml:space="preserve"> № 973</w:t>
            </w:r>
            <w:r>
              <w:rPr>
                <w:sz w:val="25"/>
                <w:szCs w:val="25"/>
              </w:rPr>
              <w:t xml:space="preserve"> внесено изменение, указано постановление</w:t>
            </w:r>
          </w:p>
          <w:p w:rsidR="00245717" w:rsidRPr="00245717" w:rsidRDefault="00245717" w:rsidP="00245717">
            <w:pPr>
              <w:rPr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постановление администрации Кондинского района от 29.11.2016г. № 1821</w:t>
            </w:r>
          </w:p>
        </w:tc>
      </w:tr>
      <w:tr w:rsidR="0055367B" w:rsidRPr="0067767D" w:rsidTr="0067767D">
        <w:tc>
          <w:tcPr>
            <w:tcW w:w="1205" w:type="pct"/>
            <w:shd w:val="clear" w:color="auto" w:fill="auto"/>
          </w:tcPr>
          <w:p w:rsidR="0055367B" w:rsidRPr="0067767D" w:rsidRDefault="0055367B" w:rsidP="0067767D">
            <w:pPr>
              <w:jc w:val="both"/>
              <w:rPr>
                <w:bCs/>
                <w:sz w:val="25"/>
                <w:szCs w:val="25"/>
              </w:rPr>
            </w:pPr>
            <w:r w:rsidRPr="0067767D">
              <w:rPr>
                <w:sz w:val="25"/>
                <w:szCs w:val="25"/>
              </w:rPr>
              <w:lastRenderedPageBreak/>
              <w:t>Акционерное общество «Кондаавиа»</w:t>
            </w:r>
          </w:p>
        </w:tc>
        <w:tc>
          <w:tcPr>
            <w:tcW w:w="1897" w:type="pct"/>
            <w:shd w:val="clear" w:color="auto" w:fill="auto"/>
          </w:tcPr>
          <w:p w:rsidR="0055367B" w:rsidRPr="0067767D" w:rsidRDefault="0055367B" w:rsidP="0067767D">
            <w:pPr>
              <w:jc w:val="both"/>
              <w:rPr>
                <w:sz w:val="25"/>
                <w:szCs w:val="25"/>
              </w:rPr>
            </w:pPr>
            <w:r w:rsidRPr="0067767D">
              <w:rPr>
                <w:sz w:val="25"/>
                <w:szCs w:val="25"/>
              </w:rPr>
              <w:t>Предложения и замечания к проекту муниципального правового акта отсутствуют.</w:t>
            </w:r>
          </w:p>
        </w:tc>
        <w:tc>
          <w:tcPr>
            <w:tcW w:w="1898" w:type="pct"/>
            <w:shd w:val="clear" w:color="auto" w:fill="auto"/>
          </w:tcPr>
          <w:p w:rsidR="0055367B" w:rsidRPr="0067767D" w:rsidRDefault="0055367B" w:rsidP="0067767D">
            <w:pPr>
              <w:jc w:val="center"/>
              <w:rPr>
                <w:sz w:val="25"/>
                <w:szCs w:val="25"/>
              </w:rPr>
            </w:pPr>
            <w:r w:rsidRPr="0067767D">
              <w:rPr>
                <w:sz w:val="25"/>
                <w:szCs w:val="25"/>
              </w:rPr>
              <w:t>-</w:t>
            </w:r>
          </w:p>
        </w:tc>
      </w:tr>
    </w:tbl>
    <w:p w:rsidR="00111DAE" w:rsidRPr="0067767D" w:rsidRDefault="00111DAE" w:rsidP="001C2882">
      <w:pPr>
        <w:jc w:val="both"/>
        <w:rPr>
          <w:sz w:val="25"/>
          <w:szCs w:val="25"/>
        </w:rPr>
      </w:pPr>
    </w:p>
    <w:p w:rsidR="00111DAE" w:rsidRPr="0067767D" w:rsidRDefault="00111DAE" w:rsidP="001C2882">
      <w:pPr>
        <w:jc w:val="both"/>
        <w:rPr>
          <w:sz w:val="25"/>
          <w:szCs w:val="25"/>
        </w:rPr>
      </w:pPr>
      <w:r w:rsidRPr="0067767D">
        <w:rPr>
          <w:sz w:val="25"/>
          <w:szCs w:val="25"/>
        </w:rPr>
        <w:t>Приложения:</w:t>
      </w:r>
    </w:p>
    <w:p w:rsidR="00111DAE" w:rsidRPr="0067767D" w:rsidRDefault="00111DAE" w:rsidP="0067767D">
      <w:pPr>
        <w:ind w:firstLine="709"/>
        <w:jc w:val="both"/>
        <w:rPr>
          <w:sz w:val="25"/>
          <w:szCs w:val="25"/>
        </w:rPr>
      </w:pPr>
      <w:r w:rsidRPr="0067767D">
        <w:rPr>
          <w:sz w:val="25"/>
          <w:szCs w:val="25"/>
        </w:rPr>
        <w:t>1. Текст скорректированного по итогам публичных консультаций проекта муниципального нормативного правового акта</w:t>
      </w:r>
      <w:r w:rsidR="005C1A05" w:rsidRPr="0067767D">
        <w:rPr>
          <w:sz w:val="25"/>
          <w:szCs w:val="25"/>
        </w:rPr>
        <w:t xml:space="preserve"> </w:t>
      </w:r>
      <w:r w:rsidR="000A7FD0" w:rsidRPr="0067767D">
        <w:rPr>
          <w:sz w:val="25"/>
          <w:szCs w:val="25"/>
        </w:rPr>
        <w:t>«</w:t>
      </w:r>
      <w:r w:rsidR="000A7FD0" w:rsidRPr="0067767D">
        <w:rPr>
          <w:color w:val="000000"/>
          <w:sz w:val="25"/>
          <w:szCs w:val="25"/>
        </w:rPr>
        <w:t>О внесении изменений в постановление администрации Кондинского района от 27 июня 2016 года № 973 «Об утверждении Порядка предоставления субсидий организациям транспортного комплекса, осуществляющим деятельность по обслуживанию населения на муниципальных маршрутах в границах Кондинского района»</w:t>
      </w:r>
      <w:r w:rsidR="005C1A05" w:rsidRPr="0067767D">
        <w:rPr>
          <w:sz w:val="25"/>
          <w:szCs w:val="25"/>
        </w:rPr>
        <w:t>;</w:t>
      </w:r>
    </w:p>
    <w:p w:rsidR="0067767D" w:rsidRPr="0067767D" w:rsidRDefault="0067767D" w:rsidP="0067767D">
      <w:pPr>
        <w:ind w:firstLine="709"/>
        <w:jc w:val="both"/>
        <w:rPr>
          <w:sz w:val="25"/>
          <w:szCs w:val="25"/>
        </w:rPr>
      </w:pPr>
      <w:r w:rsidRPr="0067767D">
        <w:rPr>
          <w:sz w:val="25"/>
          <w:szCs w:val="25"/>
        </w:rPr>
        <w:t>2. Копии писем, направленных в адрес участников публичных консультаций о проведении публичных консультаций:</w:t>
      </w:r>
    </w:p>
    <w:p w:rsidR="0067767D" w:rsidRPr="000C19FC" w:rsidRDefault="0067767D" w:rsidP="0067767D">
      <w:pPr>
        <w:shd w:val="clear" w:color="auto" w:fill="FFFFFF"/>
        <w:ind w:firstLine="709"/>
        <w:jc w:val="center"/>
        <w:rPr>
          <w:bCs/>
          <w:sz w:val="25"/>
          <w:szCs w:val="25"/>
        </w:rPr>
      </w:pPr>
      <w:r w:rsidRPr="0067767D">
        <w:rPr>
          <w:bCs/>
          <w:sz w:val="25"/>
          <w:szCs w:val="25"/>
        </w:rPr>
        <w:t xml:space="preserve">ИП </w:t>
      </w:r>
      <w:r w:rsidRPr="000C19FC">
        <w:rPr>
          <w:bCs/>
          <w:sz w:val="25"/>
          <w:szCs w:val="25"/>
        </w:rPr>
        <w:t>Кардаков В.П.,</w:t>
      </w:r>
    </w:p>
    <w:p w:rsidR="0067767D" w:rsidRPr="000C19FC" w:rsidRDefault="0067767D" w:rsidP="0067767D">
      <w:pPr>
        <w:shd w:val="clear" w:color="auto" w:fill="FFFFFF"/>
        <w:ind w:firstLine="709"/>
        <w:jc w:val="center"/>
        <w:rPr>
          <w:sz w:val="25"/>
          <w:szCs w:val="25"/>
        </w:rPr>
      </w:pPr>
      <w:r w:rsidRPr="0067767D">
        <w:rPr>
          <w:bCs/>
          <w:sz w:val="25"/>
          <w:szCs w:val="25"/>
        </w:rPr>
        <w:t xml:space="preserve">ООО </w:t>
      </w:r>
      <w:r w:rsidRPr="000C19FC">
        <w:rPr>
          <w:bCs/>
          <w:sz w:val="25"/>
          <w:szCs w:val="25"/>
        </w:rPr>
        <w:t>«Автоконд»,</w:t>
      </w:r>
    </w:p>
    <w:p w:rsidR="0067767D" w:rsidRPr="000C19FC" w:rsidRDefault="0067767D" w:rsidP="0067767D">
      <w:pPr>
        <w:shd w:val="clear" w:color="auto" w:fill="FFFFFF"/>
        <w:ind w:firstLine="709"/>
        <w:jc w:val="center"/>
        <w:rPr>
          <w:sz w:val="25"/>
          <w:szCs w:val="25"/>
        </w:rPr>
      </w:pPr>
      <w:r w:rsidRPr="0067767D">
        <w:rPr>
          <w:sz w:val="25"/>
          <w:szCs w:val="25"/>
        </w:rPr>
        <w:t>АО</w:t>
      </w:r>
      <w:r w:rsidRPr="000C19FC">
        <w:rPr>
          <w:sz w:val="25"/>
          <w:szCs w:val="25"/>
        </w:rPr>
        <w:t xml:space="preserve"> «Кондаавиа»,</w:t>
      </w:r>
    </w:p>
    <w:p w:rsidR="0067767D" w:rsidRPr="000C19FC" w:rsidRDefault="0067767D" w:rsidP="0067767D">
      <w:pPr>
        <w:shd w:val="clear" w:color="auto" w:fill="FFFFFF"/>
        <w:ind w:firstLine="709"/>
        <w:jc w:val="center"/>
        <w:rPr>
          <w:sz w:val="25"/>
          <w:szCs w:val="25"/>
        </w:rPr>
      </w:pPr>
      <w:r w:rsidRPr="000C19FC">
        <w:rPr>
          <w:sz w:val="25"/>
          <w:szCs w:val="25"/>
        </w:rPr>
        <w:t>О</w:t>
      </w:r>
      <w:r w:rsidRPr="0067767D">
        <w:rPr>
          <w:sz w:val="25"/>
          <w:szCs w:val="25"/>
        </w:rPr>
        <w:t>АО</w:t>
      </w:r>
      <w:r w:rsidRPr="000C19FC">
        <w:rPr>
          <w:sz w:val="25"/>
          <w:szCs w:val="25"/>
        </w:rPr>
        <w:t xml:space="preserve"> «Северавтотранс»,</w:t>
      </w:r>
    </w:p>
    <w:p w:rsidR="0067767D" w:rsidRPr="000C19FC" w:rsidRDefault="0067767D" w:rsidP="0067767D">
      <w:pPr>
        <w:shd w:val="clear" w:color="auto" w:fill="FFFFFF"/>
        <w:autoSpaceDE w:val="0"/>
        <w:autoSpaceDN w:val="0"/>
        <w:ind w:firstLine="709"/>
        <w:jc w:val="center"/>
        <w:rPr>
          <w:sz w:val="25"/>
          <w:szCs w:val="25"/>
        </w:rPr>
      </w:pPr>
      <w:r w:rsidRPr="000C19FC">
        <w:rPr>
          <w:sz w:val="25"/>
          <w:szCs w:val="25"/>
        </w:rPr>
        <w:t>А</w:t>
      </w:r>
      <w:r w:rsidRPr="0067767D">
        <w:rPr>
          <w:sz w:val="25"/>
          <w:szCs w:val="25"/>
        </w:rPr>
        <w:t>О</w:t>
      </w:r>
      <w:r w:rsidRPr="000C19FC">
        <w:rPr>
          <w:sz w:val="25"/>
          <w:szCs w:val="25"/>
        </w:rPr>
        <w:t xml:space="preserve"> «Ютэйр – Вертолетные услуги»,</w:t>
      </w:r>
    </w:p>
    <w:p w:rsidR="0067767D" w:rsidRPr="0067767D" w:rsidRDefault="0067767D" w:rsidP="0067767D">
      <w:pPr>
        <w:shd w:val="clear" w:color="auto" w:fill="FFFFFF"/>
        <w:autoSpaceDE w:val="0"/>
        <w:autoSpaceDN w:val="0"/>
        <w:ind w:firstLine="709"/>
        <w:jc w:val="center"/>
        <w:rPr>
          <w:sz w:val="25"/>
          <w:szCs w:val="25"/>
        </w:rPr>
      </w:pPr>
      <w:r w:rsidRPr="000C19FC">
        <w:rPr>
          <w:sz w:val="25"/>
          <w:szCs w:val="25"/>
        </w:rPr>
        <w:t>А</w:t>
      </w:r>
      <w:r w:rsidRPr="0067767D">
        <w:rPr>
          <w:sz w:val="25"/>
          <w:szCs w:val="25"/>
        </w:rPr>
        <w:t>О</w:t>
      </w:r>
      <w:r w:rsidRPr="000C19FC">
        <w:rPr>
          <w:sz w:val="25"/>
          <w:szCs w:val="25"/>
        </w:rPr>
        <w:t xml:space="preserve"> «Северречфлот»</w:t>
      </w:r>
      <w:r w:rsidRPr="0067767D">
        <w:rPr>
          <w:sz w:val="25"/>
          <w:szCs w:val="25"/>
        </w:rPr>
        <w:t>;</w:t>
      </w:r>
    </w:p>
    <w:p w:rsidR="00111DAE" w:rsidRPr="0067767D" w:rsidRDefault="0067767D" w:rsidP="0067767D">
      <w:pPr>
        <w:ind w:firstLine="709"/>
        <w:jc w:val="both"/>
        <w:rPr>
          <w:sz w:val="25"/>
          <w:szCs w:val="25"/>
        </w:rPr>
      </w:pPr>
      <w:r w:rsidRPr="0067767D">
        <w:rPr>
          <w:sz w:val="25"/>
          <w:szCs w:val="25"/>
        </w:rPr>
        <w:t>3</w:t>
      </w:r>
      <w:r w:rsidR="00111DAE" w:rsidRPr="0067767D">
        <w:rPr>
          <w:sz w:val="25"/>
          <w:szCs w:val="25"/>
        </w:rPr>
        <w:t xml:space="preserve">. Копии </w:t>
      </w:r>
      <w:r w:rsidR="005C1A05" w:rsidRPr="0067767D">
        <w:rPr>
          <w:sz w:val="25"/>
          <w:szCs w:val="25"/>
        </w:rPr>
        <w:t>предложения от ООО «</w:t>
      </w:r>
      <w:r w:rsidRPr="0067767D">
        <w:rPr>
          <w:sz w:val="25"/>
          <w:szCs w:val="25"/>
        </w:rPr>
        <w:t>Автоконд</w:t>
      </w:r>
      <w:r w:rsidR="005C1A05" w:rsidRPr="0067767D">
        <w:rPr>
          <w:sz w:val="25"/>
          <w:szCs w:val="25"/>
        </w:rPr>
        <w:t>»</w:t>
      </w:r>
      <w:r w:rsidRPr="0067767D">
        <w:rPr>
          <w:sz w:val="25"/>
          <w:szCs w:val="25"/>
        </w:rPr>
        <w:t xml:space="preserve"> и согласования АО «Кондаавиа»</w:t>
      </w:r>
      <w:r w:rsidR="00111DAE" w:rsidRPr="0067767D">
        <w:rPr>
          <w:sz w:val="25"/>
          <w:szCs w:val="25"/>
        </w:rPr>
        <w:t>;</w:t>
      </w:r>
    </w:p>
    <w:p w:rsidR="0067767D" w:rsidRPr="0067767D" w:rsidRDefault="0067767D" w:rsidP="0067767D">
      <w:pPr>
        <w:ind w:firstLine="709"/>
        <w:jc w:val="both"/>
        <w:rPr>
          <w:sz w:val="25"/>
          <w:szCs w:val="25"/>
        </w:rPr>
      </w:pPr>
      <w:r w:rsidRPr="0067767D">
        <w:rPr>
          <w:sz w:val="25"/>
          <w:szCs w:val="25"/>
        </w:rPr>
        <w:t xml:space="preserve">4. Копии писем, направленных участникам публичных консультаций </w:t>
      </w:r>
      <w:r w:rsidR="00111DAE" w:rsidRPr="0067767D">
        <w:rPr>
          <w:sz w:val="25"/>
          <w:szCs w:val="25"/>
        </w:rPr>
        <w:t>о результатах рассмотрения их мнений</w:t>
      </w:r>
      <w:r w:rsidR="005C1A05" w:rsidRPr="0067767D">
        <w:rPr>
          <w:sz w:val="25"/>
          <w:szCs w:val="25"/>
        </w:rPr>
        <w:t xml:space="preserve"> </w:t>
      </w:r>
      <w:r w:rsidRPr="0067767D">
        <w:rPr>
          <w:sz w:val="25"/>
          <w:szCs w:val="25"/>
        </w:rPr>
        <w:t>ООО «Автоконд», АО «Кондаавиа»</w:t>
      </w:r>
      <w:r w:rsidR="00AB3B1B">
        <w:rPr>
          <w:sz w:val="25"/>
          <w:szCs w:val="25"/>
        </w:rPr>
        <w:t>.</w:t>
      </w:r>
    </w:p>
    <w:p w:rsidR="0067767D" w:rsidRPr="0067767D" w:rsidRDefault="0067767D" w:rsidP="0067767D">
      <w:pPr>
        <w:jc w:val="both"/>
        <w:rPr>
          <w:sz w:val="25"/>
          <w:szCs w:val="25"/>
        </w:rPr>
      </w:pPr>
    </w:p>
    <w:p w:rsidR="0067767D" w:rsidRDefault="0067767D" w:rsidP="0067767D">
      <w:pPr>
        <w:jc w:val="both"/>
        <w:rPr>
          <w:sz w:val="25"/>
          <w:szCs w:val="25"/>
        </w:rPr>
      </w:pPr>
    </w:p>
    <w:p w:rsidR="0067767D" w:rsidRPr="0067767D" w:rsidRDefault="0067767D" w:rsidP="0067767D">
      <w:pPr>
        <w:jc w:val="both"/>
        <w:rPr>
          <w:sz w:val="25"/>
          <w:szCs w:val="25"/>
        </w:rPr>
      </w:pPr>
    </w:p>
    <w:p w:rsidR="005C1A05" w:rsidRPr="0067767D" w:rsidRDefault="005C1A05" w:rsidP="005C1A05">
      <w:pPr>
        <w:tabs>
          <w:tab w:val="left" w:pos="1080"/>
        </w:tabs>
        <w:jc w:val="both"/>
        <w:rPr>
          <w:sz w:val="25"/>
          <w:szCs w:val="25"/>
        </w:rPr>
      </w:pPr>
      <w:r w:rsidRPr="0067767D">
        <w:rPr>
          <w:sz w:val="25"/>
          <w:szCs w:val="25"/>
        </w:rPr>
        <w:t>Председатель комитета                                                                                           С.П. Кулиниченко</w:t>
      </w:r>
    </w:p>
    <w:p w:rsidR="005C1A05" w:rsidRDefault="005C1A05" w:rsidP="005C1A05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67767D" w:rsidRDefault="0067767D" w:rsidP="005C1A05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67767D" w:rsidRPr="005C1A05" w:rsidRDefault="0067767D" w:rsidP="005C1A05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5C1A05" w:rsidRPr="005C1A05" w:rsidRDefault="005C1A05" w:rsidP="005C1A05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5C1A05" w:rsidRPr="005C1A05" w:rsidRDefault="005C1A05" w:rsidP="005C1A05">
      <w:pPr>
        <w:rPr>
          <w:sz w:val="20"/>
          <w:szCs w:val="20"/>
        </w:rPr>
      </w:pPr>
      <w:r w:rsidRPr="005C1A05">
        <w:rPr>
          <w:sz w:val="20"/>
          <w:szCs w:val="20"/>
        </w:rPr>
        <w:t>Исполнитель:</w:t>
      </w:r>
    </w:p>
    <w:p w:rsidR="005C1A05" w:rsidRPr="005C1A05" w:rsidRDefault="005C1A05" w:rsidP="005C1A05">
      <w:pPr>
        <w:rPr>
          <w:sz w:val="20"/>
          <w:szCs w:val="20"/>
        </w:rPr>
      </w:pPr>
      <w:r w:rsidRPr="005C1A05">
        <w:rPr>
          <w:sz w:val="20"/>
          <w:szCs w:val="20"/>
        </w:rPr>
        <w:t xml:space="preserve">Начальник отдела субсидий </w:t>
      </w:r>
    </w:p>
    <w:p w:rsidR="005C1A05" w:rsidRPr="001C2882" w:rsidRDefault="005C1A05" w:rsidP="0067767D">
      <w:pPr>
        <w:rPr>
          <w:sz w:val="25"/>
          <w:szCs w:val="25"/>
        </w:rPr>
      </w:pPr>
      <w:r w:rsidRPr="005C1A05">
        <w:rPr>
          <w:sz w:val="20"/>
          <w:szCs w:val="20"/>
        </w:rPr>
        <w:t>Тишкова Гульнур Муллануровна</w:t>
      </w:r>
      <w:r w:rsidRPr="005C1A05">
        <w:rPr>
          <w:sz w:val="20"/>
          <w:szCs w:val="20"/>
        </w:rPr>
        <w:br/>
        <w:t>Контактный телефон: 8 (34677) 32 2 45</w:t>
      </w:r>
    </w:p>
    <w:sectPr w:rsidR="005C1A05" w:rsidRPr="001C2882" w:rsidSect="008122BC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81967"/>
    <w:multiLevelType w:val="hybridMultilevel"/>
    <w:tmpl w:val="5AD29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575635"/>
    <w:multiLevelType w:val="hybridMultilevel"/>
    <w:tmpl w:val="FA784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CF6"/>
    <w:rsid w:val="000A7FD0"/>
    <w:rsid w:val="000C19FC"/>
    <w:rsid w:val="000F41FA"/>
    <w:rsid w:val="00111DAE"/>
    <w:rsid w:val="001123A9"/>
    <w:rsid w:val="001C2882"/>
    <w:rsid w:val="00245717"/>
    <w:rsid w:val="002868C4"/>
    <w:rsid w:val="00332595"/>
    <w:rsid w:val="00376727"/>
    <w:rsid w:val="003A3CF6"/>
    <w:rsid w:val="004D48DB"/>
    <w:rsid w:val="005408B2"/>
    <w:rsid w:val="0055367B"/>
    <w:rsid w:val="005B3738"/>
    <w:rsid w:val="005C1A05"/>
    <w:rsid w:val="0067767D"/>
    <w:rsid w:val="008122BC"/>
    <w:rsid w:val="008C1262"/>
    <w:rsid w:val="00AB3B1B"/>
    <w:rsid w:val="00BE16F1"/>
    <w:rsid w:val="00C55135"/>
    <w:rsid w:val="00CB187A"/>
    <w:rsid w:val="00CF6B88"/>
    <w:rsid w:val="00D06653"/>
    <w:rsid w:val="00D67590"/>
    <w:rsid w:val="00EA7FE3"/>
    <w:rsid w:val="00EF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8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75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75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8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75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75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Тишкова Гульнур Муллануровна</dc:creator>
  <cp:lastModifiedBy>Тишкова Гульнур Муллануровна</cp:lastModifiedBy>
  <cp:revision>6</cp:revision>
  <cp:lastPrinted>2017-07-20T09:47:00Z</cp:lastPrinted>
  <dcterms:created xsi:type="dcterms:W3CDTF">2017-07-18T07:22:00Z</dcterms:created>
  <dcterms:modified xsi:type="dcterms:W3CDTF">2017-07-20T09:47:00Z</dcterms:modified>
</cp:coreProperties>
</file>