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ED" w:rsidRPr="00A851ED" w:rsidRDefault="00A851ED" w:rsidP="00A851ED">
      <w:pPr>
        <w:pStyle w:val="6"/>
        <w:rPr>
          <w:caps/>
          <w:szCs w:val="28"/>
        </w:rPr>
      </w:pPr>
      <w:r w:rsidRPr="00A851ED">
        <w:rPr>
          <w:caps/>
          <w:szCs w:val="28"/>
        </w:rPr>
        <w:t xml:space="preserve">Администрация </w:t>
      </w:r>
    </w:p>
    <w:p w:rsidR="00A851ED" w:rsidRPr="00A851ED" w:rsidRDefault="00A851ED" w:rsidP="00A851ED">
      <w:pPr>
        <w:pStyle w:val="6"/>
        <w:rPr>
          <w:caps/>
          <w:szCs w:val="28"/>
        </w:rPr>
      </w:pPr>
      <w:r w:rsidRPr="00A851ED">
        <w:rPr>
          <w:caps/>
          <w:szCs w:val="28"/>
        </w:rPr>
        <w:t>городского поселения КОНДИНСКОЕ</w:t>
      </w:r>
    </w:p>
    <w:p w:rsidR="00A851ED" w:rsidRPr="00A851ED" w:rsidRDefault="00A851ED" w:rsidP="00431C3F">
      <w:pPr>
        <w:spacing w:after="0" w:line="240" w:lineRule="auto"/>
        <w:jc w:val="center"/>
        <w:rPr>
          <w:rFonts w:ascii="Times New Roman" w:hAnsi="Times New Roman" w:cs="Times New Roman"/>
          <w:b/>
          <w:sz w:val="28"/>
          <w:szCs w:val="28"/>
        </w:rPr>
      </w:pPr>
      <w:r w:rsidRPr="00A851ED">
        <w:rPr>
          <w:rFonts w:ascii="Times New Roman" w:hAnsi="Times New Roman" w:cs="Times New Roman"/>
          <w:b/>
          <w:sz w:val="28"/>
          <w:szCs w:val="28"/>
        </w:rPr>
        <w:t>Кондинского района</w:t>
      </w:r>
    </w:p>
    <w:p w:rsidR="00A851ED" w:rsidRPr="00A851ED" w:rsidRDefault="00A851ED" w:rsidP="00431C3F">
      <w:pPr>
        <w:spacing w:after="0" w:line="240" w:lineRule="auto"/>
        <w:jc w:val="center"/>
        <w:rPr>
          <w:rFonts w:ascii="Times New Roman" w:hAnsi="Times New Roman" w:cs="Times New Roman"/>
          <w:b/>
          <w:sz w:val="28"/>
          <w:szCs w:val="28"/>
        </w:rPr>
      </w:pPr>
      <w:r w:rsidRPr="00A851ED">
        <w:rPr>
          <w:rFonts w:ascii="Times New Roman" w:hAnsi="Times New Roman" w:cs="Times New Roman"/>
          <w:b/>
          <w:sz w:val="28"/>
          <w:szCs w:val="28"/>
        </w:rPr>
        <w:t>Ханты-Мансийского автономного округа - Югры</w:t>
      </w:r>
    </w:p>
    <w:p w:rsidR="00A851ED" w:rsidRPr="00A851ED" w:rsidRDefault="00A851ED" w:rsidP="00A851ED">
      <w:pPr>
        <w:pStyle w:val="6"/>
        <w:jc w:val="left"/>
        <w:rPr>
          <w:sz w:val="20"/>
        </w:rPr>
      </w:pPr>
    </w:p>
    <w:p w:rsidR="00A851ED" w:rsidRPr="00A851ED" w:rsidRDefault="00A851ED" w:rsidP="00A851ED">
      <w:pPr>
        <w:pStyle w:val="6"/>
        <w:rPr>
          <w:caps/>
          <w:sz w:val="32"/>
          <w:szCs w:val="32"/>
        </w:rPr>
      </w:pPr>
      <w:r w:rsidRPr="00A851ED">
        <w:rPr>
          <w:caps/>
          <w:sz w:val="32"/>
          <w:szCs w:val="32"/>
        </w:rPr>
        <w:t>ПОСТАНОВЛЕНИЕ</w:t>
      </w:r>
    </w:p>
    <w:p w:rsidR="00A851ED" w:rsidRPr="00A851ED" w:rsidRDefault="00A851ED" w:rsidP="00A851ED">
      <w:pPr>
        <w:rPr>
          <w:rFonts w:ascii="Times New Roman" w:hAnsi="Times New Roman" w:cs="Times New Roman"/>
          <w:sz w:val="20"/>
          <w:szCs w:val="20"/>
        </w:rPr>
      </w:pPr>
    </w:p>
    <w:p w:rsidR="00A851ED" w:rsidRPr="00431C3F" w:rsidRDefault="00A851ED" w:rsidP="00A851ED">
      <w:pPr>
        <w:pStyle w:val="2"/>
        <w:spacing w:before="0" w:after="0"/>
        <w:rPr>
          <w:rFonts w:ascii="Times New Roman" w:hAnsi="Times New Roman" w:cs="Times New Roman"/>
          <w:b w:val="0"/>
          <w:i w:val="0"/>
          <w:sz w:val="24"/>
          <w:szCs w:val="24"/>
        </w:rPr>
      </w:pPr>
      <w:r w:rsidRPr="00431C3F">
        <w:rPr>
          <w:rFonts w:ascii="Times New Roman" w:hAnsi="Times New Roman" w:cs="Times New Roman"/>
          <w:b w:val="0"/>
          <w:i w:val="0"/>
          <w:sz w:val="24"/>
          <w:szCs w:val="24"/>
        </w:rPr>
        <w:t xml:space="preserve">от </w:t>
      </w:r>
      <w:r w:rsidR="007F3F00">
        <w:rPr>
          <w:rFonts w:ascii="Times New Roman" w:hAnsi="Times New Roman" w:cs="Times New Roman"/>
          <w:b w:val="0"/>
          <w:i w:val="0"/>
          <w:sz w:val="24"/>
          <w:szCs w:val="24"/>
        </w:rPr>
        <w:t>09 ноября</w:t>
      </w:r>
      <w:r w:rsidRPr="00431C3F">
        <w:rPr>
          <w:rFonts w:ascii="Times New Roman" w:hAnsi="Times New Roman" w:cs="Times New Roman"/>
          <w:b w:val="0"/>
          <w:i w:val="0"/>
          <w:sz w:val="24"/>
          <w:szCs w:val="24"/>
        </w:rPr>
        <w:t xml:space="preserve"> 2020 года                                                                                                №</w:t>
      </w:r>
      <w:r w:rsidR="007F3F00">
        <w:rPr>
          <w:rFonts w:ascii="Times New Roman" w:hAnsi="Times New Roman" w:cs="Times New Roman"/>
          <w:b w:val="0"/>
          <w:i w:val="0"/>
          <w:sz w:val="24"/>
          <w:szCs w:val="24"/>
        </w:rPr>
        <w:t xml:space="preserve"> 185</w:t>
      </w:r>
      <w:r w:rsidRPr="00431C3F">
        <w:rPr>
          <w:rFonts w:ascii="Times New Roman" w:hAnsi="Times New Roman" w:cs="Times New Roman"/>
          <w:b w:val="0"/>
          <w:i w:val="0"/>
          <w:sz w:val="24"/>
          <w:szCs w:val="24"/>
        </w:rPr>
        <w:t xml:space="preserve"> </w:t>
      </w:r>
    </w:p>
    <w:p w:rsidR="00A851ED" w:rsidRPr="00431C3F" w:rsidRDefault="00A851ED" w:rsidP="00A851ED">
      <w:pPr>
        <w:rPr>
          <w:rFonts w:ascii="Times New Roman" w:hAnsi="Times New Roman" w:cs="Times New Roman"/>
          <w:sz w:val="24"/>
          <w:szCs w:val="24"/>
        </w:rPr>
      </w:pPr>
      <w:proofErr w:type="spellStart"/>
      <w:r w:rsidRPr="00431C3F">
        <w:rPr>
          <w:rFonts w:ascii="Times New Roman" w:hAnsi="Times New Roman" w:cs="Times New Roman"/>
          <w:sz w:val="24"/>
          <w:szCs w:val="24"/>
        </w:rPr>
        <w:t>пгт</w:t>
      </w:r>
      <w:proofErr w:type="gramStart"/>
      <w:r w:rsidRPr="00431C3F">
        <w:rPr>
          <w:rFonts w:ascii="Times New Roman" w:hAnsi="Times New Roman" w:cs="Times New Roman"/>
          <w:sz w:val="24"/>
          <w:szCs w:val="24"/>
        </w:rPr>
        <w:t>.К</w:t>
      </w:r>
      <w:proofErr w:type="gramEnd"/>
      <w:r w:rsidRPr="00431C3F">
        <w:rPr>
          <w:rFonts w:ascii="Times New Roman" w:hAnsi="Times New Roman" w:cs="Times New Roman"/>
          <w:sz w:val="24"/>
          <w:szCs w:val="24"/>
        </w:rPr>
        <w:t>ондинское</w:t>
      </w:r>
      <w:proofErr w:type="spellEnd"/>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590F" w:rsidTr="00D2590F">
        <w:tc>
          <w:tcPr>
            <w:tcW w:w="4785" w:type="dxa"/>
          </w:tcPr>
          <w:p w:rsidR="00B469A4" w:rsidRDefault="00B469A4" w:rsidP="00B469A4">
            <w:pPr>
              <w:pStyle w:val="a4"/>
              <w:shd w:val="clear" w:color="auto" w:fill="FFFFFF"/>
              <w:spacing w:before="0" w:beforeAutospacing="0" w:after="0" w:afterAutospacing="0"/>
              <w:rPr>
                <w:color w:val="000000"/>
              </w:rPr>
            </w:pPr>
          </w:p>
          <w:p w:rsidR="00D2590F" w:rsidRPr="00D2590F" w:rsidRDefault="00D2590F" w:rsidP="00B469A4">
            <w:pPr>
              <w:pStyle w:val="a4"/>
              <w:shd w:val="clear" w:color="auto" w:fill="FFFFFF"/>
              <w:spacing w:before="0" w:beforeAutospacing="0" w:after="0" w:afterAutospacing="0"/>
              <w:rPr>
                <w:color w:val="212121"/>
              </w:rPr>
            </w:pPr>
            <w:r w:rsidRPr="00D2590F">
              <w:rPr>
                <w:color w:val="000000"/>
              </w:rPr>
              <w:t xml:space="preserve">Об утверждении административного регламента предоставления муниципальной услуги </w:t>
            </w:r>
            <w:r w:rsidR="00B469A4">
              <w:rPr>
                <w:color w:val="000000"/>
              </w:rPr>
              <w:t>«Д</w:t>
            </w:r>
            <w:r w:rsidRPr="00D2590F">
              <w:rPr>
                <w:color w:val="000000"/>
              </w:rPr>
              <w:t>ач</w:t>
            </w:r>
            <w:r w:rsidR="00B469A4">
              <w:rPr>
                <w:color w:val="000000"/>
              </w:rPr>
              <w:t>а</w:t>
            </w:r>
            <w:r w:rsidRPr="00D2590F">
              <w:rPr>
                <w:color w:val="000000"/>
              </w:rPr>
              <w:t xml:space="preserve"> письменных разъяснений налогоплательщикам и налоговым агентам по вопросу применения нормативных правовых актов муниципального образования </w:t>
            </w:r>
            <w:r>
              <w:rPr>
                <w:color w:val="000000"/>
              </w:rPr>
              <w:t>городское поселение Кондинское</w:t>
            </w:r>
            <w:r w:rsidRPr="00D2590F">
              <w:rPr>
                <w:color w:val="000000"/>
              </w:rPr>
              <w:t xml:space="preserve"> о местных налогах и сборах</w:t>
            </w:r>
            <w:r w:rsidR="00B469A4">
              <w:rPr>
                <w:color w:val="000000"/>
              </w:rPr>
              <w:t>»</w:t>
            </w:r>
          </w:p>
        </w:tc>
        <w:tc>
          <w:tcPr>
            <w:tcW w:w="4785" w:type="dxa"/>
          </w:tcPr>
          <w:p w:rsidR="00D2590F" w:rsidRDefault="00D2590F" w:rsidP="00B44391">
            <w:pPr>
              <w:tabs>
                <w:tab w:val="left" w:pos="3240"/>
              </w:tabs>
              <w:jc w:val="center"/>
              <w:rPr>
                <w:rFonts w:ascii="Times New Roman" w:eastAsia="Times New Roman" w:hAnsi="Times New Roman"/>
                <w:b/>
                <w:sz w:val="28"/>
                <w:szCs w:val="28"/>
              </w:rPr>
            </w:pPr>
          </w:p>
        </w:tc>
      </w:tr>
    </w:tbl>
    <w:p w:rsidR="00B44391" w:rsidRPr="003A67AA" w:rsidRDefault="00B44391" w:rsidP="00B44391">
      <w:pPr>
        <w:tabs>
          <w:tab w:val="left" w:pos="3240"/>
        </w:tabs>
        <w:spacing w:after="0" w:line="240" w:lineRule="auto"/>
        <w:jc w:val="center"/>
        <w:rPr>
          <w:rFonts w:ascii="Times New Roman" w:eastAsia="Times New Roman" w:hAnsi="Times New Roman"/>
          <w:b/>
          <w:sz w:val="28"/>
          <w:szCs w:val="28"/>
        </w:rPr>
      </w:pPr>
    </w:p>
    <w:p w:rsidR="009C7FA3" w:rsidRPr="00964AD9" w:rsidRDefault="009C7FA3" w:rsidP="00F67CDD">
      <w:pPr>
        <w:pStyle w:val="western"/>
        <w:shd w:val="clear" w:color="auto" w:fill="FFFFFF"/>
        <w:spacing w:before="0" w:beforeAutospacing="0" w:after="0" w:afterAutospacing="0"/>
        <w:ind w:firstLine="709"/>
        <w:rPr>
          <w:color w:val="212121"/>
        </w:rPr>
      </w:pPr>
      <w:r w:rsidRPr="00964AD9">
        <w:rPr>
          <w:color w:val="212121"/>
        </w:rPr>
        <w:t> </w:t>
      </w:r>
    </w:p>
    <w:p w:rsidR="00B44391" w:rsidRPr="00D2590F" w:rsidRDefault="009C7FA3" w:rsidP="00D259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44391">
        <w:rPr>
          <w:rFonts w:ascii="Times New Roman" w:hAnsi="Times New Roman" w:cs="Times New Roman"/>
          <w:color w:val="000000" w:themeColor="text1"/>
          <w:sz w:val="24"/>
          <w:szCs w:val="24"/>
        </w:rPr>
        <w:t>В соответствии с</w:t>
      </w:r>
      <w:r w:rsidR="00D2590F">
        <w:rPr>
          <w:rFonts w:ascii="Times New Roman" w:hAnsi="Times New Roman" w:cs="Times New Roman"/>
          <w:color w:val="000000" w:themeColor="text1"/>
          <w:sz w:val="24"/>
          <w:szCs w:val="24"/>
        </w:rPr>
        <w:t xml:space="preserve"> </w:t>
      </w:r>
      <w:r w:rsidR="001B6CEF" w:rsidRPr="00B44391">
        <w:rPr>
          <w:rFonts w:ascii="Times New Roman" w:hAnsi="Times New Roman" w:cs="Times New Roman"/>
          <w:color w:val="000000" w:themeColor="text1"/>
          <w:sz w:val="24"/>
          <w:szCs w:val="24"/>
        </w:rPr>
        <w:t xml:space="preserve">пунктом 2 статьи 34.2 Налогового кодекса Российской Федерации </w:t>
      </w:r>
      <w:proofErr w:type="gramStart"/>
      <w:r w:rsidR="001B6CEF" w:rsidRPr="00B44391">
        <w:rPr>
          <w:rFonts w:ascii="Times New Roman" w:hAnsi="Times New Roman" w:cs="Times New Roman"/>
          <w:color w:val="000000" w:themeColor="text1"/>
          <w:sz w:val="24"/>
          <w:szCs w:val="24"/>
        </w:rPr>
        <w:t>(часть первая) от 31.07.1998 № 146-ФЗ,</w:t>
      </w:r>
      <w:r w:rsidR="00D2590F">
        <w:rPr>
          <w:rFonts w:ascii="Times New Roman" w:hAnsi="Times New Roman" w:cs="Times New Roman"/>
          <w:color w:val="000000" w:themeColor="text1"/>
          <w:sz w:val="24"/>
          <w:szCs w:val="24"/>
        </w:rPr>
        <w:t xml:space="preserve"> </w:t>
      </w:r>
      <w:r w:rsidRPr="00B44391">
        <w:rPr>
          <w:rFonts w:ascii="Times New Roman" w:hAnsi="Times New Roman" w:cs="Times New Roman"/>
          <w:color w:val="000000" w:themeColor="text1"/>
          <w:sz w:val="24"/>
          <w:szCs w:val="24"/>
        </w:rPr>
        <w:t>Федеральным</w:t>
      </w:r>
      <w:r w:rsidRPr="00B44391">
        <w:rPr>
          <w:rStyle w:val="apple-converted-space"/>
          <w:rFonts w:ascii="Times New Roman" w:hAnsi="Times New Roman" w:cs="Times New Roman"/>
          <w:color w:val="000000" w:themeColor="text1"/>
          <w:sz w:val="24"/>
          <w:szCs w:val="24"/>
        </w:rPr>
        <w:t> </w:t>
      </w:r>
      <w:hyperlink r:id="rId8" w:history="1">
        <w:r w:rsidRPr="00B44391">
          <w:rPr>
            <w:rStyle w:val="a3"/>
            <w:rFonts w:ascii="Times New Roman" w:hAnsi="Times New Roman" w:cs="Times New Roman"/>
            <w:color w:val="000000" w:themeColor="text1"/>
            <w:sz w:val="24"/>
            <w:szCs w:val="24"/>
            <w:u w:val="none"/>
          </w:rPr>
          <w:t>законом</w:t>
        </w:r>
      </w:hyperlink>
      <w:r w:rsidRPr="00B44391">
        <w:rPr>
          <w:rStyle w:val="apple-converted-space"/>
          <w:rFonts w:ascii="Times New Roman" w:hAnsi="Times New Roman" w:cs="Times New Roman"/>
          <w:color w:val="000000" w:themeColor="text1"/>
          <w:sz w:val="24"/>
          <w:szCs w:val="24"/>
        </w:rPr>
        <w:t> </w:t>
      </w:r>
      <w:r w:rsidRPr="00B44391">
        <w:rPr>
          <w:rFonts w:ascii="Times New Roman" w:hAnsi="Times New Roman" w:cs="Times New Roman"/>
          <w:color w:val="000000" w:themeColor="text1"/>
          <w:sz w:val="24"/>
          <w:szCs w:val="24"/>
        </w:rPr>
        <w:t xml:space="preserve">от 27.07.2010 </w:t>
      </w:r>
      <w:r w:rsidR="00143381">
        <w:rPr>
          <w:rFonts w:ascii="Times New Roman" w:hAnsi="Times New Roman" w:cs="Times New Roman"/>
          <w:color w:val="000000" w:themeColor="text1"/>
          <w:sz w:val="24"/>
          <w:szCs w:val="24"/>
        </w:rPr>
        <w:t>№</w:t>
      </w:r>
      <w:r w:rsidRPr="00B44391">
        <w:rPr>
          <w:rFonts w:ascii="Times New Roman" w:hAnsi="Times New Roman" w:cs="Times New Roman"/>
          <w:color w:val="000000" w:themeColor="text1"/>
          <w:sz w:val="24"/>
          <w:szCs w:val="24"/>
        </w:rPr>
        <w:t xml:space="preserve"> 210-ФЗ </w:t>
      </w:r>
      <w:r w:rsidR="00143381">
        <w:rPr>
          <w:rFonts w:ascii="Times New Roman" w:hAnsi="Times New Roman" w:cs="Times New Roman"/>
          <w:color w:val="000000" w:themeColor="text1"/>
          <w:sz w:val="24"/>
          <w:szCs w:val="24"/>
        </w:rPr>
        <w:t>«</w:t>
      </w:r>
      <w:r w:rsidRPr="00B44391">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143381">
        <w:rPr>
          <w:rFonts w:ascii="Times New Roman" w:hAnsi="Times New Roman" w:cs="Times New Roman"/>
          <w:color w:val="000000" w:themeColor="text1"/>
          <w:sz w:val="24"/>
          <w:szCs w:val="24"/>
        </w:rPr>
        <w:t>»</w:t>
      </w:r>
      <w:r w:rsidRPr="00B44391">
        <w:rPr>
          <w:rFonts w:ascii="Times New Roman" w:hAnsi="Times New Roman" w:cs="Times New Roman"/>
          <w:color w:val="000000" w:themeColor="text1"/>
          <w:sz w:val="24"/>
          <w:szCs w:val="24"/>
        </w:rPr>
        <w:t xml:space="preserve">, Уставом </w:t>
      </w:r>
      <w:r w:rsidR="00D2590F">
        <w:rPr>
          <w:rFonts w:ascii="Times New Roman" w:hAnsi="Times New Roman" w:cs="Times New Roman"/>
          <w:color w:val="000000" w:themeColor="text1"/>
          <w:sz w:val="24"/>
          <w:szCs w:val="24"/>
        </w:rPr>
        <w:t>муниципального образования городское поселение Кондинское,</w:t>
      </w:r>
      <w:r w:rsidR="00D2590F" w:rsidRPr="00D2590F">
        <w:rPr>
          <w:sz w:val="24"/>
          <w:szCs w:val="24"/>
        </w:rPr>
        <w:t xml:space="preserve"> </w:t>
      </w:r>
      <w:r w:rsidR="00D2590F" w:rsidRPr="00D2590F">
        <w:rPr>
          <w:rFonts w:ascii="Times New Roman" w:hAnsi="Times New Roman" w:cs="Times New Roman"/>
          <w:color w:val="000000" w:themeColor="text1"/>
          <w:sz w:val="24"/>
          <w:szCs w:val="24"/>
        </w:rPr>
        <w:t>постановлени</w:t>
      </w:r>
      <w:r w:rsidR="00D2590F">
        <w:rPr>
          <w:rFonts w:ascii="Times New Roman" w:hAnsi="Times New Roman" w:cs="Times New Roman"/>
          <w:color w:val="000000" w:themeColor="text1"/>
          <w:sz w:val="24"/>
          <w:szCs w:val="24"/>
        </w:rPr>
        <w:t>е</w:t>
      </w:r>
      <w:r w:rsidR="00D2590F" w:rsidRPr="00D2590F">
        <w:rPr>
          <w:rFonts w:ascii="Times New Roman" w:hAnsi="Times New Roman" w:cs="Times New Roman"/>
          <w:color w:val="000000" w:themeColor="text1"/>
          <w:sz w:val="24"/>
          <w:szCs w:val="24"/>
        </w:rPr>
        <w:t>м администрации городского поселения Кондинское от 17.09.2012 № 77 «Об утверждении Положения о порядке разработки,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w:t>
      </w:r>
      <w:r w:rsidR="00D2590F">
        <w:rPr>
          <w:rFonts w:ascii="Times New Roman" w:hAnsi="Times New Roman" w:cs="Times New Roman"/>
          <w:color w:val="000000" w:themeColor="text1"/>
          <w:sz w:val="24"/>
          <w:szCs w:val="24"/>
        </w:rPr>
        <w:t>е» (с изменениями</w:t>
      </w:r>
      <w:r w:rsidR="00D2590F" w:rsidRPr="00D2590F">
        <w:rPr>
          <w:rFonts w:ascii="Times New Roman" w:hAnsi="Times New Roman" w:cs="Times New Roman"/>
          <w:color w:val="000000" w:themeColor="text1"/>
          <w:sz w:val="24"/>
          <w:szCs w:val="24"/>
        </w:rPr>
        <w:t>)</w:t>
      </w:r>
      <w:r w:rsidR="00B44391" w:rsidRPr="00B44391">
        <w:rPr>
          <w:rFonts w:ascii="Times New Roman" w:hAnsi="Times New Roman" w:cs="Times New Roman"/>
          <w:bCs/>
          <w:sz w:val="24"/>
          <w:szCs w:val="24"/>
        </w:rPr>
        <w:t>:</w:t>
      </w:r>
      <w:proofErr w:type="gramEnd"/>
    </w:p>
    <w:p w:rsidR="00B469A4" w:rsidRPr="00B469A4" w:rsidRDefault="00B469A4" w:rsidP="00B469A4">
      <w:pPr>
        <w:spacing w:after="0" w:line="240" w:lineRule="auto"/>
        <w:ind w:firstLine="709"/>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t xml:space="preserve">1. </w:t>
      </w:r>
      <w:proofErr w:type="gramStart"/>
      <w:r w:rsidRPr="00B469A4">
        <w:rPr>
          <w:rFonts w:ascii="Times New Roman" w:hAnsi="Times New Roman" w:cs="Times New Roman"/>
          <w:color w:val="000000" w:themeColor="text1"/>
          <w:sz w:val="24"/>
          <w:szCs w:val="24"/>
        </w:rPr>
        <w:t>Утвердить административный регламент по предоставлению муниципальной услуги «Дача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 согласно приложению.</w:t>
      </w:r>
      <w:proofErr w:type="gramEnd"/>
    </w:p>
    <w:p w:rsidR="00B469A4" w:rsidRPr="00B469A4" w:rsidRDefault="00B469A4" w:rsidP="00B469A4">
      <w:pPr>
        <w:spacing w:after="0" w:line="240" w:lineRule="auto"/>
        <w:ind w:firstLine="720"/>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t xml:space="preserve">2. </w:t>
      </w:r>
      <w:proofErr w:type="gramStart"/>
      <w:r w:rsidRPr="00B469A4">
        <w:rPr>
          <w:rFonts w:ascii="Times New Roman" w:hAnsi="Times New Roman" w:cs="Times New Roman"/>
          <w:color w:val="000000" w:themeColor="text1"/>
          <w:sz w:val="24"/>
          <w:szCs w:val="24"/>
        </w:rPr>
        <w:t xml:space="preserve">Настоящее постановление   опубликовать в сборнике «Вестник городского поселения Кондинское» и разместить на официальном </w:t>
      </w:r>
      <w:proofErr w:type="spellStart"/>
      <w:r w:rsidRPr="00B469A4">
        <w:rPr>
          <w:rFonts w:ascii="Times New Roman" w:hAnsi="Times New Roman" w:cs="Times New Roman"/>
          <w:color w:val="000000" w:themeColor="text1"/>
          <w:sz w:val="24"/>
          <w:szCs w:val="24"/>
        </w:rPr>
        <w:t>веб-сайте</w:t>
      </w:r>
      <w:proofErr w:type="spellEnd"/>
      <w:r w:rsidRPr="00B469A4">
        <w:rPr>
          <w:rFonts w:ascii="Times New Roman" w:hAnsi="Times New Roman" w:cs="Times New Roman"/>
          <w:color w:val="000000" w:themeColor="text1"/>
          <w:sz w:val="24"/>
          <w:szCs w:val="24"/>
        </w:rPr>
        <w:t xml:space="preserve"> органов местного самоуправления муниципального образования Кондинский район.</w:t>
      </w:r>
      <w:proofErr w:type="gramEnd"/>
    </w:p>
    <w:p w:rsidR="00B44391" w:rsidRPr="00B469A4" w:rsidRDefault="00B469A4" w:rsidP="00B469A4">
      <w:pPr>
        <w:autoSpaceDE w:val="0"/>
        <w:autoSpaceDN w:val="0"/>
        <w:adjustRightInd w:val="0"/>
        <w:spacing w:after="0" w:line="240" w:lineRule="auto"/>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t xml:space="preserve">             3.  </w:t>
      </w:r>
      <w:proofErr w:type="gramStart"/>
      <w:r w:rsidRPr="00B469A4">
        <w:rPr>
          <w:rFonts w:ascii="Times New Roman" w:hAnsi="Times New Roman" w:cs="Times New Roman"/>
          <w:color w:val="000000" w:themeColor="text1"/>
          <w:sz w:val="24"/>
          <w:szCs w:val="24"/>
        </w:rPr>
        <w:t>Контроль за</w:t>
      </w:r>
      <w:proofErr w:type="gramEnd"/>
      <w:r w:rsidRPr="00B469A4">
        <w:rPr>
          <w:rFonts w:ascii="Times New Roman" w:hAnsi="Times New Roman" w:cs="Times New Roman"/>
          <w:color w:val="000000" w:themeColor="text1"/>
          <w:sz w:val="24"/>
          <w:szCs w:val="24"/>
        </w:rPr>
        <w:t xml:space="preserve"> выполнением постановления возложить на заместителя главы  администрации городского поселения Кондинское</w:t>
      </w:r>
    </w:p>
    <w:p w:rsidR="00B44391" w:rsidRDefault="00B44391" w:rsidP="00B44391">
      <w:pPr>
        <w:autoSpaceDE w:val="0"/>
        <w:autoSpaceDN w:val="0"/>
        <w:adjustRightInd w:val="0"/>
        <w:spacing w:after="0" w:line="240" w:lineRule="auto"/>
        <w:jc w:val="center"/>
        <w:rPr>
          <w:rFonts w:ascii="Times New Roman" w:hAnsi="Times New Roman"/>
          <w:sz w:val="24"/>
          <w:szCs w:val="24"/>
        </w:rPr>
      </w:pPr>
    </w:p>
    <w:p w:rsidR="000E4AB9" w:rsidRDefault="000E4AB9" w:rsidP="00B44391">
      <w:pPr>
        <w:autoSpaceDE w:val="0"/>
        <w:autoSpaceDN w:val="0"/>
        <w:adjustRightInd w:val="0"/>
        <w:spacing w:after="0" w:line="240" w:lineRule="auto"/>
        <w:jc w:val="center"/>
        <w:rPr>
          <w:rFonts w:ascii="Times New Roman" w:hAnsi="Times New Roman"/>
          <w:sz w:val="24"/>
          <w:szCs w:val="24"/>
        </w:rPr>
      </w:pPr>
    </w:p>
    <w:p w:rsidR="007F3F00" w:rsidRDefault="007F3F00" w:rsidP="00B44391">
      <w:pPr>
        <w:autoSpaceDE w:val="0"/>
        <w:autoSpaceDN w:val="0"/>
        <w:adjustRightInd w:val="0"/>
        <w:spacing w:after="0" w:line="240" w:lineRule="auto"/>
        <w:jc w:val="center"/>
        <w:rPr>
          <w:rFonts w:ascii="Times New Roman" w:hAnsi="Times New Roman"/>
          <w:sz w:val="24"/>
          <w:szCs w:val="24"/>
        </w:rPr>
      </w:pPr>
    </w:p>
    <w:p w:rsidR="000E4AB9" w:rsidRPr="00B44391" w:rsidRDefault="000E4AB9" w:rsidP="00B44391">
      <w:pPr>
        <w:autoSpaceDE w:val="0"/>
        <w:autoSpaceDN w:val="0"/>
        <w:adjustRightInd w:val="0"/>
        <w:spacing w:after="0" w:line="240" w:lineRule="auto"/>
        <w:jc w:val="center"/>
        <w:rPr>
          <w:rFonts w:ascii="Times New Roman" w:hAnsi="Times New Roman"/>
          <w:sz w:val="24"/>
          <w:szCs w:val="24"/>
        </w:rPr>
      </w:pPr>
    </w:p>
    <w:p w:rsidR="00D2590F" w:rsidRDefault="00D2590F" w:rsidP="00D2590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Глава </w:t>
      </w:r>
      <w:proofErr w:type="gramStart"/>
      <w:r>
        <w:rPr>
          <w:rFonts w:ascii="Times New Roman" w:hAnsi="Times New Roman" w:cs="Times New Roman"/>
          <w:b w:val="0"/>
          <w:bCs w:val="0"/>
          <w:sz w:val="24"/>
          <w:szCs w:val="24"/>
        </w:rPr>
        <w:t>городского</w:t>
      </w:r>
      <w:proofErr w:type="gramEnd"/>
      <w:r>
        <w:rPr>
          <w:rFonts w:ascii="Times New Roman" w:hAnsi="Times New Roman" w:cs="Times New Roman"/>
          <w:b w:val="0"/>
          <w:bCs w:val="0"/>
          <w:sz w:val="24"/>
          <w:szCs w:val="24"/>
        </w:rPr>
        <w:t xml:space="preserve"> </w:t>
      </w:r>
    </w:p>
    <w:p w:rsidR="00D2590F" w:rsidRDefault="00D2590F" w:rsidP="00D2590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поселения Кондинское                                                                                             С.А. Дерябин</w:t>
      </w:r>
    </w:p>
    <w:p w:rsidR="00594F96" w:rsidRDefault="00594F96" w:rsidP="00CB39E7">
      <w:pPr>
        <w:widowControl w:val="0"/>
        <w:autoSpaceDE w:val="0"/>
        <w:autoSpaceDN w:val="0"/>
        <w:adjustRightInd w:val="0"/>
        <w:spacing w:after="0" w:line="240" w:lineRule="exact"/>
        <w:jc w:val="right"/>
        <w:rPr>
          <w:rFonts w:ascii="Times New Roman" w:hAnsi="Times New Roman"/>
          <w:sz w:val="24"/>
          <w:szCs w:val="24"/>
        </w:rPr>
      </w:pPr>
    </w:p>
    <w:p w:rsidR="006D2EF7" w:rsidRDefault="006D2EF7" w:rsidP="00CB39E7">
      <w:pPr>
        <w:widowControl w:val="0"/>
        <w:autoSpaceDE w:val="0"/>
        <w:autoSpaceDN w:val="0"/>
        <w:adjustRightInd w:val="0"/>
        <w:spacing w:after="0" w:line="240" w:lineRule="exact"/>
        <w:jc w:val="right"/>
        <w:rPr>
          <w:rFonts w:ascii="Times New Roman" w:hAnsi="Times New Roman"/>
          <w:sz w:val="24"/>
          <w:szCs w:val="24"/>
        </w:rPr>
      </w:pPr>
    </w:p>
    <w:p w:rsidR="006D2EF7" w:rsidRDefault="006D2EF7" w:rsidP="00CB39E7">
      <w:pPr>
        <w:widowControl w:val="0"/>
        <w:autoSpaceDE w:val="0"/>
        <w:autoSpaceDN w:val="0"/>
        <w:adjustRightInd w:val="0"/>
        <w:spacing w:after="0" w:line="240" w:lineRule="exact"/>
        <w:jc w:val="right"/>
        <w:rPr>
          <w:rFonts w:ascii="Times New Roman" w:hAnsi="Times New Roman"/>
          <w:sz w:val="24"/>
          <w:szCs w:val="24"/>
        </w:rPr>
      </w:pPr>
    </w:p>
    <w:p w:rsidR="006D2EF7" w:rsidRDefault="006D2EF7" w:rsidP="00CB39E7">
      <w:pPr>
        <w:widowControl w:val="0"/>
        <w:autoSpaceDE w:val="0"/>
        <w:autoSpaceDN w:val="0"/>
        <w:adjustRightInd w:val="0"/>
        <w:spacing w:after="0" w:line="240" w:lineRule="exact"/>
        <w:jc w:val="right"/>
        <w:rPr>
          <w:rFonts w:ascii="Times New Roman" w:hAnsi="Times New Roman"/>
          <w:sz w:val="24"/>
          <w:szCs w:val="24"/>
        </w:rPr>
      </w:pPr>
    </w:p>
    <w:p w:rsidR="00B469A4" w:rsidRDefault="00B469A4" w:rsidP="00CB39E7">
      <w:pPr>
        <w:widowControl w:val="0"/>
        <w:autoSpaceDE w:val="0"/>
        <w:autoSpaceDN w:val="0"/>
        <w:adjustRightInd w:val="0"/>
        <w:spacing w:after="0" w:line="240" w:lineRule="exact"/>
        <w:jc w:val="right"/>
        <w:rPr>
          <w:rFonts w:ascii="Times New Roman" w:hAnsi="Times New Roman"/>
          <w:sz w:val="24"/>
          <w:szCs w:val="24"/>
        </w:rPr>
      </w:pPr>
    </w:p>
    <w:p w:rsidR="007F3F00" w:rsidRDefault="007F3F00" w:rsidP="00CB39E7">
      <w:pPr>
        <w:widowControl w:val="0"/>
        <w:autoSpaceDE w:val="0"/>
        <w:autoSpaceDN w:val="0"/>
        <w:adjustRightInd w:val="0"/>
        <w:spacing w:after="0" w:line="240" w:lineRule="exact"/>
        <w:jc w:val="right"/>
        <w:rPr>
          <w:rFonts w:ascii="Times New Roman" w:hAnsi="Times New Roman"/>
          <w:sz w:val="24"/>
          <w:szCs w:val="24"/>
        </w:rPr>
      </w:pPr>
    </w:p>
    <w:p w:rsidR="007F3F00" w:rsidRDefault="007F3F00" w:rsidP="00CB39E7">
      <w:pPr>
        <w:widowControl w:val="0"/>
        <w:autoSpaceDE w:val="0"/>
        <w:autoSpaceDN w:val="0"/>
        <w:adjustRightInd w:val="0"/>
        <w:spacing w:after="0" w:line="240" w:lineRule="exact"/>
        <w:jc w:val="right"/>
        <w:rPr>
          <w:rFonts w:ascii="Times New Roman" w:hAnsi="Times New Roman"/>
          <w:sz w:val="24"/>
          <w:szCs w:val="24"/>
        </w:rPr>
      </w:pPr>
    </w:p>
    <w:p w:rsidR="007F3F00" w:rsidRDefault="007F3F00" w:rsidP="00CB39E7">
      <w:pPr>
        <w:widowControl w:val="0"/>
        <w:autoSpaceDE w:val="0"/>
        <w:autoSpaceDN w:val="0"/>
        <w:adjustRightInd w:val="0"/>
        <w:spacing w:after="0" w:line="240" w:lineRule="exact"/>
        <w:jc w:val="right"/>
        <w:rPr>
          <w:rFonts w:ascii="Times New Roman" w:hAnsi="Times New Roman"/>
          <w:sz w:val="24"/>
          <w:szCs w:val="24"/>
        </w:rPr>
      </w:pPr>
    </w:p>
    <w:p w:rsidR="00CB39E7" w:rsidRPr="00964AD9"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lastRenderedPageBreak/>
        <w:t>Приложение</w:t>
      </w:r>
    </w:p>
    <w:p w:rsidR="00CB39E7"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t xml:space="preserve">к постановлению </w:t>
      </w:r>
      <w:r w:rsidR="00D56264">
        <w:rPr>
          <w:rFonts w:ascii="Times New Roman" w:hAnsi="Times New Roman"/>
          <w:sz w:val="24"/>
          <w:szCs w:val="24"/>
        </w:rPr>
        <w:t xml:space="preserve">администрации </w:t>
      </w:r>
    </w:p>
    <w:p w:rsidR="00D56264" w:rsidRPr="00964AD9" w:rsidRDefault="00D56264" w:rsidP="00CB39E7">
      <w:pPr>
        <w:widowControl w:val="0"/>
        <w:autoSpaceDE w:val="0"/>
        <w:autoSpaceDN w:val="0"/>
        <w:adjustRightInd w:val="0"/>
        <w:spacing w:after="0" w:line="240" w:lineRule="exact"/>
        <w:jc w:val="right"/>
        <w:rPr>
          <w:rFonts w:ascii="Times New Roman" w:hAnsi="Times New Roman"/>
          <w:sz w:val="24"/>
          <w:szCs w:val="24"/>
        </w:rPr>
      </w:pPr>
      <w:r>
        <w:rPr>
          <w:rFonts w:ascii="Times New Roman" w:hAnsi="Times New Roman"/>
          <w:sz w:val="24"/>
          <w:szCs w:val="24"/>
        </w:rPr>
        <w:t>городского поселения Кондинское</w:t>
      </w:r>
    </w:p>
    <w:p w:rsidR="00CB39E7" w:rsidRPr="00964AD9"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t xml:space="preserve">от </w:t>
      </w:r>
      <w:r w:rsidR="007F3F00">
        <w:rPr>
          <w:rFonts w:ascii="Times New Roman" w:eastAsia="Times New Roman" w:hAnsi="Times New Roman"/>
          <w:sz w:val="24"/>
          <w:szCs w:val="24"/>
        </w:rPr>
        <w:t>09 ноября</w:t>
      </w:r>
      <w:r w:rsidRPr="00964AD9">
        <w:rPr>
          <w:rFonts w:ascii="Times New Roman" w:eastAsia="Times New Roman" w:hAnsi="Times New Roman"/>
          <w:sz w:val="24"/>
          <w:szCs w:val="24"/>
        </w:rPr>
        <w:t xml:space="preserve"> 20</w:t>
      </w:r>
      <w:r w:rsidR="007F3F00">
        <w:rPr>
          <w:rFonts w:ascii="Times New Roman" w:eastAsia="Times New Roman" w:hAnsi="Times New Roman"/>
          <w:sz w:val="24"/>
          <w:szCs w:val="24"/>
        </w:rPr>
        <w:t>20</w:t>
      </w:r>
      <w:r w:rsidRPr="00964AD9">
        <w:rPr>
          <w:rFonts w:ascii="Times New Roman" w:eastAsia="Times New Roman" w:hAnsi="Times New Roman"/>
          <w:sz w:val="24"/>
          <w:szCs w:val="24"/>
        </w:rPr>
        <w:t xml:space="preserve"> года</w:t>
      </w:r>
      <w:r w:rsidRPr="00964AD9">
        <w:rPr>
          <w:rFonts w:ascii="Times New Roman" w:hAnsi="Times New Roman"/>
          <w:sz w:val="24"/>
          <w:szCs w:val="24"/>
        </w:rPr>
        <w:t xml:space="preserve"> № </w:t>
      </w:r>
      <w:r w:rsidR="007F3F00">
        <w:rPr>
          <w:rFonts w:ascii="Times New Roman" w:hAnsi="Times New Roman"/>
          <w:sz w:val="24"/>
          <w:szCs w:val="24"/>
        </w:rPr>
        <w:t>185</w:t>
      </w:r>
    </w:p>
    <w:p w:rsidR="009C7FA3" w:rsidRPr="00F67CDD" w:rsidRDefault="009C7FA3" w:rsidP="00F67CDD">
      <w:pPr>
        <w:pStyle w:val="a4"/>
        <w:shd w:val="clear" w:color="auto" w:fill="FFFFFF"/>
        <w:spacing w:before="0" w:beforeAutospacing="0" w:after="0" w:afterAutospacing="0"/>
        <w:ind w:firstLine="709"/>
        <w:jc w:val="center"/>
        <w:rPr>
          <w:color w:val="000000"/>
        </w:rPr>
      </w:pPr>
      <w:bookmarkStart w:id="0" w:name="P40"/>
      <w:bookmarkEnd w:id="0"/>
    </w:p>
    <w:p w:rsidR="009C7FA3" w:rsidRPr="00F67CDD" w:rsidRDefault="009C7FA3" w:rsidP="00F67CDD">
      <w:pPr>
        <w:pStyle w:val="a4"/>
        <w:shd w:val="clear" w:color="auto" w:fill="FFFFFF"/>
        <w:spacing w:before="0" w:beforeAutospacing="0" w:after="0" w:afterAutospacing="0"/>
        <w:ind w:firstLine="709"/>
        <w:jc w:val="center"/>
        <w:rPr>
          <w:color w:val="000000"/>
        </w:rPr>
      </w:pPr>
    </w:p>
    <w:p w:rsidR="00B469A4" w:rsidRPr="00B469A4" w:rsidRDefault="00B469A4" w:rsidP="00B469A4">
      <w:pPr>
        <w:spacing w:after="0" w:line="240" w:lineRule="auto"/>
        <w:jc w:val="center"/>
        <w:rPr>
          <w:rFonts w:ascii="Times New Roman" w:hAnsi="Times New Roman" w:cs="Times New Roman"/>
          <w:b/>
          <w:caps/>
          <w:sz w:val="24"/>
          <w:szCs w:val="24"/>
        </w:rPr>
      </w:pPr>
      <w:r w:rsidRPr="00B469A4">
        <w:rPr>
          <w:rFonts w:ascii="Times New Roman" w:hAnsi="Times New Roman" w:cs="Times New Roman"/>
          <w:b/>
          <w:caps/>
          <w:sz w:val="24"/>
          <w:szCs w:val="24"/>
        </w:rPr>
        <w:t>АДМИНИСТРАТИВНЫЙ РЕГЛАМЕНТ</w:t>
      </w:r>
    </w:p>
    <w:p w:rsidR="00B469A4" w:rsidRPr="00B469A4" w:rsidRDefault="00B469A4" w:rsidP="00B469A4">
      <w:pPr>
        <w:spacing w:after="0" w:line="240" w:lineRule="auto"/>
        <w:jc w:val="center"/>
        <w:rPr>
          <w:rFonts w:ascii="Times New Roman" w:hAnsi="Times New Roman" w:cs="Times New Roman"/>
          <w:b/>
          <w:caps/>
          <w:sz w:val="24"/>
          <w:szCs w:val="24"/>
        </w:rPr>
      </w:pPr>
      <w:r w:rsidRPr="00B469A4">
        <w:rPr>
          <w:rFonts w:ascii="Times New Roman" w:hAnsi="Times New Roman" w:cs="Times New Roman"/>
          <w:b/>
          <w:caps/>
          <w:sz w:val="24"/>
          <w:szCs w:val="24"/>
        </w:rPr>
        <w:t>по предоставлению муниципальной услуги</w:t>
      </w:r>
    </w:p>
    <w:p w:rsidR="00B469A4" w:rsidRPr="00B469A4" w:rsidRDefault="00B469A4" w:rsidP="00B469A4">
      <w:pPr>
        <w:pStyle w:val="a4"/>
        <w:shd w:val="clear" w:color="auto" w:fill="FFFFFF"/>
        <w:spacing w:before="0" w:beforeAutospacing="0" w:after="0" w:afterAutospacing="0"/>
        <w:jc w:val="center"/>
        <w:rPr>
          <w:rFonts w:eastAsiaTheme="minorEastAsia"/>
          <w:b/>
          <w:caps/>
        </w:rPr>
      </w:pPr>
      <w:r w:rsidRPr="00B469A4">
        <w:rPr>
          <w:rFonts w:eastAsiaTheme="minorEastAsia"/>
          <w:b/>
          <w:caps/>
        </w:rPr>
        <w:t>«Дача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w:t>
      </w:r>
    </w:p>
    <w:p w:rsidR="009C7FA3" w:rsidRPr="00B44391" w:rsidRDefault="009C7FA3" w:rsidP="00056B17">
      <w:pPr>
        <w:pStyle w:val="a4"/>
        <w:shd w:val="clear" w:color="auto" w:fill="FFFFFF"/>
        <w:spacing w:before="0" w:beforeAutospacing="0" w:after="0" w:afterAutospacing="0"/>
        <w:jc w:val="center"/>
        <w:rPr>
          <w:color w:val="212121"/>
        </w:rPr>
      </w:pPr>
    </w:p>
    <w:p w:rsidR="009C7FA3" w:rsidRPr="002B6B4A" w:rsidRDefault="009C7FA3" w:rsidP="002C56BE">
      <w:pPr>
        <w:pStyle w:val="a4"/>
        <w:shd w:val="clear" w:color="auto" w:fill="FFFFFF"/>
        <w:spacing w:before="0" w:beforeAutospacing="0" w:after="0" w:afterAutospacing="0"/>
        <w:ind w:firstLine="709"/>
        <w:rPr>
          <w:bCs/>
          <w:color w:val="000000"/>
        </w:rPr>
      </w:pPr>
      <w:r w:rsidRPr="00F67CDD">
        <w:rPr>
          <w:color w:val="212121"/>
        </w:rPr>
        <w:t> </w:t>
      </w:r>
    </w:p>
    <w:p w:rsidR="00BC0452" w:rsidRPr="00BC0452" w:rsidRDefault="00BC0452" w:rsidP="00BC0452">
      <w:pPr>
        <w:autoSpaceDE w:val="0"/>
        <w:ind w:left="540"/>
        <w:jc w:val="center"/>
        <w:rPr>
          <w:rFonts w:ascii="Times New Roman" w:hAnsi="Times New Roman" w:cs="Times New Roman"/>
          <w:b/>
          <w:sz w:val="24"/>
          <w:szCs w:val="24"/>
        </w:rPr>
      </w:pPr>
      <w:r w:rsidRPr="00BC0452">
        <w:rPr>
          <w:rFonts w:ascii="Times New Roman" w:hAnsi="Times New Roman" w:cs="Times New Roman"/>
          <w:b/>
          <w:sz w:val="24"/>
          <w:szCs w:val="24"/>
        </w:rPr>
        <w:t>1. Общие положения</w:t>
      </w:r>
    </w:p>
    <w:p w:rsidR="00BC0452" w:rsidRPr="00BC0452" w:rsidRDefault="00BC0452" w:rsidP="00BC0452">
      <w:pPr>
        <w:numPr>
          <w:ilvl w:val="1"/>
          <w:numId w:val="10"/>
        </w:numPr>
        <w:suppressAutoHyphens/>
        <w:autoSpaceDE w:val="0"/>
        <w:spacing w:after="0" w:line="240" w:lineRule="auto"/>
        <w:ind w:left="0" w:firstLine="284"/>
        <w:jc w:val="center"/>
        <w:rPr>
          <w:rFonts w:ascii="Times New Roman" w:hAnsi="Times New Roman" w:cs="Times New Roman"/>
          <w:b/>
          <w:sz w:val="24"/>
          <w:szCs w:val="24"/>
        </w:rPr>
      </w:pPr>
      <w:r w:rsidRPr="00BC0452">
        <w:rPr>
          <w:rFonts w:ascii="Times New Roman" w:hAnsi="Times New Roman" w:cs="Times New Roman"/>
          <w:b/>
          <w:sz w:val="24"/>
          <w:szCs w:val="24"/>
        </w:rPr>
        <w:t xml:space="preserve"> Предмет регулирования административного регламента</w:t>
      </w:r>
    </w:p>
    <w:p w:rsidR="00BC0452" w:rsidRDefault="00BC0452" w:rsidP="00BC0452">
      <w:pPr>
        <w:pStyle w:val="a4"/>
        <w:shd w:val="clear" w:color="auto" w:fill="FFFFFF"/>
        <w:spacing w:before="0" w:beforeAutospacing="0" w:after="0" w:afterAutospacing="0"/>
        <w:ind w:firstLine="709"/>
        <w:jc w:val="both"/>
        <w:rPr>
          <w:color w:val="000000" w:themeColor="text1"/>
        </w:rPr>
      </w:pPr>
      <w:r w:rsidRPr="00964AD9">
        <w:t>Административный</w:t>
      </w:r>
      <w:r>
        <w:t xml:space="preserve"> </w:t>
      </w:r>
      <w:r w:rsidRPr="00964AD9">
        <w:rPr>
          <w:color w:val="000000" w:themeColor="text1"/>
        </w:rPr>
        <w:t>регламент предоставления</w:t>
      </w:r>
      <w:r>
        <w:rPr>
          <w:color w:val="000000" w:themeColor="text1"/>
        </w:rPr>
        <w:t xml:space="preserve"> </w:t>
      </w:r>
      <w:r w:rsidRPr="00964AD9">
        <w:rPr>
          <w:color w:val="000000" w:themeColor="text1"/>
        </w:rPr>
        <w:t xml:space="preserve">муниципальной услуги </w:t>
      </w:r>
      <w:r>
        <w:rPr>
          <w:color w:val="000000" w:themeColor="text1"/>
        </w:rPr>
        <w:t>«Д</w:t>
      </w:r>
      <w:r w:rsidRPr="00964AD9">
        <w:rPr>
          <w:color w:val="000000" w:themeColor="text1"/>
        </w:rPr>
        <w:t>ач</w:t>
      </w:r>
      <w:r>
        <w:rPr>
          <w:color w:val="000000" w:themeColor="text1"/>
        </w:rPr>
        <w:t>а</w:t>
      </w:r>
      <w:r w:rsidRPr="00964AD9">
        <w:rPr>
          <w:color w:val="000000" w:themeColor="text1"/>
        </w:rPr>
        <w:t xml:space="preserve"> письменных разъяснений налогоплательщикам и налоговым агентам по вопросу применения нормативных правовых актов муниципального образования </w:t>
      </w:r>
      <w:r w:rsidRPr="00D2590F">
        <w:rPr>
          <w:color w:val="000000" w:themeColor="text1"/>
        </w:rPr>
        <w:t>городское поселение Кондинско</w:t>
      </w:r>
      <w:r>
        <w:rPr>
          <w:color w:val="000000" w:themeColor="text1"/>
        </w:rPr>
        <w:t>е</w:t>
      </w:r>
      <w:r w:rsidRPr="00964AD9">
        <w:rPr>
          <w:color w:val="000000" w:themeColor="text1"/>
        </w:rPr>
        <w:t xml:space="preserve"> о местных налогах и сборах</w:t>
      </w:r>
      <w:r>
        <w:rPr>
          <w:color w:val="000000" w:themeColor="text1"/>
        </w:rPr>
        <w:t>»</w:t>
      </w:r>
      <w:r w:rsidRPr="00964AD9">
        <w:rPr>
          <w:color w:val="000000" w:themeColor="text1"/>
        </w:rPr>
        <w:t xml:space="preserve"> (далее </w:t>
      </w:r>
      <w:r>
        <w:rPr>
          <w:color w:val="000000" w:themeColor="text1"/>
        </w:rPr>
        <w:t>–</w:t>
      </w:r>
      <w:r w:rsidRPr="00964AD9">
        <w:rPr>
          <w:color w:val="000000" w:themeColor="text1"/>
        </w:rPr>
        <w:t xml:space="preserve"> </w:t>
      </w:r>
      <w:r>
        <w:rPr>
          <w:color w:val="000000" w:themeColor="text1"/>
        </w:rPr>
        <w:t>Р</w:t>
      </w:r>
      <w:r w:rsidRPr="00964AD9">
        <w:rPr>
          <w:color w:val="000000" w:themeColor="text1"/>
        </w:rPr>
        <w:t>егламент</w:t>
      </w:r>
      <w:r>
        <w:rPr>
          <w:color w:val="000000" w:themeColor="text1"/>
        </w:rPr>
        <w:t>)</w:t>
      </w:r>
      <w:r w:rsidRPr="00964AD9">
        <w:rPr>
          <w:color w:val="000000" w:themeColor="text1"/>
        </w:rPr>
        <w:t>, устанавливает порядок и стандарт предоставления муниципальной услуги.</w:t>
      </w:r>
    </w:p>
    <w:p w:rsidR="00BC0452" w:rsidRDefault="00BC0452" w:rsidP="00BC0452">
      <w:pPr>
        <w:pStyle w:val="a4"/>
        <w:shd w:val="clear" w:color="auto" w:fill="FFFFFF"/>
        <w:spacing w:before="0" w:beforeAutospacing="0" w:after="0" w:afterAutospacing="0"/>
        <w:ind w:firstLine="709"/>
        <w:jc w:val="both"/>
        <w:rPr>
          <w:color w:val="000000" w:themeColor="text1"/>
        </w:rPr>
      </w:pPr>
    </w:p>
    <w:p w:rsidR="00BC0452" w:rsidRPr="00BC0452" w:rsidRDefault="00BC0452" w:rsidP="00BC0452">
      <w:pPr>
        <w:numPr>
          <w:ilvl w:val="1"/>
          <w:numId w:val="10"/>
        </w:numPr>
        <w:suppressAutoHyphens/>
        <w:autoSpaceDE w:val="0"/>
        <w:spacing w:after="0" w:line="240" w:lineRule="auto"/>
        <w:ind w:left="0" w:firstLine="567"/>
        <w:jc w:val="center"/>
        <w:rPr>
          <w:rFonts w:ascii="Times New Roman" w:hAnsi="Times New Roman" w:cs="Times New Roman"/>
          <w:sz w:val="24"/>
          <w:szCs w:val="24"/>
        </w:rPr>
      </w:pPr>
      <w:r w:rsidRPr="00BC0452">
        <w:rPr>
          <w:rFonts w:ascii="Times New Roman" w:hAnsi="Times New Roman" w:cs="Times New Roman"/>
          <w:b/>
          <w:sz w:val="24"/>
          <w:szCs w:val="24"/>
        </w:rPr>
        <w:t>Заявители на получение муниципальной услуги</w:t>
      </w:r>
    </w:p>
    <w:p w:rsidR="00BC0452" w:rsidRDefault="00BC0452" w:rsidP="00BC0452">
      <w:pPr>
        <w:autoSpaceDE w:val="0"/>
        <w:ind w:firstLine="567"/>
        <w:jc w:val="both"/>
        <w:rPr>
          <w:rFonts w:ascii="Times New Roman" w:hAnsi="Times New Roman" w:cs="Times New Roman"/>
          <w:sz w:val="24"/>
          <w:szCs w:val="24"/>
        </w:rPr>
      </w:pPr>
      <w:r w:rsidRPr="00BC0452">
        <w:rPr>
          <w:rFonts w:ascii="Times New Roman" w:hAnsi="Times New Roman" w:cs="Times New Roman"/>
          <w:sz w:val="24"/>
          <w:szCs w:val="24"/>
        </w:rPr>
        <w:t>Заявителями на предоставление муниципальной услуги являются физические или юридические лица, обратившиеся в орган местного самоуправления за предоставлением муниципальной услуги, либо их законные представители, действующие в силу закона.</w:t>
      </w:r>
    </w:p>
    <w:p w:rsidR="00BC0452" w:rsidRPr="00BC0452" w:rsidRDefault="00BC0452" w:rsidP="00BC0452">
      <w:pPr>
        <w:pStyle w:val="ConsPlusNormal0"/>
        <w:ind w:firstLine="567"/>
        <w:jc w:val="center"/>
        <w:outlineLvl w:val="2"/>
        <w:rPr>
          <w:rFonts w:ascii="Times New Roman" w:hAnsi="Times New Roman" w:cs="Times New Roman"/>
          <w:b/>
          <w:sz w:val="24"/>
          <w:szCs w:val="24"/>
        </w:rPr>
      </w:pPr>
      <w:r w:rsidRPr="00BC0452">
        <w:rPr>
          <w:rFonts w:ascii="Times New Roman" w:hAnsi="Times New Roman" w:cs="Times New Roman"/>
          <w:b/>
          <w:sz w:val="24"/>
          <w:szCs w:val="24"/>
        </w:rPr>
        <w:t>1.3.Требования к порядку информирования</w:t>
      </w:r>
    </w:p>
    <w:p w:rsidR="001B6CEF" w:rsidRPr="001A7049" w:rsidRDefault="00BC0452" w:rsidP="007F3F00">
      <w:pPr>
        <w:pStyle w:val="ConsPlusNormal0"/>
        <w:ind w:firstLine="567"/>
        <w:jc w:val="center"/>
        <w:rPr>
          <w:b/>
          <w:color w:val="000000" w:themeColor="text1"/>
        </w:rPr>
      </w:pPr>
      <w:r w:rsidRPr="00BC0452">
        <w:rPr>
          <w:rFonts w:ascii="Times New Roman" w:hAnsi="Times New Roman" w:cs="Times New Roman"/>
          <w:b/>
          <w:sz w:val="24"/>
          <w:szCs w:val="24"/>
        </w:rPr>
        <w:t>о правилах предоставления муниципальной услуги</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334559" w:rsidRPr="001A7049" w:rsidRDefault="00334559" w:rsidP="000E4AB9">
      <w:pPr>
        <w:autoSpaceDE w:val="0"/>
        <w:spacing w:after="0" w:line="240" w:lineRule="auto"/>
        <w:ind w:firstLine="709"/>
        <w:jc w:val="both"/>
        <w:rPr>
          <w:rFonts w:ascii="Times New Roman" w:hAnsi="Times New Roman" w:cs="Times New Roman"/>
          <w:b/>
          <w:color w:val="000000"/>
          <w:sz w:val="24"/>
          <w:szCs w:val="24"/>
        </w:rPr>
      </w:pPr>
      <w:r w:rsidRPr="001A7049">
        <w:rPr>
          <w:rFonts w:ascii="Times New Roman" w:hAnsi="Times New Roman" w:cs="Times New Roman"/>
          <w:color w:val="000000"/>
          <w:sz w:val="24"/>
          <w:szCs w:val="24"/>
        </w:rPr>
        <w:t xml:space="preserve">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r w:rsidRPr="001A7049">
        <w:rPr>
          <w:rFonts w:ascii="Times New Roman" w:hAnsi="Times New Roman" w:cs="Times New Roman"/>
          <w:b/>
          <w:color w:val="000000"/>
          <w:sz w:val="24"/>
          <w:szCs w:val="24"/>
        </w:rPr>
        <w:t xml:space="preserve">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Место нахождения: Администрации городского поселения Кондинское: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 xml:space="preserve">оветская, 11,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xml:space="preserve">. Кондинское, Кондинский район, Ханты-Мансийский автономный округ – Югра.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Почтовый адрес: 628210, Ханты-Мансийский автономный округ – </w:t>
      </w:r>
      <w:proofErr w:type="spellStart"/>
      <w:r w:rsidRPr="001A7049">
        <w:rPr>
          <w:rFonts w:ascii="Times New Roman" w:hAnsi="Times New Roman" w:cs="Times New Roman"/>
          <w:color w:val="000000"/>
          <w:sz w:val="24"/>
          <w:szCs w:val="24"/>
        </w:rPr>
        <w:t>Югра</w:t>
      </w:r>
      <w:proofErr w:type="spellEnd"/>
      <w:r w:rsidRPr="001A7049">
        <w:rPr>
          <w:rFonts w:ascii="Times New Roman" w:hAnsi="Times New Roman" w:cs="Times New Roman"/>
          <w:color w:val="000000"/>
          <w:sz w:val="24"/>
          <w:szCs w:val="24"/>
        </w:rPr>
        <w:t xml:space="preserve">, Тюменская область, Кондинский район,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Кондинское,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оветская, 11.</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Структурное подразделение администрации городского поселения Кондинское, предоставляющего муниципальную услугу: отдел финансов и экономической политики.</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Место нахождения: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 xml:space="preserve">оветская, 11,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xml:space="preserve">. Кондинское, Кондинский район, Ханты-Мансийский автономный округ – Югра.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Почтовый адрес: 628210, Ханты-Мансийский автономный округ – </w:t>
      </w:r>
      <w:proofErr w:type="spellStart"/>
      <w:r w:rsidRPr="001A7049">
        <w:rPr>
          <w:rFonts w:ascii="Times New Roman" w:hAnsi="Times New Roman" w:cs="Times New Roman"/>
          <w:color w:val="000000"/>
          <w:sz w:val="24"/>
          <w:szCs w:val="24"/>
        </w:rPr>
        <w:t>Югра</w:t>
      </w:r>
      <w:proofErr w:type="spellEnd"/>
      <w:r w:rsidRPr="001A7049">
        <w:rPr>
          <w:rFonts w:ascii="Times New Roman" w:hAnsi="Times New Roman" w:cs="Times New Roman"/>
          <w:color w:val="000000"/>
          <w:sz w:val="24"/>
          <w:szCs w:val="24"/>
        </w:rPr>
        <w:t xml:space="preserve">, Тюменская область, Кондинский район,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Кондинское,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оветская, 11.</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p>
    <w:p w:rsidR="00334559" w:rsidRPr="001A7049" w:rsidRDefault="00334559" w:rsidP="000E4AB9">
      <w:pPr>
        <w:autoSpaceDE w:val="0"/>
        <w:spacing w:after="0" w:line="240" w:lineRule="auto"/>
        <w:ind w:firstLine="709"/>
        <w:jc w:val="both"/>
        <w:rPr>
          <w:rFonts w:ascii="Times New Roman" w:hAnsi="Times New Roman" w:cs="Times New Roman"/>
          <w:bCs/>
          <w:color w:val="000000"/>
          <w:sz w:val="24"/>
          <w:szCs w:val="24"/>
        </w:rPr>
      </w:pPr>
      <w:r w:rsidRPr="001A7049">
        <w:rPr>
          <w:rFonts w:ascii="Times New Roman" w:hAnsi="Times New Roman" w:cs="Times New Roman"/>
          <w:bCs/>
          <w:color w:val="000000"/>
          <w:sz w:val="24"/>
          <w:szCs w:val="24"/>
        </w:rPr>
        <w:t xml:space="preserve"> 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5"/>
        <w:gridCol w:w="8005"/>
      </w:tblGrid>
      <w:tr w:rsidR="00334559" w:rsidRPr="001A7049" w:rsidTr="00D914B3">
        <w:tc>
          <w:tcPr>
            <w:tcW w:w="1635" w:type="dxa"/>
          </w:tcPr>
          <w:p w:rsidR="00334559" w:rsidRPr="001A7049" w:rsidRDefault="00334559" w:rsidP="000E4AB9">
            <w:pPr>
              <w:snapToGrid w:val="0"/>
              <w:spacing w:after="0" w:line="240" w:lineRule="auto"/>
              <w:jc w:val="center"/>
              <w:rPr>
                <w:rFonts w:ascii="Times New Roman" w:hAnsi="Times New Roman" w:cs="Times New Roman"/>
                <w:bCs/>
                <w:color w:val="252525"/>
                <w:sz w:val="24"/>
                <w:szCs w:val="24"/>
              </w:rPr>
            </w:pPr>
            <w:r w:rsidRPr="001A7049">
              <w:rPr>
                <w:rFonts w:ascii="Times New Roman" w:hAnsi="Times New Roman" w:cs="Times New Roman"/>
                <w:bCs/>
                <w:color w:val="252525"/>
                <w:sz w:val="24"/>
                <w:szCs w:val="24"/>
              </w:rPr>
              <w:t>Дни недели</w:t>
            </w:r>
          </w:p>
        </w:tc>
        <w:tc>
          <w:tcPr>
            <w:tcW w:w="8005" w:type="dxa"/>
          </w:tcPr>
          <w:p w:rsidR="00334559" w:rsidRPr="001A7049" w:rsidRDefault="00334559" w:rsidP="000E4AB9">
            <w:pPr>
              <w:snapToGrid w:val="0"/>
              <w:spacing w:after="0" w:line="240" w:lineRule="auto"/>
              <w:jc w:val="center"/>
              <w:rPr>
                <w:rFonts w:ascii="Times New Roman" w:hAnsi="Times New Roman" w:cs="Times New Roman"/>
                <w:bCs/>
                <w:color w:val="252525"/>
                <w:sz w:val="24"/>
                <w:szCs w:val="24"/>
              </w:rPr>
            </w:pPr>
            <w:r w:rsidRPr="001A7049">
              <w:rPr>
                <w:rFonts w:ascii="Times New Roman" w:hAnsi="Times New Roman" w:cs="Times New Roman"/>
                <w:bCs/>
                <w:color w:val="252525"/>
                <w:sz w:val="24"/>
                <w:szCs w:val="24"/>
              </w:rPr>
              <w:t xml:space="preserve">Периоды и часы работы </w:t>
            </w:r>
            <w:r w:rsidRPr="001A7049">
              <w:rPr>
                <w:rFonts w:ascii="Times New Roman" w:hAnsi="Times New Roman" w:cs="Times New Roman"/>
                <w:color w:val="000000"/>
                <w:sz w:val="24"/>
                <w:szCs w:val="24"/>
              </w:rPr>
              <w:t>(по местному времени)</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lastRenderedPageBreak/>
              <w:t>Понедельник</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Вторник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Среда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Четверг</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Пятница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Суббота, воскресенье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Выходные дни</w:t>
            </w:r>
          </w:p>
        </w:tc>
      </w:tr>
    </w:tbl>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b/>
          <w:bCs/>
          <w:color w:val="000000"/>
          <w:sz w:val="24"/>
          <w:szCs w:val="24"/>
        </w:rPr>
        <w:t xml:space="preserve"> Адрес официального </w:t>
      </w:r>
      <w:proofErr w:type="spellStart"/>
      <w:r w:rsidRPr="001A7049">
        <w:rPr>
          <w:rFonts w:ascii="Times New Roman" w:hAnsi="Times New Roman" w:cs="Times New Roman"/>
          <w:b/>
          <w:bCs/>
          <w:color w:val="000000"/>
          <w:sz w:val="24"/>
          <w:szCs w:val="24"/>
        </w:rPr>
        <w:t>веб-сайта</w:t>
      </w:r>
      <w:proofErr w:type="spellEnd"/>
      <w:r w:rsidRPr="001A7049">
        <w:rPr>
          <w:rFonts w:ascii="Times New Roman" w:hAnsi="Times New Roman" w:cs="Times New Roman"/>
          <w:b/>
          <w:bCs/>
          <w:color w:val="000000"/>
          <w:sz w:val="24"/>
          <w:szCs w:val="24"/>
        </w:rPr>
        <w:t xml:space="preserve"> органов местного самоуправления</w:t>
      </w:r>
      <w:r w:rsidRPr="001A7049">
        <w:rPr>
          <w:rFonts w:ascii="Times New Roman" w:hAnsi="Times New Roman" w:cs="Times New Roman"/>
          <w:color w:val="000000"/>
          <w:sz w:val="24"/>
          <w:szCs w:val="24"/>
        </w:rPr>
        <w:t xml:space="preserve"> муниципального образования Кондинский район: </w:t>
      </w:r>
      <w:r w:rsidRPr="001A7049">
        <w:rPr>
          <w:rFonts w:ascii="Times New Roman" w:hAnsi="Times New Roman" w:cs="Times New Roman"/>
          <w:color w:val="000000"/>
          <w:sz w:val="24"/>
          <w:szCs w:val="24"/>
          <w:lang w:val="en-US"/>
        </w:rPr>
        <w:t>www</w:t>
      </w:r>
      <w:r w:rsidRPr="001A7049">
        <w:rPr>
          <w:rFonts w:ascii="Times New Roman" w:hAnsi="Times New Roman" w:cs="Times New Roman"/>
          <w:color w:val="000000"/>
          <w:sz w:val="24"/>
          <w:szCs w:val="24"/>
        </w:rPr>
        <w:t>.</w:t>
      </w:r>
      <w:proofErr w:type="spellStart"/>
      <w:r w:rsidRPr="001A7049">
        <w:rPr>
          <w:rFonts w:ascii="Times New Roman" w:hAnsi="Times New Roman" w:cs="Times New Roman"/>
          <w:color w:val="000000"/>
          <w:sz w:val="24"/>
          <w:szCs w:val="24"/>
          <w:lang w:val="en-US"/>
        </w:rPr>
        <w:t>admkonda</w:t>
      </w:r>
      <w:proofErr w:type="spellEnd"/>
      <w:r w:rsidRPr="001A7049">
        <w:rPr>
          <w:rFonts w:ascii="Times New Roman" w:hAnsi="Times New Roman" w:cs="Times New Roman"/>
          <w:color w:val="000000"/>
          <w:sz w:val="24"/>
          <w:szCs w:val="24"/>
        </w:rPr>
        <w:t>.</w:t>
      </w:r>
      <w:proofErr w:type="spellStart"/>
      <w:r w:rsidRPr="001A7049">
        <w:rPr>
          <w:rFonts w:ascii="Times New Roman" w:hAnsi="Times New Roman" w:cs="Times New Roman"/>
          <w:color w:val="000000"/>
          <w:sz w:val="24"/>
          <w:szCs w:val="24"/>
        </w:rPr>
        <w:t>ru</w:t>
      </w:r>
      <w:proofErr w:type="spellEnd"/>
      <w:r w:rsidRPr="001A7049">
        <w:rPr>
          <w:rFonts w:ascii="Times New Roman" w:hAnsi="Times New Roman" w:cs="Times New Roman"/>
          <w:color w:val="000000"/>
          <w:sz w:val="24"/>
          <w:szCs w:val="24"/>
        </w:rPr>
        <w:t>.</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Адрес электронной почты  администрации городского поселения Кондинское, предоставляющего муниципальную услугу: </w:t>
      </w:r>
      <w:r w:rsidRPr="001A7049">
        <w:rPr>
          <w:rFonts w:ascii="Times New Roman" w:hAnsi="Times New Roman" w:cs="Times New Roman"/>
          <w:sz w:val="24"/>
        </w:rPr>
        <w:t>finans@kondadm.ru</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Справочные телефоны (факсы): 8 (346 77)  21-953</w:t>
      </w:r>
      <w:r w:rsidR="00BC0452" w:rsidRPr="001A7049">
        <w:rPr>
          <w:rFonts w:ascii="Times New Roman" w:hAnsi="Times New Roman" w:cs="Times New Roman"/>
          <w:color w:val="000000"/>
          <w:sz w:val="24"/>
          <w:szCs w:val="24"/>
        </w:rPr>
        <w:t>,</w:t>
      </w:r>
      <w:r w:rsidRPr="001A7049">
        <w:rPr>
          <w:rFonts w:ascii="Times New Roman" w:hAnsi="Times New Roman" w:cs="Times New Roman"/>
          <w:color w:val="000000"/>
          <w:sz w:val="24"/>
          <w:szCs w:val="24"/>
        </w:rPr>
        <w:t xml:space="preserve">   </w:t>
      </w:r>
      <w:r w:rsidR="00BC0452" w:rsidRPr="001A7049">
        <w:rPr>
          <w:rFonts w:ascii="Times New Roman" w:hAnsi="Times New Roman" w:cs="Times New Roman"/>
          <w:color w:val="000000"/>
          <w:sz w:val="24"/>
          <w:szCs w:val="24"/>
        </w:rPr>
        <w:t>42-800 (доб.2)</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w:t>
      </w:r>
      <w:r w:rsidRPr="001A7049">
        <w:rPr>
          <w:rFonts w:ascii="Times New Roman" w:hAnsi="Times New Roman" w:cs="Times New Roman"/>
          <w:b/>
          <w:sz w:val="24"/>
          <w:szCs w:val="24"/>
        </w:rPr>
        <w:t>Многофункциональный центр предоставления государственных и муниципальных услуг</w:t>
      </w:r>
      <w:r w:rsidRPr="001A7049">
        <w:rPr>
          <w:rFonts w:ascii="Times New Roman" w:hAnsi="Times New Roman" w:cs="Times New Roman"/>
          <w:sz w:val="24"/>
          <w:szCs w:val="24"/>
        </w:rPr>
        <w:t xml:space="preserve">», участвующего в предоставлении муниципальной услуги: </w:t>
      </w:r>
      <w:r w:rsidRPr="001A7049">
        <w:rPr>
          <w:rFonts w:ascii="Times New Roman" w:hAnsi="Times New Roman" w:cs="Times New Roman"/>
          <w:b/>
          <w:sz w:val="24"/>
          <w:szCs w:val="24"/>
        </w:rPr>
        <w:t xml:space="preserve"> </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Место нахождения: ул. Титова,26 </w:t>
      </w:r>
      <w:proofErr w:type="spellStart"/>
      <w:r w:rsidRPr="001A7049">
        <w:rPr>
          <w:rFonts w:ascii="Times New Roman" w:hAnsi="Times New Roman" w:cs="Times New Roman"/>
          <w:sz w:val="24"/>
          <w:szCs w:val="24"/>
        </w:rPr>
        <w:t>пгт</w:t>
      </w:r>
      <w:proofErr w:type="spellEnd"/>
      <w:r w:rsidRPr="001A7049">
        <w:rPr>
          <w:rFonts w:ascii="Times New Roman" w:hAnsi="Times New Roman" w:cs="Times New Roman"/>
          <w:sz w:val="24"/>
          <w:szCs w:val="24"/>
        </w:rPr>
        <w:t>. Междуреченский, Кондинский район, Ханты-Мансийский автономный округ – Югра.</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w:t>
      </w:r>
      <w:proofErr w:type="spellStart"/>
      <w:r w:rsidRPr="001A7049">
        <w:rPr>
          <w:rFonts w:ascii="Times New Roman" w:hAnsi="Times New Roman" w:cs="Times New Roman"/>
          <w:sz w:val="24"/>
          <w:szCs w:val="24"/>
        </w:rPr>
        <w:t>п</w:t>
      </w:r>
      <w:r w:rsidR="00BC0452" w:rsidRPr="001A7049">
        <w:rPr>
          <w:rFonts w:ascii="Times New Roman" w:hAnsi="Times New Roman" w:cs="Times New Roman"/>
          <w:sz w:val="24"/>
          <w:szCs w:val="24"/>
        </w:rPr>
        <w:t>гт</w:t>
      </w:r>
      <w:proofErr w:type="spellEnd"/>
      <w:r w:rsidRPr="001A7049">
        <w:rPr>
          <w:rFonts w:ascii="Times New Roman" w:hAnsi="Times New Roman" w:cs="Times New Roman"/>
          <w:sz w:val="24"/>
          <w:szCs w:val="24"/>
        </w:rPr>
        <w:t>.</w:t>
      </w:r>
      <w:r w:rsidR="00BC0452" w:rsidRPr="001A7049">
        <w:rPr>
          <w:rFonts w:ascii="Times New Roman" w:hAnsi="Times New Roman" w:cs="Times New Roman"/>
          <w:sz w:val="24"/>
          <w:szCs w:val="24"/>
        </w:rPr>
        <w:t xml:space="preserve"> </w:t>
      </w:r>
      <w:r w:rsidRPr="001A7049">
        <w:rPr>
          <w:rFonts w:ascii="Times New Roman" w:hAnsi="Times New Roman" w:cs="Times New Roman"/>
          <w:sz w:val="24"/>
          <w:szCs w:val="24"/>
        </w:rPr>
        <w:t>Кондинское: ул</w:t>
      </w:r>
      <w:proofErr w:type="gramStart"/>
      <w:r w:rsidRPr="001A7049">
        <w:rPr>
          <w:rFonts w:ascii="Times New Roman" w:hAnsi="Times New Roman" w:cs="Times New Roman"/>
          <w:sz w:val="24"/>
          <w:szCs w:val="24"/>
        </w:rPr>
        <w:t>.С</w:t>
      </w:r>
      <w:proofErr w:type="gramEnd"/>
      <w:r w:rsidRPr="001A7049">
        <w:rPr>
          <w:rFonts w:ascii="Times New Roman" w:hAnsi="Times New Roman" w:cs="Times New Roman"/>
          <w:sz w:val="24"/>
          <w:szCs w:val="24"/>
        </w:rPr>
        <w:t xml:space="preserve">оветская, 11, </w:t>
      </w:r>
      <w:proofErr w:type="spellStart"/>
      <w:r w:rsidRPr="001A7049">
        <w:rPr>
          <w:rFonts w:ascii="Times New Roman" w:hAnsi="Times New Roman" w:cs="Times New Roman"/>
          <w:sz w:val="24"/>
          <w:szCs w:val="24"/>
        </w:rPr>
        <w:t>пгт</w:t>
      </w:r>
      <w:proofErr w:type="spellEnd"/>
      <w:r w:rsidRPr="001A7049">
        <w:rPr>
          <w:rFonts w:ascii="Times New Roman" w:hAnsi="Times New Roman" w:cs="Times New Roman"/>
          <w:sz w:val="24"/>
          <w:szCs w:val="24"/>
        </w:rPr>
        <w:t xml:space="preserve">. Кондинское, Кондинский район, Ханты-Мансийский автономный округ – Югра.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Почтовый адрес: 628200, Ханты-Мансийский автономный округ – </w:t>
      </w:r>
      <w:proofErr w:type="spellStart"/>
      <w:r w:rsidRPr="001A7049">
        <w:rPr>
          <w:rFonts w:ascii="Times New Roman" w:hAnsi="Times New Roman" w:cs="Times New Roman"/>
          <w:color w:val="000000"/>
          <w:sz w:val="24"/>
          <w:szCs w:val="24"/>
        </w:rPr>
        <w:t>Югра</w:t>
      </w:r>
      <w:proofErr w:type="spellEnd"/>
      <w:r w:rsidRPr="001A7049">
        <w:rPr>
          <w:rFonts w:ascii="Times New Roman" w:hAnsi="Times New Roman" w:cs="Times New Roman"/>
          <w:color w:val="000000"/>
          <w:sz w:val="24"/>
          <w:szCs w:val="24"/>
        </w:rPr>
        <w:t xml:space="preserve">, Тюменская область, Кондинский район,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Междуреченский, ул</w:t>
      </w:r>
      <w:proofErr w:type="gramStart"/>
      <w:r w:rsidRPr="001A7049">
        <w:rPr>
          <w:rFonts w:ascii="Times New Roman" w:hAnsi="Times New Roman" w:cs="Times New Roman"/>
          <w:color w:val="000000"/>
          <w:sz w:val="24"/>
          <w:szCs w:val="24"/>
        </w:rPr>
        <w:t>.Т</w:t>
      </w:r>
      <w:proofErr w:type="gramEnd"/>
      <w:r w:rsidRPr="001A7049">
        <w:rPr>
          <w:rFonts w:ascii="Times New Roman" w:hAnsi="Times New Roman" w:cs="Times New Roman"/>
          <w:color w:val="000000"/>
          <w:sz w:val="24"/>
          <w:szCs w:val="24"/>
        </w:rPr>
        <w:t>итова, д.26</w:t>
      </w:r>
    </w:p>
    <w:p w:rsidR="00334559" w:rsidRPr="001A7049" w:rsidRDefault="00334559" w:rsidP="000E4AB9">
      <w:pPr>
        <w:autoSpaceDE w:val="0"/>
        <w:spacing w:after="0" w:line="240" w:lineRule="auto"/>
        <w:ind w:firstLine="709"/>
        <w:jc w:val="both"/>
        <w:rPr>
          <w:rFonts w:ascii="Times New Roman" w:hAnsi="Times New Roman" w:cs="Times New Roman"/>
          <w:bCs/>
          <w:color w:val="000000"/>
          <w:sz w:val="24"/>
          <w:szCs w:val="24"/>
        </w:rPr>
      </w:pPr>
      <w:r w:rsidRPr="001A7049">
        <w:rPr>
          <w:rFonts w:ascii="Times New Roman" w:hAnsi="Times New Roman" w:cs="Times New Roman"/>
          <w:bCs/>
          <w:color w:val="000000"/>
          <w:sz w:val="24"/>
          <w:szCs w:val="24"/>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5"/>
        <w:gridCol w:w="8005"/>
      </w:tblGrid>
      <w:tr w:rsidR="00334559" w:rsidRPr="001A7049" w:rsidTr="00D914B3">
        <w:tc>
          <w:tcPr>
            <w:tcW w:w="1635" w:type="dxa"/>
          </w:tcPr>
          <w:p w:rsidR="00334559" w:rsidRPr="001A7049" w:rsidRDefault="00334559" w:rsidP="000E4AB9">
            <w:pPr>
              <w:snapToGrid w:val="0"/>
              <w:spacing w:after="0" w:line="240" w:lineRule="auto"/>
              <w:jc w:val="center"/>
              <w:rPr>
                <w:rFonts w:ascii="Times New Roman" w:hAnsi="Times New Roman" w:cs="Times New Roman"/>
                <w:bCs/>
                <w:color w:val="252525"/>
                <w:sz w:val="24"/>
                <w:szCs w:val="24"/>
              </w:rPr>
            </w:pPr>
            <w:r w:rsidRPr="001A7049">
              <w:rPr>
                <w:rFonts w:ascii="Times New Roman" w:hAnsi="Times New Roman" w:cs="Times New Roman"/>
                <w:bCs/>
                <w:color w:val="252525"/>
                <w:sz w:val="24"/>
                <w:szCs w:val="24"/>
              </w:rPr>
              <w:t>Дни недели</w:t>
            </w:r>
          </w:p>
          <w:p w:rsidR="00334559" w:rsidRPr="001A7049" w:rsidRDefault="00334559" w:rsidP="000E4AB9">
            <w:pPr>
              <w:spacing w:after="0" w:line="240" w:lineRule="auto"/>
              <w:ind w:firstLine="709"/>
              <w:jc w:val="center"/>
              <w:rPr>
                <w:rFonts w:ascii="Times New Roman" w:hAnsi="Times New Roman" w:cs="Times New Roman"/>
                <w:bCs/>
                <w:color w:val="252525"/>
                <w:sz w:val="24"/>
                <w:szCs w:val="24"/>
              </w:rPr>
            </w:pPr>
          </w:p>
        </w:tc>
        <w:tc>
          <w:tcPr>
            <w:tcW w:w="8005" w:type="dxa"/>
          </w:tcPr>
          <w:p w:rsidR="00334559" w:rsidRPr="001A7049" w:rsidRDefault="00334559" w:rsidP="000E4AB9">
            <w:pPr>
              <w:snapToGrid w:val="0"/>
              <w:spacing w:after="0" w:line="240" w:lineRule="auto"/>
              <w:jc w:val="center"/>
              <w:rPr>
                <w:rFonts w:ascii="Times New Roman" w:hAnsi="Times New Roman" w:cs="Times New Roman"/>
                <w:color w:val="000000"/>
                <w:sz w:val="24"/>
                <w:szCs w:val="24"/>
              </w:rPr>
            </w:pPr>
            <w:r w:rsidRPr="001A7049">
              <w:rPr>
                <w:rFonts w:ascii="Times New Roman" w:hAnsi="Times New Roman" w:cs="Times New Roman"/>
                <w:bCs/>
                <w:color w:val="252525"/>
                <w:sz w:val="24"/>
                <w:szCs w:val="24"/>
              </w:rPr>
              <w:t xml:space="preserve">Периоды и часы работы </w:t>
            </w:r>
            <w:r w:rsidRPr="001A7049">
              <w:rPr>
                <w:rFonts w:ascii="Times New Roman" w:hAnsi="Times New Roman" w:cs="Times New Roman"/>
                <w:color w:val="000000"/>
                <w:sz w:val="24"/>
                <w:szCs w:val="24"/>
              </w:rPr>
              <w:t>(по местному времени)</w:t>
            </w:r>
          </w:p>
          <w:p w:rsidR="00334559" w:rsidRPr="001A7049" w:rsidRDefault="00334559" w:rsidP="000E4AB9">
            <w:pPr>
              <w:spacing w:after="0" w:line="240" w:lineRule="auto"/>
              <w:ind w:firstLine="709"/>
              <w:jc w:val="center"/>
              <w:rPr>
                <w:rFonts w:ascii="Times New Roman" w:hAnsi="Times New Roman" w:cs="Times New Roman"/>
                <w:bCs/>
                <w:color w:val="252525"/>
                <w:sz w:val="24"/>
                <w:szCs w:val="24"/>
              </w:rPr>
            </w:pP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Понедельник</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Вторник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Среда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Четверг</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Пятница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Суббота, воскресенье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 Выходные дни</w:t>
            </w:r>
          </w:p>
        </w:tc>
      </w:tr>
    </w:tbl>
    <w:p w:rsidR="00334559" w:rsidRPr="001A7049" w:rsidRDefault="00334559" w:rsidP="000E4AB9">
      <w:pPr>
        <w:autoSpaceDE w:val="0"/>
        <w:spacing w:after="0" w:line="240" w:lineRule="auto"/>
        <w:ind w:firstLine="709"/>
        <w:jc w:val="both"/>
        <w:rPr>
          <w:rFonts w:ascii="Times New Roman" w:hAnsi="Times New Roman" w:cs="Times New Roman"/>
          <w:sz w:val="24"/>
          <w:szCs w:val="24"/>
          <w:u w:val="single"/>
        </w:rPr>
      </w:pPr>
    </w:p>
    <w:p w:rsidR="00334559" w:rsidRPr="001A7049" w:rsidRDefault="00334559" w:rsidP="000E4AB9">
      <w:pPr>
        <w:autoSpaceDE w:val="0"/>
        <w:spacing w:after="0" w:line="240" w:lineRule="auto"/>
        <w:ind w:firstLine="709"/>
        <w:jc w:val="both"/>
        <w:rPr>
          <w:rFonts w:ascii="Times New Roman" w:hAnsi="Times New Roman" w:cs="Times New Roman"/>
          <w:sz w:val="24"/>
          <w:szCs w:val="24"/>
          <w:u w:val="single"/>
        </w:rPr>
      </w:pPr>
      <w:r w:rsidRPr="001A7049">
        <w:rPr>
          <w:rFonts w:ascii="Times New Roman" w:hAnsi="Times New Roman" w:cs="Times New Roman"/>
          <w:sz w:val="24"/>
          <w:szCs w:val="24"/>
          <w:u w:val="single"/>
        </w:rPr>
        <w:t xml:space="preserve">Адрес электронной почты </w:t>
      </w:r>
      <w:r w:rsidRPr="001A7049">
        <w:rPr>
          <w:rFonts w:ascii="Times New Roman" w:hAnsi="Times New Roman" w:cs="Times New Roman"/>
          <w:sz w:val="24"/>
          <w:szCs w:val="24"/>
        </w:rPr>
        <w:t xml:space="preserve">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9" w:history="1">
        <w:r w:rsidRPr="001A7049">
          <w:rPr>
            <w:rStyle w:val="a3"/>
            <w:rFonts w:ascii="Times New Roman" w:hAnsi="Times New Roman" w:cs="Times New Roman"/>
            <w:sz w:val="24"/>
            <w:szCs w:val="24"/>
          </w:rPr>
          <w:t>016-0000@</w:t>
        </w:r>
        <w:r w:rsidRPr="001A7049">
          <w:rPr>
            <w:rStyle w:val="a3"/>
            <w:rFonts w:ascii="Times New Roman" w:hAnsi="Times New Roman" w:cs="Times New Roman"/>
            <w:sz w:val="24"/>
            <w:szCs w:val="24"/>
            <w:lang w:val="en-US"/>
          </w:rPr>
          <w:t>mfchmao</w:t>
        </w:r>
        <w:r w:rsidRPr="001A7049">
          <w:rPr>
            <w:rStyle w:val="a3"/>
            <w:rFonts w:ascii="Times New Roman" w:hAnsi="Times New Roman" w:cs="Times New Roman"/>
            <w:sz w:val="24"/>
            <w:szCs w:val="24"/>
          </w:rPr>
          <w:t>.ru</w:t>
        </w:r>
      </w:hyperlink>
      <w:r w:rsidRPr="001A7049">
        <w:rPr>
          <w:rFonts w:ascii="Times New Roman" w:hAnsi="Times New Roman" w:cs="Times New Roman"/>
          <w:sz w:val="24"/>
          <w:szCs w:val="24"/>
        </w:rPr>
        <w:t xml:space="preserve">, </w:t>
      </w:r>
      <w:r w:rsidRPr="001A7049">
        <w:rPr>
          <w:rFonts w:ascii="Times New Roman" w:hAnsi="Times New Roman" w:cs="Times New Roman"/>
          <w:sz w:val="24"/>
          <w:szCs w:val="24"/>
          <w:lang w:val="en-US"/>
        </w:rPr>
        <w:t>kondamfc</w:t>
      </w:r>
      <w:r w:rsidRPr="001A7049">
        <w:rPr>
          <w:rFonts w:ascii="Times New Roman" w:hAnsi="Times New Roman" w:cs="Times New Roman"/>
          <w:sz w:val="24"/>
          <w:szCs w:val="24"/>
        </w:rPr>
        <w:t>@</w:t>
      </w:r>
      <w:r w:rsidRPr="001A7049">
        <w:rPr>
          <w:rFonts w:ascii="Times New Roman" w:hAnsi="Times New Roman" w:cs="Times New Roman"/>
          <w:sz w:val="24"/>
          <w:szCs w:val="24"/>
          <w:lang w:val="en-US"/>
        </w:rPr>
        <w:t>mail</w:t>
      </w:r>
      <w:r w:rsidRPr="001A7049">
        <w:rPr>
          <w:rFonts w:ascii="Times New Roman" w:hAnsi="Times New Roman" w:cs="Times New Roman"/>
          <w:sz w:val="24"/>
          <w:szCs w:val="24"/>
        </w:rPr>
        <w:t>.</w:t>
      </w:r>
      <w:r w:rsidRPr="001A7049">
        <w:rPr>
          <w:rFonts w:ascii="Times New Roman" w:hAnsi="Times New Roman" w:cs="Times New Roman"/>
          <w:sz w:val="24"/>
          <w:szCs w:val="24"/>
          <w:lang w:val="en-US"/>
        </w:rPr>
        <w:t>ru</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u w:val="single"/>
        </w:rPr>
        <w:t xml:space="preserve"> Справочные телефоны (факсы</w:t>
      </w:r>
      <w:r w:rsidRPr="001A7049">
        <w:rPr>
          <w:rFonts w:ascii="Times New Roman" w:hAnsi="Times New Roman" w:cs="Times New Roman"/>
          <w:sz w:val="24"/>
          <w:szCs w:val="24"/>
        </w:rPr>
        <w:t>): 8 (346 77)</w:t>
      </w:r>
      <w:r w:rsidR="00CF3C61" w:rsidRPr="001A7049">
        <w:rPr>
          <w:rFonts w:ascii="Times New Roman" w:hAnsi="Times New Roman" w:cs="Times New Roman"/>
          <w:sz w:val="24"/>
          <w:szCs w:val="24"/>
        </w:rPr>
        <w:t xml:space="preserve"> </w:t>
      </w:r>
      <w:r w:rsidRPr="001A7049">
        <w:rPr>
          <w:rFonts w:ascii="Times New Roman" w:hAnsi="Times New Roman" w:cs="Times New Roman"/>
          <w:sz w:val="24"/>
          <w:szCs w:val="24"/>
        </w:rPr>
        <w:t>35-262,  21-545</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b/>
          <w:sz w:val="24"/>
          <w:szCs w:val="24"/>
        </w:rPr>
        <w:t xml:space="preserve"> </w:t>
      </w:r>
      <w:r w:rsidRPr="001A7049">
        <w:rPr>
          <w:rFonts w:ascii="Times New Roman" w:hAnsi="Times New Roman" w:cs="Times New Roman"/>
          <w:sz w:val="24"/>
          <w:szCs w:val="24"/>
        </w:rPr>
        <w:t xml:space="preserve">Информирование заявителей о порядке предоставления муниципальной услуги: </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Информирование заявителей осуществляется в форме:</w:t>
      </w:r>
    </w:p>
    <w:p w:rsidR="00334559" w:rsidRPr="001A7049" w:rsidRDefault="00334559" w:rsidP="000E4AB9">
      <w:pPr>
        <w:tabs>
          <w:tab w:val="left" w:pos="0"/>
          <w:tab w:val="left" w:pos="1620"/>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устного информирования;</w:t>
      </w:r>
    </w:p>
    <w:p w:rsidR="00334559" w:rsidRPr="001A7049" w:rsidRDefault="00334559" w:rsidP="000E4AB9">
      <w:pPr>
        <w:tabs>
          <w:tab w:val="left" w:pos="0"/>
          <w:tab w:val="left" w:pos="1620"/>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письменного информирования.</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lastRenderedPageBreak/>
        <w:t xml:space="preserve"> Индивидуальное устное информирование обеспечивается специалистом отдела </w:t>
      </w:r>
      <w:r w:rsidR="00A32C8E" w:rsidRPr="001A7049">
        <w:rPr>
          <w:rFonts w:ascii="Times New Roman" w:hAnsi="Times New Roman" w:cs="Times New Roman"/>
          <w:sz w:val="24"/>
          <w:szCs w:val="24"/>
        </w:rPr>
        <w:t>финансов и экономической политики</w:t>
      </w:r>
      <w:r w:rsidRPr="001A7049">
        <w:rPr>
          <w:rFonts w:ascii="Times New Roman" w:hAnsi="Times New Roman" w:cs="Times New Roman"/>
          <w:sz w:val="24"/>
          <w:szCs w:val="24"/>
        </w:rPr>
        <w:t xml:space="preserve">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Заявитель имеет право на получение сведений о стадии прохождения его заявления.</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rsidR="00334559" w:rsidRPr="001A7049" w:rsidRDefault="00334559" w:rsidP="000E4AB9">
      <w:pPr>
        <w:tabs>
          <w:tab w:val="left" w:pos="540"/>
          <w:tab w:val="left" w:pos="9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Категории заявителей, имеющих право на получение муниципальной услуги.</w:t>
      </w:r>
    </w:p>
    <w:p w:rsidR="00334559" w:rsidRPr="001A704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Перечень документов, требуемых от заявителя, необходимых для получения муниципальной услуги.</w:t>
      </w:r>
    </w:p>
    <w:p w:rsidR="00334559" w:rsidRPr="001A7049" w:rsidRDefault="00334559" w:rsidP="000E4AB9">
      <w:pPr>
        <w:tabs>
          <w:tab w:val="left" w:pos="540"/>
          <w:tab w:val="left" w:pos="9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Требования к заверке документов.</w:t>
      </w:r>
    </w:p>
    <w:p w:rsidR="00334559" w:rsidRPr="001A704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334559" w:rsidRPr="001A704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Места и графики приема заявителей специалистами администрации городского поселения Кондинское и специалистами МФЦ.</w:t>
      </w:r>
    </w:p>
    <w:p w:rsidR="00334559" w:rsidRPr="0033455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w:t>
      </w:r>
      <w:r w:rsidRPr="00334559">
        <w:rPr>
          <w:rFonts w:ascii="Times New Roman" w:hAnsi="Times New Roman" w:cs="Times New Roman"/>
          <w:sz w:val="24"/>
          <w:szCs w:val="24"/>
        </w:rPr>
        <w:t xml:space="preserve"> </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334559" w:rsidRPr="00334559" w:rsidRDefault="00334559" w:rsidP="000E4AB9">
      <w:pPr>
        <w:tabs>
          <w:tab w:val="left" w:pos="0"/>
          <w:tab w:val="left" w:pos="180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334559" w:rsidRPr="00334559" w:rsidRDefault="00334559" w:rsidP="000E4AB9">
      <w:pPr>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Муниципальная услуга предоставляется заявителю в сроки, установленные настоящим Регламентом. </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lastRenderedPageBreak/>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334559">
          <w:rPr>
            <w:rFonts w:ascii="Times New Roman" w:hAnsi="Times New Roman" w:cs="Times New Roman"/>
            <w:sz w:val="24"/>
            <w:szCs w:val="24"/>
          </w:rPr>
          <w:t xml:space="preserve">пункте </w:t>
        </w:r>
      </w:hyperlink>
      <w:r w:rsidRPr="00334559">
        <w:rPr>
          <w:rFonts w:ascii="Times New Roman" w:hAnsi="Times New Roman" w:cs="Times New Roman"/>
          <w:sz w:val="24"/>
          <w:szCs w:val="24"/>
        </w:rPr>
        <w:t>3 настоящего Административного регламента.</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бланки заявления о предоставлении муниципальной услуги и образцы их заполнения;</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основания для отказа в предоставлении муниципальной услуги, установленные законодательством;</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w:t>
      </w:r>
      <w:r w:rsidR="00164189">
        <w:rPr>
          <w:rFonts w:ascii="Times New Roman" w:hAnsi="Times New Roman" w:cs="Times New Roman"/>
          <w:sz w:val="24"/>
          <w:szCs w:val="24"/>
        </w:rPr>
        <w:t>финансов и экономической политики</w:t>
      </w:r>
      <w:r w:rsidRPr="00334559">
        <w:rPr>
          <w:rFonts w:ascii="Times New Roman" w:hAnsi="Times New Roman" w:cs="Times New Roman"/>
          <w:sz w:val="24"/>
          <w:szCs w:val="24"/>
        </w:rPr>
        <w:t xml:space="preserve"> администрации городского поселения Кондинское либо к специалисту МФЦ).</w:t>
      </w:r>
    </w:p>
    <w:p w:rsidR="009C7FA3" w:rsidRPr="00F67CDD" w:rsidRDefault="009C7FA3" w:rsidP="00334559">
      <w:pPr>
        <w:pStyle w:val="a4"/>
        <w:shd w:val="clear" w:color="auto" w:fill="FFFFFF"/>
        <w:spacing w:before="0" w:beforeAutospacing="0" w:after="0" w:afterAutospacing="0"/>
        <w:ind w:firstLine="709"/>
        <w:jc w:val="both"/>
        <w:rPr>
          <w:color w:val="000000" w:themeColor="text1"/>
        </w:rPr>
      </w:pPr>
    </w:p>
    <w:p w:rsidR="009C7FA3" w:rsidRPr="00F67CDD" w:rsidRDefault="009C7FA3" w:rsidP="00F67CDD">
      <w:pPr>
        <w:pStyle w:val="a4"/>
        <w:shd w:val="clear" w:color="auto" w:fill="FFFFFF"/>
        <w:spacing w:before="0" w:beforeAutospacing="0" w:after="0" w:afterAutospacing="0"/>
        <w:ind w:firstLine="709"/>
        <w:jc w:val="both"/>
        <w:rPr>
          <w:color w:val="000000" w:themeColor="text1"/>
        </w:rPr>
      </w:pPr>
      <w:r w:rsidRPr="00F67CDD">
        <w:rPr>
          <w:color w:val="000000" w:themeColor="text1"/>
        </w:rPr>
        <w:t> </w:t>
      </w:r>
    </w:p>
    <w:p w:rsidR="00BC0452" w:rsidRPr="00BC0452" w:rsidRDefault="00BC0452" w:rsidP="00BC0452">
      <w:pPr>
        <w:autoSpaceDE w:val="0"/>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 Стандарт предоставления муниципальной услуги</w:t>
      </w:r>
    </w:p>
    <w:p w:rsidR="00BC0452" w:rsidRPr="00BC0452" w:rsidRDefault="00BC0452" w:rsidP="00BC0452">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2.1.Наименование муниципальной услуги:</w:t>
      </w:r>
    </w:p>
    <w:p w:rsidR="009C7FA3" w:rsidRPr="00F67CDD" w:rsidRDefault="00747240" w:rsidP="00BC0452">
      <w:pPr>
        <w:pStyle w:val="a4"/>
        <w:shd w:val="clear" w:color="auto" w:fill="FFFFFF"/>
        <w:spacing w:before="0" w:beforeAutospacing="0" w:after="0" w:afterAutospacing="0"/>
        <w:ind w:firstLine="709"/>
        <w:jc w:val="both"/>
        <w:rPr>
          <w:color w:val="000000" w:themeColor="text1"/>
        </w:rPr>
      </w:pPr>
      <w:r w:rsidRPr="00550D68">
        <w:rPr>
          <w:color w:val="000000" w:themeColor="text1"/>
        </w:rPr>
        <w:t>Дача</w:t>
      </w:r>
      <w:r w:rsidR="00176210">
        <w:rPr>
          <w:color w:val="000000" w:themeColor="text1"/>
        </w:rPr>
        <w:t xml:space="preserve"> </w:t>
      </w:r>
      <w:r w:rsidR="009C7FA3" w:rsidRPr="00550D68">
        <w:rPr>
          <w:color w:val="000000" w:themeColor="text1"/>
        </w:rPr>
        <w:t>письменных</w:t>
      </w:r>
      <w:r w:rsidR="009C7FA3" w:rsidRPr="00F67CDD">
        <w:rPr>
          <w:color w:val="000000" w:themeColor="text1"/>
        </w:rPr>
        <w:t xml:space="preserve"> разъяснений налогоплательщикам и налоговым агентам по вопросу применения нормативных правовых актов муниципального образования </w:t>
      </w:r>
      <w:r w:rsidR="00176210">
        <w:rPr>
          <w:color w:val="000000" w:themeColor="text1"/>
        </w:rPr>
        <w:t xml:space="preserve">городское поселение Кондинское </w:t>
      </w:r>
      <w:r w:rsidR="009C7FA3" w:rsidRPr="00F67CDD">
        <w:rPr>
          <w:color w:val="000000" w:themeColor="text1"/>
        </w:rPr>
        <w:t>о местных налогах и сборах.</w:t>
      </w:r>
    </w:p>
    <w:p w:rsidR="00747240" w:rsidRDefault="00747240" w:rsidP="00F67CDD">
      <w:pPr>
        <w:pStyle w:val="a4"/>
        <w:shd w:val="clear" w:color="auto" w:fill="FFFFFF"/>
        <w:spacing w:before="0" w:beforeAutospacing="0" w:after="0" w:afterAutospacing="0"/>
        <w:ind w:firstLine="709"/>
        <w:jc w:val="both"/>
        <w:rPr>
          <w:color w:val="000000" w:themeColor="text1"/>
        </w:rPr>
      </w:pPr>
    </w:p>
    <w:p w:rsidR="00BC0452" w:rsidRPr="00BC0452" w:rsidRDefault="00BC0452" w:rsidP="00BC0452">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2.2. Наименование структурного подразделения администрации городского поселения Кондинское,  предоставляющего муниципальную услугу:</w:t>
      </w:r>
    </w:p>
    <w:p w:rsidR="00E2497C" w:rsidRDefault="00BC0452" w:rsidP="00E2497C">
      <w:pPr>
        <w:spacing w:after="0" w:line="240" w:lineRule="auto"/>
        <w:ind w:firstLine="567"/>
        <w:rPr>
          <w:rFonts w:ascii="Times New Roman" w:eastAsia="Calibri" w:hAnsi="Times New Roman" w:cs="Times New Roman"/>
          <w:sz w:val="24"/>
          <w:szCs w:val="24"/>
          <w:lang w:eastAsia="en-US"/>
        </w:rPr>
      </w:pPr>
      <w:r w:rsidRPr="00E2497C">
        <w:rPr>
          <w:rFonts w:ascii="Times New Roman" w:eastAsia="Calibri" w:hAnsi="Times New Roman" w:cs="Times New Roman"/>
          <w:sz w:val="24"/>
          <w:szCs w:val="24"/>
          <w:lang w:eastAsia="en-US"/>
        </w:rPr>
        <w:t>Муниципальная услуга предоставляется администрацией городского поселения Кондинское.</w:t>
      </w:r>
    </w:p>
    <w:p w:rsidR="00BC0452" w:rsidRPr="00E2497C" w:rsidRDefault="00BC0452" w:rsidP="00E2497C">
      <w:pPr>
        <w:spacing w:after="0" w:line="240" w:lineRule="auto"/>
        <w:ind w:firstLine="567"/>
        <w:jc w:val="both"/>
        <w:rPr>
          <w:rFonts w:ascii="Times New Roman" w:eastAsia="Calibri" w:hAnsi="Times New Roman" w:cs="Times New Roman"/>
          <w:sz w:val="24"/>
          <w:szCs w:val="24"/>
          <w:lang w:eastAsia="en-US"/>
        </w:rPr>
      </w:pPr>
      <w:r w:rsidRPr="00E2497C">
        <w:rPr>
          <w:rFonts w:ascii="Times New Roman" w:eastAsia="Calibri" w:hAnsi="Times New Roman" w:cs="Times New Roman"/>
          <w:sz w:val="24"/>
          <w:szCs w:val="24"/>
          <w:lang w:eastAsia="en-US"/>
        </w:rPr>
        <w:t xml:space="preserve">Непосредственно осуществляет предоставление муниципальной услуги </w:t>
      </w:r>
      <w:r w:rsidR="00E2497C" w:rsidRPr="00E2497C">
        <w:rPr>
          <w:rFonts w:ascii="Times New Roman" w:eastAsia="Calibri" w:hAnsi="Times New Roman" w:cs="Times New Roman"/>
          <w:sz w:val="24"/>
          <w:szCs w:val="24"/>
          <w:lang w:eastAsia="en-US"/>
        </w:rPr>
        <w:t>– отдел финансов и экономической политики</w:t>
      </w:r>
      <w:r w:rsidRPr="00E2497C">
        <w:rPr>
          <w:rFonts w:ascii="Times New Roman" w:eastAsia="Calibri" w:hAnsi="Times New Roman" w:cs="Times New Roman"/>
          <w:sz w:val="24"/>
          <w:szCs w:val="24"/>
          <w:lang w:eastAsia="en-US"/>
        </w:rPr>
        <w:t xml:space="preserve"> администрации городского поселения Кондинское (далее – Отдел).</w:t>
      </w:r>
    </w:p>
    <w:p w:rsidR="00BC0452" w:rsidRPr="00E2497C" w:rsidRDefault="00BC0452" w:rsidP="00E2497C">
      <w:pPr>
        <w:spacing w:after="0" w:line="240" w:lineRule="auto"/>
        <w:ind w:firstLine="567"/>
        <w:jc w:val="both"/>
        <w:rPr>
          <w:rFonts w:ascii="Times New Roman" w:eastAsia="Calibri" w:hAnsi="Times New Roman" w:cs="Times New Roman"/>
          <w:sz w:val="24"/>
          <w:szCs w:val="24"/>
          <w:lang w:eastAsia="en-US"/>
        </w:rPr>
      </w:pPr>
      <w:r w:rsidRPr="00E2497C">
        <w:rPr>
          <w:rFonts w:ascii="Times New Roman" w:eastAsia="Calibri" w:hAnsi="Times New Roman" w:cs="Times New Roman"/>
          <w:sz w:val="24"/>
          <w:szCs w:val="24"/>
          <w:lang w:eastAsia="en-US"/>
        </w:rPr>
        <w:t>Для получения муниципальной услуги заявитель также может обратиться в Многофункциональный центр (МФЦ).</w:t>
      </w:r>
    </w:p>
    <w:p w:rsidR="00E2497C" w:rsidRDefault="00E2497C" w:rsidP="00BC0452">
      <w:pPr>
        <w:autoSpaceDE w:val="0"/>
        <w:ind w:firstLine="567"/>
        <w:jc w:val="center"/>
        <w:rPr>
          <w:b/>
          <w:bCs/>
          <w:sz w:val="26"/>
          <w:szCs w:val="26"/>
        </w:rPr>
      </w:pPr>
    </w:p>
    <w:p w:rsidR="007F3F00" w:rsidRDefault="007F3F00" w:rsidP="00BC0452">
      <w:pPr>
        <w:autoSpaceDE w:val="0"/>
        <w:ind w:firstLine="567"/>
        <w:jc w:val="center"/>
        <w:rPr>
          <w:rFonts w:ascii="Times New Roman" w:eastAsia="Times New Roman" w:hAnsi="Times New Roman" w:cs="Times New Roman"/>
          <w:b/>
          <w:bCs/>
          <w:color w:val="000000" w:themeColor="text1"/>
          <w:sz w:val="24"/>
          <w:szCs w:val="24"/>
        </w:rPr>
      </w:pPr>
    </w:p>
    <w:p w:rsidR="007F3F00" w:rsidRDefault="007F3F00" w:rsidP="00BC0452">
      <w:pPr>
        <w:autoSpaceDE w:val="0"/>
        <w:ind w:firstLine="567"/>
        <w:jc w:val="center"/>
        <w:rPr>
          <w:rFonts w:ascii="Times New Roman" w:eastAsia="Times New Roman" w:hAnsi="Times New Roman" w:cs="Times New Roman"/>
          <w:b/>
          <w:bCs/>
          <w:color w:val="000000" w:themeColor="text1"/>
          <w:sz w:val="24"/>
          <w:szCs w:val="24"/>
        </w:rPr>
      </w:pPr>
    </w:p>
    <w:p w:rsidR="00BC0452" w:rsidRPr="005B4E3F" w:rsidRDefault="00BC0452" w:rsidP="005B4E3F">
      <w:pPr>
        <w:shd w:val="clear" w:color="auto" w:fill="FFFFFF" w:themeFill="background1"/>
        <w:autoSpaceDE w:val="0"/>
        <w:spacing w:after="0"/>
        <w:ind w:firstLine="567"/>
        <w:jc w:val="center"/>
        <w:rPr>
          <w:rFonts w:ascii="Times New Roman" w:eastAsia="Times New Roman" w:hAnsi="Times New Roman" w:cs="Times New Roman"/>
          <w:b/>
          <w:bCs/>
          <w:color w:val="000000" w:themeColor="text1"/>
          <w:sz w:val="24"/>
          <w:szCs w:val="24"/>
        </w:rPr>
      </w:pPr>
      <w:r w:rsidRPr="005B4E3F">
        <w:rPr>
          <w:rFonts w:ascii="Times New Roman" w:eastAsia="Times New Roman" w:hAnsi="Times New Roman" w:cs="Times New Roman"/>
          <w:b/>
          <w:bCs/>
          <w:color w:val="000000" w:themeColor="text1"/>
          <w:sz w:val="24"/>
          <w:szCs w:val="24"/>
        </w:rPr>
        <w:lastRenderedPageBreak/>
        <w:t>2.3. Результат предоставления муниципальной услуги:</w:t>
      </w:r>
    </w:p>
    <w:p w:rsidR="00860D2C" w:rsidRPr="00F67CDD" w:rsidRDefault="00860D2C" w:rsidP="00860D2C">
      <w:pPr>
        <w:pStyle w:val="a4"/>
        <w:shd w:val="clear" w:color="auto" w:fill="FFFFFF"/>
        <w:spacing w:before="0" w:beforeAutospacing="0" w:after="0" w:afterAutospacing="0"/>
        <w:ind w:firstLine="709"/>
        <w:jc w:val="both"/>
        <w:rPr>
          <w:color w:val="000000" w:themeColor="text1"/>
        </w:rPr>
      </w:pPr>
      <w:r w:rsidRPr="00F67CDD">
        <w:rPr>
          <w:color w:val="000000" w:themeColor="text1"/>
        </w:rPr>
        <w:t>Результатом предоставления муниципальной услуги является</w:t>
      </w:r>
      <w:r>
        <w:rPr>
          <w:color w:val="000000" w:themeColor="text1"/>
        </w:rPr>
        <w:t xml:space="preserve"> </w:t>
      </w:r>
      <w:r w:rsidRPr="00550D68">
        <w:rPr>
          <w:color w:val="000000" w:themeColor="text1"/>
        </w:rPr>
        <w:t>выдача (направление) заявителю:</w:t>
      </w:r>
    </w:p>
    <w:p w:rsidR="00860D2C" w:rsidRPr="00EA5BF0" w:rsidRDefault="00860D2C" w:rsidP="00860D2C">
      <w:pPr>
        <w:pStyle w:val="a4"/>
        <w:shd w:val="clear" w:color="auto" w:fill="FFFFFF"/>
        <w:spacing w:before="0" w:beforeAutospacing="0" w:after="0" w:afterAutospacing="0"/>
        <w:ind w:firstLine="709"/>
        <w:jc w:val="both"/>
        <w:rPr>
          <w:color w:val="000000" w:themeColor="text1"/>
        </w:rPr>
      </w:pPr>
      <w:r w:rsidRPr="00EA5BF0">
        <w:rPr>
          <w:color w:val="000000" w:themeColor="text1"/>
        </w:rPr>
        <w:t>письменного разъяснения</w:t>
      </w:r>
      <w:r>
        <w:rPr>
          <w:color w:val="000000" w:themeColor="text1"/>
        </w:rPr>
        <w:t xml:space="preserve"> </w:t>
      </w:r>
      <w:r w:rsidRPr="00EA5BF0">
        <w:rPr>
          <w:color w:val="000000" w:themeColor="text1"/>
        </w:rPr>
        <w:t>по вопросам применения муниципальных правовых актов о налогах и сборах;</w:t>
      </w:r>
    </w:p>
    <w:p w:rsidR="00860D2C" w:rsidRPr="00F67CDD" w:rsidRDefault="00860D2C" w:rsidP="00860D2C">
      <w:pPr>
        <w:pStyle w:val="a4"/>
        <w:shd w:val="clear" w:color="auto" w:fill="FFFFFF"/>
        <w:spacing w:before="0" w:beforeAutospacing="0" w:after="0" w:afterAutospacing="0"/>
        <w:ind w:firstLine="709"/>
        <w:jc w:val="both"/>
        <w:rPr>
          <w:color w:val="000000" w:themeColor="text1"/>
        </w:rPr>
      </w:pPr>
      <w:r w:rsidRPr="00EA5BF0">
        <w:rPr>
          <w:color w:val="000000" w:themeColor="text1"/>
        </w:rPr>
        <w:t>письменного</w:t>
      </w:r>
      <w:r>
        <w:rPr>
          <w:color w:val="000000" w:themeColor="text1"/>
        </w:rPr>
        <w:t xml:space="preserve"> </w:t>
      </w:r>
      <w:r w:rsidRPr="00EA5BF0">
        <w:rPr>
          <w:color w:val="000000" w:themeColor="text1"/>
        </w:rPr>
        <w:t>мотивированного</w:t>
      </w:r>
      <w:r>
        <w:rPr>
          <w:color w:val="000000" w:themeColor="text1"/>
        </w:rPr>
        <w:t xml:space="preserve"> </w:t>
      </w:r>
      <w:r w:rsidRPr="00EA5BF0">
        <w:rPr>
          <w:color w:val="000000" w:themeColor="text1"/>
        </w:rPr>
        <w:t>отказа в предоставлении</w:t>
      </w:r>
      <w:r w:rsidRPr="00F67CDD">
        <w:rPr>
          <w:color w:val="000000" w:themeColor="text1"/>
        </w:rPr>
        <w:t xml:space="preserve"> муниципальной услуги.</w:t>
      </w:r>
    </w:p>
    <w:p w:rsidR="007F3F00" w:rsidRPr="00860D2C" w:rsidRDefault="007F3F00" w:rsidP="00E2497C">
      <w:pPr>
        <w:autoSpaceDE w:val="0"/>
        <w:spacing w:after="0" w:line="240" w:lineRule="auto"/>
        <w:ind w:firstLine="567"/>
        <w:jc w:val="center"/>
        <w:rPr>
          <w:rFonts w:ascii="Times New Roman" w:eastAsia="Times New Roman" w:hAnsi="Times New Roman" w:cs="Times New Roman"/>
          <w:b/>
          <w:bCs/>
          <w:color w:val="000000" w:themeColor="text1"/>
          <w:sz w:val="24"/>
          <w:szCs w:val="24"/>
          <w:highlight w:val="yellow"/>
        </w:rPr>
      </w:pPr>
    </w:p>
    <w:p w:rsidR="00E2497C" w:rsidRDefault="00E2497C" w:rsidP="00E2497C">
      <w:pPr>
        <w:pStyle w:val="a4"/>
        <w:shd w:val="clear" w:color="auto" w:fill="FFFFFF"/>
        <w:spacing w:before="0" w:beforeAutospacing="0" w:after="0" w:afterAutospacing="0"/>
        <w:ind w:firstLine="709"/>
        <w:jc w:val="both"/>
        <w:rPr>
          <w:color w:val="000000" w:themeColor="text1"/>
        </w:rPr>
      </w:pPr>
    </w:p>
    <w:p w:rsidR="00E2497C" w:rsidRPr="00E2497C" w:rsidRDefault="00E2497C" w:rsidP="00E2497C">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E2497C">
        <w:rPr>
          <w:rFonts w:ascii="Times New Roman" w:eastAsia="Times New Roman" w:hAnsi="Times New Roman" w:cs="Times New Roman"/>
          <w:b/>
          <w:bCs/>
          <w:color w:val="000000" w:themeColor="text1"/>
          <w:sz w:val="24"/>
          <w:szCs w:val="24"/>
        </w:rPr>
        <w:t>2.4. Срок предоставления муниципальной услуги:</w:t>
      </w:r>
    </w:p>
    <w:p w:rsidR="00E2497C" w:rsidRPr="00E2497C" w:rsidRDefault="00084007" w:rsidP="00E2497C">
      <w:pPr>
        <w:pStyle w:val="a4"/>
        <w:shd w:val="clear" w:color="auto" w:fill="FFFFFF"/>
        <w:spacing w:before="0" w:beforeAutospacing="0" w:after="0" w:afterAutospacing="0"/>
        <w:ind w:firstLine="709"/>
        <w:jc w:val="both"/>
        <w:rPr>
          <w:color w:val="000000" w:themeColor="text1"/>
        </w:rPr>
      </w:pPr>
      <w:r w:rsidRPr="00550D68">
        <w:rPr>
          <w:color w:val="000000" w:themeColor="text1"/>
        </w:rPr>
        <w:t>Дача</w:t>
      </w:r>
      <w:r>
        <w:rPr>
          <w:color w:val="000000" w:themeColor="text1"/>
        </w:rPr>
        <w:t xml:space="preserve"> </w:t>
      </w:r>
      <w:r w:rsidRPr="00550D68">
        <w:rPr>
          <w:color w:val="000000" w:themeColor="text1"/>
        </w:rPr>
        <w:t>письменных</w:t>
      </w:r>
      <w:r w:rsidRPr="00F67CDD">
        <w:rPr>
          <w:color w:val="000000" w:themeColor="text1"/>
        </w:rPr>
        <w:t xml:space="preserve"> разъяснений налогоплательщикам и налоговым агентам по вопросу применения нормативных правовых актов муниципального образования </w:t>
      </w:r>
      <w:r>
        <w:rPr>
          <w:color w:val="000000" w:themeColor="text1"/>
        </w:rPr>
        <w:t xml:space="preserve">городское поселение Кондинское </w:t>
      </w:r>
      <w:r w:rsidRPr="00F67CDD">
        <w:rPr>
          <w:color w:val="000000" w:themeColor="text1"/>
        </w:rPr>
        <w:t>о местных налогах и сборах</w:t>
      </w:r>
      <w:r>
        <w:rPr>
          <w:color w:val="000000" w:themeColor="text1"/>
        </w:rPr>
        <w:t xml:space="preserve"> </w:t>
      </w:r>
      <w:r w:rsidR="00E2497C" w:rsidRPr="00E2497C">
        <w:rPr>
          <w:color w:val="000000" w:themeColor="text1"/>
        </w:rPr>
        <w:t xml:space="preserve">принимается по результатам рассмотрения заявления и документов, указанных в пункте 2.6.1. настоящего регламента, не позднее чем через </w:t>
      </w:r>
      <w:r w:rsidR="00E2497C" w:rsidRPr="001A7049">
        <w:rPr>
          <w:color w:val="000000" w:themeColor="text1"/>
        </w:rPr>
        <w:t>30 календарных</w:t>
      </w:r>
      <w:r w:rsidR="00E2497C" w:rsidRPr="00E2497C">
        <w:rPr>
          <w:color w:val="000000" w:themeColor="text1"/>
        </w:rPr>
        <w:t xml:space="preserve"> дней со дня представления указанных документов.</w:t>
      </w:r>
    </w:p>
    <w:p w:rsidR="00E2497C" w:rsidRDefault="00E2497C" w:rsidP="00F67CDD">
      <w:pPr>
        <w:pStyle w:val="a4"/>
        <w:shd w:val="clear" w:color="auto" w:fill="FFFFFF"/>
        <w:spacing w:before="0" w:beforeAutospacing="0" w:after="0" w:afterAutospacing="0"/>
        <w:ind w:firstLine="709"/>
        <w:jc w:val="both"/>
        <w:rPr>
          <w:color w:val="000000" w:themeColor="text1"/>
        </w:rPr>
      </w:pPr>
    </w:p>
    <w:p w:rsidR="00084007" w:rsidRDefault="00084007" w:rsidP="00084007">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084007">
        <w:rPr>
          <w:rFonts w:ascii="Times New Roman" w:eastAsia="Times New Roman" w:hAnsi="Times New Roman" w:cs="Times New Roman"/>
          <w:b/>
          <w:bCs/>
          <w:color w:val="000000" w:themeColor="text1"/>
          <w:sz w:val="24"/>
          <w:szCs w:val="24"/>
        </w:rPr>
        <w:t>2.5. Перечень нормативных актов, непосредственно регулирующих предоставление муниципальной услуги:</w:t>
      </w:r>
    </w:p>
    <w:p w:rsidR="00084007" w:rsidRPr="00431C3F" w:rsidRDefault="00084007" w:rsidP="00431C3F">
      <w:pPr>
        <w:shd w:val="clear" w:color="auto" w:fill="FFFFFF" w:themeFill="background1"/>
        <w:tabs>
          <w:tab w:val="left" w:pos="1134"/>
        </w:tabs>
        <w:spacing w:after="0" w:line="240" w:lineRule="auto"/>
        <w:ind w:firstLine="709"/>
        <w:jc w:val="both"/>
        <w:rPr>
          <w:rFonts w:ascii="Times New Roman" w:hAnsi="Times New Roman"/>
          <w:sz w:val="24"/>
          <w:szCs w:val="24"/>
        </w:rPr>
      </w:pPr>
      <w:r w:rsidRPr="00431C3F">
        <w:rPr>
          <w:rFonts w:ascii="Times New Roman" w:hAnsi="Times New Roman"/>
          <w:sz w:val="24"/>
          <w:szCs w:val="24"/>
        </w:rPr>
        <w:t xml:space="preserve">Федеральный закон Российской Федерации от 27.07.2010 № 210-ФЗ </w:t>
      </w:r>
      <w:r w:rsidR="00431C3F">
        <w:rPr>
          <w:rFonts w:ascii="Times New Roman" w:hAnsi="Times New Roman"/>
          <w:sz w:val="24"/>
          <w:szCs w:val="24"/>
        </w:rPr>
        <w:t>«</w:t>
      </w:r>
      <w:r w:rsidRPr="00431C3F">
        <w:rPr>
          <w:rFonts w:ascii="Times New Roman" w:hAnsi="Times New Roman"/>
          <w:sz w:val="24"/>
          <w:szCs w:val="24"/>
        </w:rPr>
        <w:t>Об организации предоставления государственных и муниципальных услуг</w:t>
      </w:r>
      <w:r w:rsidR="00431C3F">
        <w:rPr>
          <w:rFonts w:ascii="Times New Roman" w:hAnsi="Times New Roman"/>
          <w:sz w:val="24"/>
          <w:szCs w:val="24"/>
        </w:rPr>
        <w:t>»</w:t>
      </w:r>
      <w:r w:rsidRPr="00431C3F">
        <w:rPr>
          <w:rFonts w:ascii="Times New Roman" w:hAnsi="Times New Roman"/>
          <w:sz w:val="24"/>
          <w:szCs w:val="24"/>
        </w:rPr>
        <w:t xml:space="preserve"> (</w:t>
      </w:r>
      <w:r w:rsidR="00431C3F">
        <w:rPr>
          <w:rFonts w:ascii="Times New Roman" w:hAnsi="Times New Roman"/>
          <w:sz w:val="24"/>
          <w:szCs w:val="24"/>
        </w:rPr>
        <w:t>«</w:t>
      </w:r>
      <w:r w:rsidRPr="00431C3F">
        <w:rPr>
          <w:rFonts w:ascii="Times New Roman" w:hAnsi="Times New Roman"/>
          <w:sz w:val="24"/>
          <w:szCs w:val="24"/>
        </w:rPr>
        <w:t>Российская газета</w:t>
      </w:r>
      <w:r w:rsidR="00431C3F">
        <w:rPr>
          <w:rFonts w:ascii="Times New Roman" w:hAnsi="Times New Roman"/>
          <w:sz w:val="24"/>
          <w:szCs w:val="24"/>
        </w:rPr>
        <w:t>»</w:t>
      </w:r>
      <w:r w:rsidRPr="00431C3F">
        <w:rPr>
          <w:rFonts w:ascii="Times New Roman" w:hAnsi="Times New Roman"/>
          <w:sz w:val="24"/>
          <w:szCs w:val="24"/>
        </w:rPr>
        <w:t>, № 168, 30.07.2010);</w:t>
      </w:r>
    </w:p>
    <w:p w:rsidR="00084007" w:rsidRPr="009738D3" w:rsidRDefault="00084007" w:rsidP="00431C3F">
      <w:pPr>
        <w:shd w:val="clear" w:color="auto" w:fill="FFFFFF" w:themeFill="background1"/>
        <w:tabs>
          <w:tab w:val="left" w:pos="1134"/>
        </w:tabs>
        <w:spacing w:after="0" w:line="240" w:lineRule="auto"/>
        <w:ind w:firstLine="709"/>
        <w:jc w:val="both"/>
        <w:rPr>
          <w:rFonts w:ascii="Times New Roman" w:hAnsi="Times New Roman"/>
          <w:sz w:val="24"/>
          <w:szCs w:val="24"/>
        </w:rPr>
      </w:pPr>
      <w:r w:rsidRPr="00431C3F">
        <w:rPr>
          <w:rFonts w:ascii="Times New Roman" w:hAnsi="Times New Roman"/>
          <w:sz w:val="24"/>
          <w:szCs w:val="24"/>
        </w:rPr>
        <w:t xml:space="preserve">Федеральный </w:t>
      </w:r>
      <w:hyperlink r:id="rId10" w:history="1">
        <w:r w:rsidRPr="00431C3F">
          <w:rPr>
            <w:rFonts w:ascii="Times New Roman" w:hAnsi="Times New Roman"/>
            <w:sz w:val="24"/>
            <w:szCs w:val="24"/>
          </w:rPr>
          <w:t>закон</w:t>
        </w:r>
      </w:hyperlink>
      <w:r w:rsidRPr="00431C3F">
        <w:rPr>
          <w:rFonts w:ascii="Times New Roman" w:hAnsi="Times New Roman"/>
          <w:sz w:val="24"/>
          <w:szCs w:val="24"/>
        </w:rPr>
        <w:t xml:space="preserve"> от 06.10.2003 № 131-ФЗ </w:t>
      </w:r>
      <w:r w:rsidR="00431C3F">
        <w:rPr>
          <w:rFonts w:ascii="Times New Roman" w:hAnsi="Times New Roman"/>
          <w:sz w:val="24"/>
          <w:szCs w:val="24"/>
        </w:rPr>
        <w:t>«</w:t>
      </w:r>
      <w:r w:rsidRPr="00431C3F">
        <w:rPr>
          <w:rFonts w:ascii="Times New Roman" w:hAnsi="Times New Roman"/>
          <w:sz w:val="24"/>
          <w:szCs w:val="24"/>
        </w:rPr>
        <w:t>Об общих принципах организации местного самоуправления в Р</w:t>
      </w:r>
      <w:r w:rsidR="00431C3F">
        <w:rPr>
          <w:rFonts w:ascii="Times New Roman" w:hAnsi="Times New Roman"/>
          <w:sz w:val="24"/>
          <w:szCs w:val="24"/>
        </w:rPr>
        <w:t xml:space="preserve">оссийской  </w:t>
      </w:r>
      <w:r w:rsidRPr="00431C3F">
        <w:rPr>
          <w:rFonts w:ascii="Times New Roman" w:hAnsi="Times New Roman"/>
          <w:sz w:val="24"/>
          <w:szCs w:val="24"/>
        </w:rPr>
        <w:t>Ф</w:t>
      </w:r>
      <w:r w:rsidR="00431C3F">
        <w:rPr>
          <w:rFonts w:ascii="Times New Roman" w:hAnsi="Times New Roman"/>
          <w:sz w:val="24"/>
          <w:szCs w:val="24"/>
        </w:rPr>
        <w:t>едерации»</w:t>
      </w:r>
      <w:r w:rsidRPr="00431C3F">
        <w:rPr>
          <w:rFonts w:ascii="Times New Roman" w:hAnsi="Times New Roman"/>
          <w:sz w:val="24"/>
          <w:szCs w:val="24"/>
        </w:rPr>
        <w:t>.</w:t>
      </w:r>
    </w:p>
    <w:p w:rsidR="00084007" w:rsidRDefault="00084007" w:rsidP="00084007">
      <w:pPr>
        <w:pStyle w:val="ConsPlusNormal0"/>
        <w:ind w:firstLine="567"/>
        <w:jc w:val="center"/>
        <w:rPr>
          <w:rFonts w:ascii="Times New Roman" w:hAnsi="Times New Roman" w:cs="Times New Roman"/>
          <w:b/>
          <w:sz w:val="26"/>
          <w:szCs w:val="26"/>
        </w:rPr>
      </w:pPr>
    </w:p>
    <w:p w:rsidR="00306857" w:rsidRPr="00431C3F" w:rsidRDefault="00306857" w:rsidP="00306857">
      <w:pPr>
        <w:autoSpaceDE w:val="0"/>
        <w:ind w:firstLine="567"/>
        <w:jc w:val="center"/>
        <w:rPr>
          <w:rFonts w:ascii="Times New Roman" w:eastAsia="Times New Roman" w:hAnsi="Times New Roman" w:cs="Times New Roman"/>
          <w:b/>
          <w:bCs/>
          <w:color w:val="000000" w:themeColor="text1"/>
          <w:sz w:val="24"/>
          <w:szCs w:val="24"/>
        </w:rPr>
      </w:pPr>
      <w:r w:rsidRPr="00431C3F">
        <w:rPr>
          <w:rFonts w:ascii="Times New Roman" w:eastAsia="Times New Roman" w:hAnsi="Times New Roman" w:cs="Times New Roman"/>
          <w:b/>
          <w:bCs/>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06857" w:rsidRDefault="00306857" w:rsidP="00084007">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084007" w:rsidRPr="00084007" w:rsidRDefault="00084007" w:rsidP="00084007">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084007">
        <w:rPr>
          <w:rFonts w:ascii="Times New Roman" w:eastAsia="Times New Roman" w:hAnsi="Times New Roman" w:cs="Times New Roman"/>
          <w:b/>
          <w:bCs/>
          <w:color w:val="000000" w:themeColor="text1"/>
          <w:sz w:val="24"/>
          <w:szCs w:val="24"/>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Для предоставления муниципальной услуги заявитель представляет</w:t>
      </w:r>
      <w:r w:rsidRPr="00431C3F">
        <w:rPr>
          <w:rStyle w:val="apple-converted-space"/>
          <w:color w:val="000000" w:themeColor="text1"/>
        </w:rPr>
        <w:t> </w:t>
      </w:r>
      <w:hyperlink r:id="rId11" w:anchor="P315" w:history="1">
        <w:r w:rsidRPr="00431C3F">
          <w:rPr>
            <w:rStyle w:val="a3"/>
            <w:color w:val="000000" w:themeColor="text1"/>
            <w:u w:val="none"/>
          </w:rPr>
          <w:t>заявление</w:t>
        </w:r>
      </w:hyperlink>
      <w:r w:rsidRPr="00431C3F">
        <w:rPr>
          <w:rStyle w:val="apple-converted-space"/>
          <w:color w:val="000000" w:themeColor="text1"/>
        </w:rPr>
        <w:t> </w:t>
      </w:r>
      <w:r w:rsidRPr="00431C3F">
        <w:rPr>
          <w:color w:val="000000" w:themeColor="text1"/>
        </w:rPr>
        <w:t>в свободной форме или по форме, приведенной в приложении к настоящему Регламенту, в котором указываются: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наименование организации или фамилия, имя, отчество гражданина, направившего обращение;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адрес заявителя, по которому должен быть направлен ответ;</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содержание обращения;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способ получения документа, являющегося результатом предоставления муниципальной услуги (в МФЦ, Администрации, посредством почтовой связи или электронной почты);</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подпись лица;</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дата обращения.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 xml:space="preserve">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w:t>
      </w:r>
      <w:r w:rsidRPr="00431C3F">
        <w:rPr>
          <w:color w:val="000000" w:themeColor="text1"/>
        </w:rPr>
        <w:lastRenderedPageBreak/>
        <w:t>исполнителя за подписью руководителя или должностного лица, имеющего право подписи соответствующих документов.</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r w:rsidRPr="00431C3F">
        <w:rPr>
          <w:color w:val="000000" w:themeColor="text1"/>
        </w:rPr>
        <w:tab/>
      </w:r>
      <w:proofErr w:type="gramStart"/>
      <w:r w:rsidRPr="00431C3F">
        <w:rPr>
          <w:color w:val="000000" w:themeColor="text1"/>
        </w:rPr>
        <w:t xml:space="preserve">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При личном приеме специалистом администрации городского поселения Кондинское  или работником МФЦ заявитель предъявляет документ, удостоверяющий его личность, и излагает содержание своего устного обращения.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Заявление и документы, прилагаемые к заявлению (или их копии), должны быть составлены на русском языке.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Форму заявления о предоставлении муниципальной услуги заявитель может получить:</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на информационном стенде в месте предоставления муниципальной услуги;</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у специалиста, ответственного за предоставление муниципальной услуги, либо работника МФЦ;</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посредством информационно-телекоммуникационной сети «Интернет» на официальном сайте администрации городского поселения Кондинское, Едином или региональном портале.</w:t>
      </w:r>
    </w:p>
    <w:p w:rsidR="00084007" w:rsidRPr="00F67CDD" w:rsidRDefault="00084007" w:rsidP="00431C3F">
      <w:pPr>
        <w:pStyle w:val="a4"/>
        <w:spacing w:before="0" w:beforeAutospacing="0" w:after="0" w:afterAutospacing="0"/>
        <w:ind w:firstLine="709"/>
        <w:jc w:val="both"/>
        <w:rPr>
          <w:color w:val="000000" w:themeColor="text1"/>
        </w:rPr>
      </w:pPr>
      <w:r w:rsidRPr="00431C3F">
        <w:rPr>
          <w:color w:val="000000" w:themeColor="text1"/>
        </w:rPr>
        <w:t>Заявление о предоставлении муниципальной услуги и прилагаемые документы (при наличии) представляются заявителем в Администрацию или МФЦ на бумажном носителе непосредственно, либо направляются в Администрацию почтовым отправлением или на адрес электронной почты.</w:t>
      </w:r>
    </w:p>
    <w:p w:rsidR="00084007" w:rsidRPr="00EA5BF0" w:rsidRDefault="00084007" w:rsidP="00431C3F">
      <w:pPr>
        <w:pStyle w:val="a4"/>
        <w:spacing w:before="0" w:beforeAutospacing="0" w:after="0" w:afterAutospacing="0"/>
        <w:ind w:firstLine="709"/>
        <w:jc w:val="both"/>
        <w:rPr>
          <w:color w:val="000000" w:themeColor="text1"/>
        </w:rPr>
      </w:pPr>
    </w:p>
    <w:p w:rsidR="00084007" w:rsidRDefault="00084007" w:rsidP="00431C3F">
      <w:pPr>
        <w:pStyle w:val="a4"/>
        <w:spacing w:before="0" w:beforeAutospacing="0" w:after="0" w:afterAutospacing="0"/>
        <w:ind w:firstLine="709"/>
        <w:jc w:val="both"/>
        <w:rPr>
          <w:color w:val="000000" w:themeColor="text1"/>
        </w:rPr>
      </w:pPr>
    </w:p>
    <w:p w:rsidR="00084007" w:rsidRPr="00431C3F" w:rsidRDefault="00084007" w:rsidP="00431C3F">
      <w:pPr>
        <w:pStyle w:val="ConsPlusNormal0"/>
        <w:ind w:firstLine="567"/>
        <w:jc w:val="center"/>
        <w:rPr>
          <w:rFonts w:ascii="Times New Roman" w:hAnsi="Times New Roman" w:cs="Times New Roman"/>
          <w:b/>
          <w:sz w:val="24"/>
          <w:szCs w:val="24"/>
        </w:rPr>
      </w:pPr>
      <w:r w:rsidRPr="00431C3F">
        <w:rPr>
          <w:rFonts w:ascii="Times New Roman" w:hAnsi="Times New Roman" w:cs="Times New Roman"/>
          <w:b/>
          <w:sz w:val="24"/>
          <w:szCs w:val="24"/>
        </w:rPr>
        <w:t>2.6.</w:t>
      </w:r>
      <w:r w:rsidR="00431C3F">
        <w:rPr>
          <w:rFonts w:ascii="Times New Roman" w:hAnsi="Times New Roman" w:cs="Times New Roman"/>
          <w:b/>
          <w:sz w:val="24"/>
          <w:szCs w:val="24"/>
        </w:rPr>
        <w:t>2</w:t>
      </w:r>
      <w:r w:rsidRPr="00431C3F">
        <w:rPr>
          <w:rFonts w:ascii="Times New Roman" w:hAnsi="Times New Roman" w:cs="Times New Roman"/>
          <w:b/>
          <w:sz w:val="24"/>
          <w:szCs w:val="24"/>
        </w:rPr>
        <w:t>. Запрещается требовать от заявителей:</w:t>
      </w:r>
    </w:p>
    <w:p w:rsidR="00892186" w:rsidRPr="00F67CDD" w:rsidRDefault="00892186" w:rsidP="00431C3F">
      <w:pPr>
        <w:pStyle w:val="a4"/>
        <w:spacing w:before="0" w:beforeAutospacing="0" w:after="0" w:afterAutospacing="0"/>
        <w:ind w:firstLine="709"/>
        <w:jc w:val="both"/>
        <w:rPr>
          <w:color w:val="000000" w:themeColor="text1"/>
        </w:rPr>
      </w:pPr>
      <w:r w:rsidRPr="00EA5BF0">
        <w:rPr>
          <w:color w:val="000000" w:themeColor="text1"/>
        </w:rPr>
        <w:t>В соответствии с требованиями пунктов 1, 2, 4 части 1 статьи 7 Федерального закона № 210-ФЗ запрещается требовать от заявителей:</w:t>
      </w:r>
    </w:p>
    <w:p w:rsidR="00892186" w:rsidRPr="00F67CDD" w:rsidRDefault="00892186" w:rsidP="00431C3F">
      <w:pPr>
        <w:pStyle w:val="a4"/>
        <w:spacing w:before="0" w:beforeAutospacing="0" w:after="0" w:afterAutospacing="0"/>
        <w:ind w:firstLine="709"/>
        <w:jc w:val="both"/>
        <w:rPr>
          <w:color w:val="000000" w:themeColor="text1"/>
        </w:rPr>
      </w:pPr>
      <w:r w:rsidRPr="00F67CDD">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92186" w:rsidRDefault="00892186" w:rsidP="00431C3F">
      <w:pPr>
        <w:pStyle w:val="a4"/>
        <w:spacing w:before="0" w:beforeAutospacing="0" w:after="0" w:afterAutospacing="0"/>
        <w:ind w:firstLine="709"/>
        <w:jc w:val="both"/>
        <w:rPr>
          <w:color w:val="000000" w:themeColor="text1"/>
        </w:rPr>
      </w:pPr>
      <w:proofErr w:type="gramStart"/>
      <w:r w:rsidRPr="00F67CDD">
        <w:rPr>
          <w:color w:val="000000" w:themeColor="text1"/>
        </w:rPr>
        <w:t xml:space="preserve">2) </w:t>
      </w:r>
      <w:r w:rsidRPr="00F2349B">
        <w:rPr>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F2349B">
        <w:rPr>
          <w:color w:val="000000" w:themeColor="text1"/>
        </w:rPr>
        <w:t xml:space="preserve"> </w:t>
      </w:r>
      <w:proofErr w:type="gramStart"/>
      <w:r w:rsidRPr="00F2349B">
        <w:rPr>
          <w:color w:val="000000" w:themeColor="text1"/>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2349B">
        <w:rPr>
          <w:color w:val="000000" w:themeColor="text1"/>
        </w:rPr>
        <w:t xml:space="preserve"> Заявитель вправе представить указанные документы и информацию в </w:t>
      </w:r>
      <w:r>
        <w:rPr>
          <w:color w:val="000000" w:themeColor="text1"/>
        </w:rPr>
        <w:t>Администрацию</w:t>
      </w:r>
      <w:r w:rsidRPr="00F2349B">
        <w:rPr>
          <w:color w:val="000000" w:themeColor="text1"/>
        </w:rPr>
        <w:t>, по собственной инициативе;</w:t>
      </w:r>
    </w:p>
    <w:p w:rsidR="00892186" w:rsidRPr="00F2349B" w:rsidRDefault="00892186" w:rsidP="00306857">
      <w:pPr>
        <w:pStyle w:val="a4"/>
        <w:spacing w:before="0" w:beforeAutospacing="0" w:after="0" w:afterAutospacing="0"/>
        <w:ind w:firstLine="709"/>
        <w:jc w:val="both"/>
        <w:rPr>
          <w:color w:val="000000" w:themeColor="text1"/>
        </w:rPr>
      </w:pPr>
      <w:r w:rsidRPr="00F67CDD">
        <w:rPr>
          <w:color w:val="000000" w:themeColor="text1"/>
        </w:rPr>
        <w:t xml:space="preserve">3) </w:t>
      </w:r>
      <w:r w:rsidRPr="00F2349B">
        <w:rPr>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Pr>
          <w:color w:val="000000" w:themeColor="text1"/>
        </w:rPr>
        <w:t xml:space="preserve"> </w:t>
      </w:r>
      <w:r w:rsidRPr="00F2349B">
        <w:rPr>
          <w:color w:val="000000" w:themeColor="text1"/>
        </w:rPr>
        <w:t>в представленный ранее комплект документов;</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color w:val="000000" w:themeColor="text1"/>
        </w:rPr>
        <w:t>Администрации</w:t>
      </w:r>
      <w:r w:rsidRPr="00F2349B">
        <w:rPr>
          <w:color w:val="000000" w:themeColor="text1"/>
        </w:rPr>
        <w:t>, муниципального служащего, работника МФЦ при первоначальном отказе в приеме документов, необходимых</w:t>
      </w:r>
    </w:p>
    <w:p w:rsidR="00892186" w:rsidRDefault="00892186" w:rsidP="00306857">
      <w:pPr>
        <w:pStyle w:val="a4"/>
        <w:spacing w:before="0" w:beforeAutospacing="0" w:after="0" w:afterAutospacing="0"/>
        <w:ind w:firstLine="709"/>
        <w:jc w:val="both"/>
        <w:rPr>
          <w:color w:val="000000" w:themeColor="text1"/>
        </w:rPr>
      </w:pPr>
      <w:r w:rsidRPr="00F2349B">
        <w:rPr>
          <w:color w:val="000000" w:themeColor="text1"/>
        </w:rPr>
        <w:t xml:space="preserve">для предоставления муниципальной услуги, либо в предоставлении муниципальной услуги, о чем в письменном виде за подписью руководителя </w:t>
      </w:r>
      <w:r>
        <w:rPr>
          <w:color w:val="000000" w:themeColor="text1"/>
        </w:rPr>
        <w:t>Администрации</w:t>
      </w:r>
      <w:r w:rsidRPr="00F2349B">
        <w:rPr>
          <w:color w:val="000000" w:themeColor="text1"/>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6857" w:rsidRDefault="00306857" w:rsidP="00084007">
      <w:pPr>
        <w:autoSpaceDE w:val="0"/>
        <w:ind w:firstLine="567"/>
        <w:jc w:val="center"/>
        <w:rPr>
          <w:rFonts w:ascii="Times New Roman" w:eastAsia="Times New Roman" w:hAnsi="Times New Roman" w:cs="Times New Roman"/>
          <w:b/>
          <w:bCs/>
          <w:color w:val="000000" w:themeColor="text1"/>
          <w:sz w:val="24"/>
          <w:szCs w:val="24"/>
        </w:rPr>
      </w:pPr>
    </w:p>
    <w:p w:rsidR="00084007" w:rsidRPr="00306857" w:rsidRDefault="00084007" w:rsidP="00306857">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306857">
        <w:rPr>
          <w:rFonts w:ascii="Times New Roman" w:eastAsia="Times New Roman" w:hAnsi="Times New Roman" w:cs="Times New Roman"/>
          <w:b/>
          <w:bCs/>
          <w:color w:val="000000" w:themeColor="text1"/>
          <w:sz w:val="24"/>
          <w:szCs w:val="24"/>
        </w:rPr>
        <w:t>2.6.</w:t>
      </w:r>
      <w:r w:rsidR="007F3F00">
        <w:rPr>
          <w:rFonts w:ascii="Times New Roman" w:eastAsia="Times New Roman" w:hAnsi="Times New Roman" w:cs="Times New Roman"/>
          <w:b/>
          <w:bCs/>
          <w:color w:val="000000" w:themeColor="text1"/>
          <w:sz w:val="24"/>
          <w:szCs w:val="24"/>
        </w:rPr>
        <w:t>3</w:t>
      </w:r>
      <w:r w:rsidRPr="00306857">
        <w:rPr>
          <w:rFonts w:ascii="Times New Roman" w:eastAsia="Times New Roman" w:hAnsi="Times New Roman" w:cs="Times New Roman"/>
          <w:b/>
          <w:bCs/>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84007" w:rsidRPr="00306857" w:rsidRDefault="00084007" w:rsidP="00306857">
      <w:pPr>
        <w:pStyle w:val="a4"/>
        <w:shd w:val="clear" w:color="auto" w:fill="FFFFFF" w:themeFill="background1"/>
        <w:spacing w:before="0" w:beforeAutospacing="0" w:after="0" w:afterAutospacing="0"/>
        <w:ind w:firstLine="709"/>
        <w:jc w:val="both"/>
        <w:rPr>
          <w:color w:val="000000" w:themeColor="text1"/>
        </w:rPr>
      </w:pPr>
      <w:bookmarkStart w:id="1" w:name="sub_7141"/>
      <w:r w:rsidRPr="00306857">
        <w:rPr>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84007" w:rsidRPr="00306857" w:rsidRDefault="00084007" w:rsidP="00306857">
      <w:pPr>
        <w:pStyle w:val="a4"/>
        <w:shd w:val="clear" w:color="auto" w:fill="FFFFFF" w:themeFill="background1"/>
        <w:spacing w:before="0" w:beforeAutospacing="0" w:after="0" w:afterAutospacing="0"/>
        <w:ind w:firstLine="709"/>
        <w:jc w:val="both"/>
        <w:rPr>
          <w:color w:val="000000" w:themeColor="text1"/>
        </w:rPr>
      </w:pPr>
      <w:bookmarkStart w:id="2" w:name="sub_7142"/>
      <w:bookmarkEnd w:id="1"/>
      <w:r w:rsidRPr="00306857">
        <w:rPr>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84007" w:rsidRPr="00306857" w:rsidRDefault="00084007" w:rsidP="00306857">
      <w:pPr>
        <w:pStyle w:val="a4"/>
        <w:shd w:val="clear" w:color="auto" w:fill="FFFFFF" w:themeFill="background1"/>
        <w:spacing w:before="0" w:beforeAutospacing="0" w:after="0" w:afterAutospacing="0"/>
        <w:ind w:firstLine="709"/>
        <w:jc w:val="both"/>
        <w:rPr>
          <w:color w:val="000000" w:themeColor="text1"/>
        </w:rPr>
      </w:pPr>
      <w:bookmarkStart w:id="3" w:name="sub_7143"/>
      <w:bookmarkEnd w:id="2"/>
      <w:r w:rsidRPr="00306857">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84007" w:rsidRPr="00306857" w:rsidRDefault="00084007" w:rsidP="00306857">
      <w:pPr>
        <w:pStyle w:val="a4"/>
        <w:shd w:val="clear" w:color="auto" w:fill="FFFFFF" w:themeFill="background1"/>
        <w:spacing w:before="0" w:beforeAutospacing="0" w:after="0" w:afterAutospacing="0"/>
        <w:ind w:firstLine="709"/>
        <w:jc w:val="both"/>
        <w:rPr>
          <w:color w:val="000000" w:themeColor="text1"/>
        </w:rPr>
      </w:pPr>
      <w:bookmarkStart w:id="4" w:name="sub_7144"/>
      <w:bookmarkEnd w:id="3"/>
      <w:proofErr w:type="gramStart"/>
      <w:r w:rsidRPr="00306857">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306857">
          <w:rPr>
            <w:color w:val="000000" w:themeColor="text1"/>
          </w:rPr>
          <w:t>частью 1.1 статьи 16</w:t>
        </w:r>
      </w:hyperlink>
      <w:r w:rsidRPr="00306857">
        <w:rPr>
          <w:color w:val="000000" w:themeColor="text1"/>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306857">
        <w:rPr>
          <w:color w:val="000000" w:themeColor="text1"/>
        </w:rPr>
        <w:t xml:space="preserve"> </w:t>
      </w:r>
      <w:proofErr w:type="gramStart"/>
      <w:r w:rsidRPr="00306857">
        <w:rPr>
          <w:color w:val="000000" w:themeColor="text1"/>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306857">
        <w:rPr>
          <w:color w:val="000000" w:themeColor="text1"/>
        </w:rPr>
        <w:lastRenderedPageBreak/>
        <w:t>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306857">
        <w:rPr>
          <w:color w:val="000000" w:themeColor="text1"/>
        </w:rPr>
        <w:t xml:space="preserve"> услуг», уведомляется заявитель, а также приносятся извинения за доставленные неудобства</w:t>
      </w:r>
      <w:bookmarkEnd w:id="4"/>
      <w:r w:rsidRPr="00306857">
        <w:rPr>
          <w:color w:val="000000" w:themeColor="text1"/>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Федерального закона от 27.07.2010 № 210-ФЗ «Об организации предоставления государственных и муниципальных услуг».</w:t>
      </w:r>
    </w:p>
    <w:p w:rsidR="00306857" w:rsidRDefault="00306857"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92186" w:rsidRPr="00892186" w:rsidRDefault="00892186"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92186">
        <w:rPr>
          <w:rFonts w:ascii="Times New Roman" w:eastAsia="Times New Roman" w:hAnsi="Times New Roman" w:cs="Times New Roman"/>
          <w:b/>
          <w:bCs/>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892186" w:rsidRPr="00892186" w:rsidRDefault="00892186" w:rsidP="00892186">
      <w:pPr>
        <w:autoSpaceDE w:val="0"/>
        <w:autoSpaceDN w:val="0"/>
        <w:adjustRightInd w:val="0"/>
        <w:ind w:firstLine="567"/>
        <w:jc w:val="both"/>
        <w:outlineLvl w:val="1"/>
        <w:rPr>
          <w:rFonts w:ascii="Times New Roman" w:hAnsi="Times New Roman" w:cs="Times New Roman"/>
          <w:sz w:val="24"/>
          <w:szCs w:val="24"/>
        </w:rPr>
      </w:pPr>
      <w:r w:rsidRPr="00892186">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w:t>
      </w:r>
      <w:proofErr w:type="spellStart"/>
      <w:r w:rsidRPr="00892186">
        <w:rPr>
          <w:rFonts w:ascii="Times New Roman" w:hAnsi="Times New Roman" w:cs="Times New Roman"/>
          <w:sz w:val="24"/>
          <w:szCs w:val="24"/>
        </w:rPr>
        <w:t>округа-Югры</w:t>
      </w:r>
      <w:proofErr w:type="spellEnd"/>
      <w:r w:rsidRPr="00892186">
        <w:rPr>
          <w:rFonts w:ascii="Times New Roman" w:hAnsi="Times New Roman" w:cs="Times New Roman"/>
          <w:sz w:val="24"/>
          <w:szCs w:val="24"/>
        </w:rPr>
        <w:t xml:space="preserve"> не предусмотрено.</w:t>
      </w:r>
    </w:p>
    <w:p w:rsidR="00892186" w:rsidRPr="00892186" w:rsidRDefault="00892186"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92186">
        <w:rPr>
          <w:rFonts w:ascii="Times New Roman" w:eastAsia="Times New Roman" w:hAnsi="Times New Roman" w:cs="Times New Roman"/>
          <w:b/>
          <w:bCs/>
          <w:color w:val="000000" w:themeColor="text1"/>
          <w:sz w:val="24"/>
          <w:szCs w:val="24"/>
        </w:rPr>
        <w:t>2.8. Исчерпывающий перечень оснований для приостановления или отказа в предоставлении муниципальной услуги:</w:t>
      </w:r>
    </w:p>
    <w:p w:rsidR="00892186" w:rsidRPr="00323D4D" w:rsidRDefault="00892186" w:rsidP="00323D4D">
      <w:pPr>
        <w:pStyle w:val="a4"/>
        <w:shd w:val="clear" w:color="auto" w:fill="FFFFFF" w:themeFill="background1"/>
        <w:spacing w:before="0" w:beforeAutospacing="0" w:after="0" w:afterAutospacing="0"/>
        <w:ind w:firstLine="709"/>
        <w:jc w:val="both"/>
        <w:rPr>
          <w:color w:val="000000" w:themeColor="text1"/>
        </w:rPr>
      </w:pPr>
      <w:r w:rsidRPr="00323D4D">
        <w:rPr>
          <w:color w:val="000000" w:themeColor="text1"/>
        </w:rPr>
        <w:t xml:space="preserve">Представление заявителем </w:t>
      </w:r>
      <w:proofErr w:type="gramStart"/>
      <w:r w:rsidRPr="00323D4D">
        <w:rPr>
          <w:color w:val="000000" w:themeColor="text1"/>
        </w:rPr>
        <w:t>заявления</w:t>
      </w:r>
      <w:proofErr w:type="gramEnd"/>
      <w:r w:rsidRPr="00323D4D">
        <w:rPr>
          <w:color w:val="000000" w:themeColor="text1"/>
        </w:rPr>
        <w:t xml:space="preserve"> с нарушением установленных к нему требований</w:t>
      </w:r>
      <w:r w:rsidRPr="00323D4D">
        <w:t xml:space="preserve">, предусмотренных в </w:t>
      </w:r>
      <w:hyperlink r:id="rId12" w:history="1">
        <w:r w:rsidRPr="00323D4D">
          <w:rPr>
            <w:rStyle w:val="a3"/>
          </w:rPr>
          <w:t xml:space="preserve">пункте </w:t>
        </w:r>
      </w:hyperlink>
      <w:r w:rsidRPr="00323D4D">
        <w:t>2.6.1. Регламента</w:t>
      </w:r>
      <w:r w:rsidR="00323D4D" w:rsidRPr="00323D4D">
        <w:rPr>
          <w:color w:val="000000" w:themeColor="text1"/>
        </w:rPr>
        <w:t>.</w:t>
      </w:r>
    </w:p>
    <w:p w:rsidR="00892186" w:rsidRPr="00323D4D" w:rsidRDefault="00892186" w:rsidP="00323D4D">
      <w:pPr>
        <w:pStyle w:val="a4"/>
        <w:shd w:val="clear" w:color="auto" w:fill="FFFFFF" w:themeFill="background1"/>
        <w:spacing w:before="0" w:beforeAutospacing="0" w:after="0" w:afterAutospacing="0"/>
        <w:ind w:firstLine="709"/>
        <w:jc w:val="both"/>
        <w:rPr>
          <w:color w:val="000000" w:themeColor="text1"/>
        </w:rPr>
      </w:pPr>
      <w:r w:rsidRPr="00323D4D">
        <w:rPr>
          <w:color w:val="000000" w:themeColor="text1"/>
        </w:rPr>
        <w:t>Письменное заявление о добровольном отказе в предоставлении муниципальной услуги.</w:t>
      </w:r>
    </w:p>
    <w:p w:rsidR="00892186" w:rsidRPr="00323D4D" w:rsidRDefault="00892186" w:rsidP="00323D4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323D4D">
        <w:rPr>
          <w:rFonts w:ascii="Times New Roman" w:hAnsi="Times New Roman" w:cs="Times New Roman"/>
          <w:color w:val="000000" w:themeColor="text1"/>
          <w:sz w:val="24"/>
          <w:szCs w:val="24"/>
        </w:rPr>
        <w:t>З</w:t>
      </w:r>
      <w:r w:rsidRPr="00323D4D">
        <w:rPr>
          <w:rFonts w:ascii="Times New Roman" w:hAnsi="Times New Roman" w:cs="Times New Roman"/>
          <w:sz w:val="24"/>
          <w:szCs w:val="24"/>
        </w:rPr>
        <w:t>аявление подано неуполномоченным лицом.</w:t>
      </w:r>
    </w:p>
    <w:p w:rsidR="00892186" w:rsidRPr="00323D4D" w:rsidRDefault="00892186" w:rsidP="00323D4D">
      <w:pPr>
        <w:ind w:firstLine="709"/>
        <w:jc w:val="both"/>
        <w:rPr>
          <w:rFonts w:ascii="Times New Roman" w:eastAsia="Times New Roman" w:hAnsi="Times New Roman" w:cs="Times New Roman"/>
          <w:color w:val="000000" w:themeColor="text1"/>
          <w:sz w:val="24"/>
          <w:szCs w:val="24"/>
        </w:rPr>
      </w:pPr>
      <w:r w:rsidRPr="00323D4D">
        <w:rPr>
          <w:rFonts w:ascii="Times New Roman" w:eastAsia="Times New Roman" w:hAnsi="Times New Roman" w:cs="Times New Roman"/>
          <w:color w:val="000000" w:themeColor="text1"/>
          <w:sz w:val="24"/>
          <w:szCs w:val="24"/>
        </w:rPr>
        <w:t xml:space="preserve">Запрашиваемая информация не относится к информации предоставления. </w:t>
      </w:r>
    </w:p>
    <w:p w:rsidR="00892186" w:rsidRPr="00892186" w:rsidRDefault="00892186"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92186">
        <w:rPr>
          <w:rFonts w:ascii="Times New Roman" w:eastAsia="Times New Roman" w:hAnsi="Times New Roman" w:cs="Times New Roman"/>
          <w:b/>
          <w:bCs/>
          <w:color w:val="000000" w:themeColor="text1"/>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892186" w:rsidRDefault="00892186" w:rsidP="00892186">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92186">
        <w:rPr>
          <w:rFonts w:ascii="Times New Roman" w:hAnsi="Times New Roman" w:cs="Times New Roman"/>
          <w:color w:val="000000" w:themeColor="text1"/>
          <w:sz w:val="24"/>
          <w:szCs w:val="24"/>
        </w:rPr>
        <w:t>Предоставление муниципальной услуги осуществляется бесплатно</w:t>
      </w:r>
      <w:r w:rsidRPr="00892186">
        <w:rPr>
          <w:rFonts w:ascii="Times New Roman" w:hAnsi="Times New Roman" w:cs="Times New Roman"/>
          <w:sz w:val="24"/>
          <w:szCs w:val="24"/>
        </w:rPr>
        <w:t>.</w:t>
      </w:r>
    </w:p>
    <w:p w:rsidR="008249BE" w:rsidRDefault="008249BE" w:rsidP="00892186">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249BE" w:rsidRDefault="008249BE" w:rsidP="008249BE">
      <w:pPr>
        <w:pStyle w:val="a4"/>
        <w:shd w:val="clear" w:color="auto" w:fill="FFFFFF" w:themeFill="background1"/>
        <w:spacing w:before="0" w:beforeAutospacing="0" w:after="0" w:afterAutospacing="0"/>
        <w:ind w:firstLine="709"/>
        <w:jc w:val="both"/>
        <w:rPr>
          <w:color w:val="000000" w:themeColor="text1"/>
        </w:rPr>
      </w:pP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2.11. Срок и порядок  регистрации запроса заявителя о предоставлении муниципальной услуги:</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proofErr w:type="gramStart"/>
      <w:r w:rsidRPr="008249BE">
        <w:rPr>
          <w:color w:val="000000" w:themeColor="text1"/>
        </w:rPr>
        <w:t>Заявление, поступившее в адрес Администрации  подлежит</w:t>
      </w:r>
      <w:proofErr w:type="gramEnd"/>
      <w:r w:rsidRPr="008249BE">
        <w:rPr>
          <w:color w:val="000000" w:themeColor="text1"/>
        </w:rPr>
        <w:t xml:space="preserve"> обязательной регистрации специалистом, ответственным за делопроизводство, в системе электронного документооборота в течение 1 дня,  с момента его поступления.</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В случае подачи заявления лично в Администрацию, заявление о предоставлении муниципальной услуги подлежит обязательной регистрации специалистом  ответственным за делопроизводство, в системе электронного документооборота в течение 15 минут.</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Заявления, поступившие по электронной почте, через Единый и региональный порталы, переводятся в бумажную форму (распечатываются) и регистрируются в системе электронного документооборота.</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lastRenderedPageBreak/>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249BE" w:rsidRPr="00A350FB" w:rsidRDefault="008249BE" w:rsidP="008249BE">
      <w:pPr>
        <w:autoSpaceDE w:val="0"/>
        <w:ind w:firstLine="567"/>
        <w:jc w:val="both"/>
        <w:rPr>
          <w:bCs/>
        </w:rPr>
      </w:pP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2.12. Требования к помещениям, в которых предоставляется</w:t>
      </w: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306857" w:rsidRPr="00341AAC" w:rsidRDefault="00306857" w:rsidP="00306857">
      <w:pPr>
        <w:pStyle w:val="ConsPlusNormal0"/>
        <w:ind w:firstLine="709"/>
        <w:jc w:val="both"/>
        <w:rPr>
          <w:rFonts w:ascii="Times New Roman" w:hAnsi="Times New Roman" w:cs="Times New Roman"/>
          <w:sz w:val="24"/>
          <w:szCs w:val="24"/>
        </w:rPr>
      </w:pPr>
      <w:r w:rsidRPr="00341AAC">
        <w:rPr>
          <w:rFonts w:ascii="Times New Roman" w:hAnsi="Times New Roman" w:cs="Times New Roman"/>
          <w:sz w:val="24"/>
          <w:szCs w:val="24"/>
        </w:rPr>
        <w:t>Прием заявителей осуществляется в специально выделенном для этих целей помещении.</w:t>
      </w:r>
    </w:p>
    <w:p w:rsidR="00306857" w:rsidRPr="00341AAC" w:rsidRDefault="00306857" w:rsidP="00306857">
      <w:pPr>
        <w:pStyle w:val="ConsPlusNormal0"/>
        <w:ind w:firstLine="709"/>
        <w:jc w:val="both"/>
        <w:rPr>
          <w:rFonts w:ascii="Times New Roman" w:hAnsi="Times New Roman" w:cs="Times New Roman"/>
          <w:sz w:val="24"/>
          <w:szCs w:val="24"/>
        </w:rPr>
      </w:pPr>
      <w:r w:rsidRPr="00341AAC">
        <w:rPr>
          <w:rFonts w:ascii="Times New Roman" w:hAnsi="Times New Roman" w:cs="Times New Roman"/>
          <w:sz w:val="24"/>
          <w:szCs w:val="24"/>
        </w:rPr>
        <w:t>Помещение оборудуется отдельным входом для свободного доступа заявителей.</w:t>
      </w:r>
    </w:p>
    <w:p w:rsidR="00306857" w:rsidRDefault="00306857" w:rsidP="00306857">
      <w:pPr>
        <w:pStyle w:val="af5"/>
        <w:ind w:firstLine="709"/>
        <w:rPr>
          <w:color w:val="000000" w:themeColor="text1"/>
          <w:sz w:val="24"/>
          <w:szCs w:val="24"/>
        </w:rPr>
      </w:pPr>
      <w:r w:rsidRPr="00341AAC">
        <w:rPr>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r w:rsidRPr="00306857">
        <w:rPr>
          <w:color w:val="000000" w:themeColor="text1"/>
          <w:sz w:val="24"/>
          <w:szCs w:val="24"/>
        </w:rPr>
        <w:t xml:space="preserve"> </w:t>
      </w:r>
    </w:p>
    <w:p w:rsidR="00306857" w:rsidRPr="00341AAC" w:rsidRDefault="00306857" w:rsidP="00306857">
      <w:pPr>
        <w:pStyle w:val="af5"/>
        <w:ind w:firstLine="709"/>
        <w:rPr>
          <w:sz w:val="24"/>
          <w:szCs w:val="24"/>
        </w:rPr>
      </w:pPr>
      <w:r w:rsidRPr="001A7049">
        <w:rPr>
          <w:color w:val="000000" w:themeColor="text1"/>
          <w:sz w:val="24"/>
          <w:szCs w:val="24"/>
        </w:rPr>
        <w:t>В помещении, в котором предоставляется муниципальная услуга, должны быть созданы условия для обслуживания инвалидов: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306857" w:rsidRPr="00341AAC" w:rsidRDefault="00306857" w:rsidP="00306857">
      <w:pPr>
        <w:pStyle w:val="af5"/>
        <w:ind w:firstLine="709"/>
        <w:rPr>
          <w:sz w:val="24"/>
          <w:szCs w:val="24"/>
        </w:rPr>
      </w:pPr>
      <w:r w:rsidRPr="00341AAC">
        <w:rPr>
          <w:sz w:val="24"/>
          <w:szCs w:val="24"/>
        </w:rPr>
        <w:t>Специалистами Отдела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06857" w:rsidRPr="00341AAC" w:rsidRDefault="00306857" w:rsidP="00306857">
      <w:pPr>
        <w:pStyle w:val="af5"/>
        <w:ind w:firstLine="709"/>
        <w:rPr>
          <w:sz w:val="24"/>
          <w:szCs w:val="24"/>
        </w:rPr>
      </w:pPr>
      <w:r w:rsidRPr="00341AAC">
        <w:rPr>
          <w:color w:val="000000"/>
          <w:sz w:val="24"/>
          <w:szCs w:val="24"/>
        </w:rPr>
        <w:t>По обращению заявителя обеспечивается прием запроса на первом этаже здания в случае передвижения заявителя в инвалидной коляске.</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Помещения для работы с заявителями оборудуются соответствующими информационными стендами, вывесками, указателями.</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Места ожидания должны соответствовать комфортным условиям для заявителей.</w:t>
      </w:r>
    </w:p>
    <w:p w:rsidR="00306857" w:rsidRPr="006C07C7" w:rsidRDefault="00306857" w:rsidP="00306857">
      <w:pPr>
        <w:pStyle w:val="a4"/>
        <w:spacing w:before="0" w:beforeAutospacing="0" w:after="0" w:afterAutospacing="0"/>
        <w:ind w:firstLine="709"/>
        <w:jc w:val="both"/>
        <w:rPr>
          <w:color w:val="000000" w:themeColor="text1"/>
        </w:rPr>
      </w:pPr>
      <w:r w:rsidRPr="006C07C7">
        <w:rPr>
          <w:color w:val="000000" w:themeColor="text1"/>
        </w:rPr>
        <w:t>Места ожидания оборудуются стульями или скамьями (</w:t>
      </w:r>
      <w:proofErr w:type="spellStart"/>
      <w:r w:rsidRPr="006C07C7">
        <w:rPr>
          <w:color w:val="000000" w:themeColor="text1"/>
        </w:rPr>
        <w:t>банкетками</w:t>
      </w:r>
      <w:proofErr w:type="spellEnd"/>
      <w:r w:rsidRPr="006C07C7">
        <w:rPr>
          <w:color w:val="000000" w:themeColor="text1"/>
        </w:rPr>
        <w:t>), обеспечиваются писчей бумагой и канцелярскими принадлежностями в количестве, достаточном для оформления документов заявителями.</w:t>
      </w:r>
    </w:p>
    <w:p w:rsidR="00306857" w:rsidRDefault="00306857" w:rsidP="00306857">
      <w:pPr>
        <w:pStyle w:val="a4"/>
        <w:spacing w:before="0" w:beforeAutospacing="0" w:after="0" w:afterAutospacing="0"/>
        <w:ind w:firstLine="709"/>
        <w:jc w:val="both"/>
      </w:pPr>
      <w:r w:rsidRPr="006C07C7">
        <w:rPr>
          <w:color w:val="000000" w:themeColor="text1"/>
        </w:rPr>
        <w:t>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w:t>
      </w:r>
      <w:r w:rsidRPr="00F2349B">
        <w:t xml:space="preserve"> сделаны черным шрифтом на белом фоне.</w:t>
      </w: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60D2C" w:rsidRPr="005B4E3F" w:rsidRDefault="00860D2C" w:rsidP="005B4E3F">
      <w:pPr>
        <w:autoSpaceDE w:val="0"/>
        <w:spacing w:after="0"/>
        <w:ind w:firstLine="567"/>
        <w:jc w:val="center"/>
        <w:rPr>
          <w:rFonts w:ascii="Times New Roman" w:hAnsi="Times New Roman" w:cs="Times New Roman"/>
          <w:b/>
          <w:sz w:val="24"/>
          <w:szCs w:val="24"/>
        </w:rPr>
      </w:pPr>
      <w:r w:rsidRPr="005B4E3F">
        <w:rPr>
          <w:rFonts w:ascii="Times New Roman" w:hAnsi="Times New Roman" w:cs="Times New Roman"/>
          <w:b/>
          <w:sz w:val="24"/>
          <w:szCs w:val="24"/>
        </w:rPr>
        <w:t>2.13. Показатели доступности и качества муниципальных услуг:</w:t>
      </w:r>
    </w:p>
    <w:p w:rsidR="005B4E3F" w:rsidRPr="00F67CDD" w:rsidRDefault="005B4E3F" w:rsidP="005B4E3F">
      <w:pPr>
        <w:pStyle w:val="a4"/>
        <w:spacing w:before="0" w:beforeAutospacing="0" w:after="0" w:afterAutospacing="0"/>
        <w:ind w:firstLine="709"/>
        <w:jc w:val="both"/>
        <w:rPr>
          <w:color w:val="000000" w:themeColor="text1"/>
        </w:rPr>
      </w:pPr>
      <w:r w:rsidRPr="00F67CDD">
        <w:rPr>
          <w:color w:val="000000" w:themeColor="text1"/>
        </w:rPr>
        <w:t>Показателями доступности муниципальной услуги являются: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транспортная доступность к месту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lastRenderedPageBreak/>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бесплатность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возможность получения муниципальной услуги в МФЦ.</w:t>
      </w:r>
    </w:p>
    <w:p w:rsidR="005B4E3F" w:rsidRPr="00F67CDD" w:rsidRDefault="005B4E3F" w:rsidP="005B4E3F">
      <w:pPr>
        <w:pStyle w:val="a4"/>
        <w:spacing w:before="0" w:beforeAutospacing="0" w:after="0" w:afterAutospacing="0"/>
        <w:ind w:firstLine="709"/>
        <w:jc w:val="both"/>
        <w:rPr>
          <w:color w:val="000000" w:themeColor="text1"/>
        </w:rPr>
      </w:pPr>
      <w:r w:rsidRPr="00F67CDD">
        <w:rPr>
          <w:color w:val="000000" w:themeColor="text1"/>
        </w:rPr>
        <w:t>Показателями качества муниципальной услуги являются: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соблюдение должностными лицами положений Административного регламента;</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соблюдение должностными лицами сроков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8249BE" w:rsidRPr="00892186" w:rsidRDefault="008249BE" w:rsidP="00892186">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5B4E3F" w:rsidRPr="005B4E3F" w:rsidRDefault="005B4E3F" w:rsidP="005B4E3F">
      <w:pPr>
        <w:autoSpaceDE w:val="0"/>
        <w:autoSpaceDN w:val="0"/>
        <w:adjustRightInd w:val="0"/>
        <w:spacing w:after="0"/>
        <w:jc w:val="center"/>
        <w:outlineLvl w:val="0"/>
        <w:rPr>
          <w:rFonts w:ascii="Times New Roman" w:hAnsi="Times New Roman" w:cs="Times New Roman"/>
          <w:b/>
          <w:sz w:val="24"/>
          <w:szCs w:val="24"/>
        </w:rPr>
      </w:pPr>
      <w:r w:rsidRPr="005B4E3F">
        <w:rPr>
          <w:rFonts w:ascii="Times New Roman" w:hAnsi="Times New Roman" w:cs="Times New Roman"/>
          <w:b/>
          <w:sz w:val="24"/>
          <w:szCs w:val="24"/>
        </w:rPr>
        <w:t>2.14. Иные требования, в том числе учитывающие особенности</w:t>
      </w:r>
    </w:p>
    <w:p w:rsidR="005B4E3F" w:rsidRPr="005B4E3F" w:rsidRDefault="005B4E3F" w:rsidP="005B4E3F">
      <w:pPr>
        <w:autoSpaceDE w:val="0"/>
        <w:autoSpaceDN w:val="0"/>
        <w:adjustRightInd w:val="0"/>
        <w:spacing w:after="0"/>
        <w:jc w:val="center"/>
        <w:rPr>
          <w:rFonts w:ascii="Times New Roman" w:hAnsi="Times New Roman" w:cs="Times New Roman"/>
          <w:b/>
          <w:sz w:val="24"/>
          <w:szCs w:val="24"/>
        </w:rPr>
      </w:pPr>
      <w:r w:rsidRPr="005B4E3F">
        <w:rPr>
          <w:rFonts w:ascii="Times New Roman" w:hAnsi="Times New Roman" w:cs="Times New Roman"/>
          <w:b/>
          <w:sz w:val="24"/>
          <w:szCs w:val="24"/>
        </w:rPr>
        <w:t xml:space="preserve">предоставления муниципальной услуги в </w:t>
      </w:r>
      <w:proofErr w:type="gramStart"/>
      <w:r w:rsidRPr="005B4E3F">
        <w:rPr>
          <w:rFonts w:ascii="Times New Roman" w:hAnsi="Times New Roman" w:cs="Times New Roman"/>
          <w:b/>
          <w:sz w:val="24"/>
          <w:szCs w:val="24"/>
        </w:rPr>
        <w:t>многофункциональном</w:t>
      </w:r>
      <w:proofErr w:type="gramEnd"/>
    </w:p>
    <w:p w:rsidR="005B4E3F" w:rsidRPr="005B4E3F" w:rsidRDefault="005B4E3F" w:rsidP="005B4E3F">
      <w:pPr>
        <w:autoSpaceDE w:val="0"/>
        <w:autoSpaceDN w:val="0"/>
        <w:adjustRightInd w:val="0"/>
        <w:spacing w:after="0"/>
        <w:jc w:val="center"/>
        <w:rPr>
          <w:rFonts w:ascii="Times New Roman" w:hAnsi="Times New Roman" w:cs="Times New Roman"/>
          <w:b/>
          <w:sz w:val="24"/>
          <w:szCs w:val="24"/>
        </w:rPr>
      </w:pPr>
      <w:proofErr w:type="gramStart"/>
      <w:r w:rsidRPr="005B4E3F">
        <w:rPr>
          <w:rFonts w:ascii="Times New Roman" w:hAnsi="Times New Roman" w:cs="Times New Roman"/>
          <w:b/>
          <w:sz w:val="24"/>
          <w:szCs w:val="24"/>
        </w:rPr>
        <w:t>центре</w:t>
      </w:r>
      <w:proofErr w:type="gramEnd"/>
      <w:r w:rsidRPr="005B4E3F">
        <w:rPr>
          <w:rFonts w:ascii="Times New Roman" w:hAnsi="Times New Roman" w:cs="Times New Roman"/>
          <w:b/>
          <w:sz w:val="24"/>
          <w:szCs w:val="24"/>
        </w:rPr>
        <w:t xml:space="preserve"> и особенности предоставления муниципальной услуги</w:t>
      </w:r>
    </w:p>
    <w:p w:rsidR="005B4E3F" w:rsidRPr="005B4E3F" w:rsidRDefault="005B4E3F" w:rsidP="005B4E3F">
      <w:pPr>
        <w:autoSpaceDE w:val="0"/>
        <w:autoSpaceDN w:val="0"/>
        <w:adjustRightInd w:val="0"/>
        <w:spacing w:after="0"/>
        <w:jc w:val="center"/>
        <w:rPr>
          <w:rFonts w:ascii="Times New Roman" w:hAnsi="Times New Roman" w:cs="Times New Roman"/>
          <w:b/>
          <w:sz w:val="24"/>
          <w:szCs w:val="24"/>
        </w:rPr>
      </w:pPr>
      <w:r w:rsidRPr="005B4E3F">
        <w:rPr>
          <w:rFonts w:ascii="Times New Roman" w:hAnsi="Times New Roman" w:cs="Times New Roman"/>
          <w:b/>
          <w:sz w:val="24"/>
          <w:szCs w:val="24"/>
        </w:rPr>
        <w:t>в электронной форме</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Особенности предоставления муниципальной услуги в электронной форме.</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Заявитель может подать заявление в электронной форме с использованием Единого и регионального порталов.</w:t>
      </w:r>
    </w:p>
    <w:p w:rsidR="005B4E3F" w:rsidRPr="005B4E3F" w:rsidRDefault="005B4E3F" w:rsidP="005B4E3F">
      <w:pPr>
        <w:pStyle w:val="a4"/>
        <w:spacing w:before="0" w:beforeAutospacing="0" w:after="0" w:afterAutospacing="0"/>
        <w:ind w:firstLine="709"/>
        <w:jc w:val="both"/>
        <w:rPr>
          <w:color w:val="000000" w:themeColor="text1"/>
        </w:rPr>
      </w:pPr>
      <w:proofErr w:type="gramStart"/>
      <w:r w:rsidRPr="005B4E3F">
        <w:rPr>
          <w:color w:val="000000" w:themeColor="text1"/>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roofErr w:type="gramEnd"/>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Заявителю сообщается о регистрации заявления путем отражения информации на Едином и региональном порталах.</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Административные действия по предоставлению муниципальной услуги, выполняемые работниками МФЦ, определяются соглашением между уполномоченным органом и МФЦ.</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Многофункциональный центр при однократном обращении заявителя с запросом о предоставлении </w:t>
      </w:r>
      <w:proofErr w:type="gramStart"/>
      <w:r w:rsidRPr="005B4E3F">
        <w:rPr>
          <w:color w:val="000000" w:themeColor="text1"/>
        </w:rPr>
        <w:t>нескольких  муниципальных услуг организует</w:t>
      </w:r>
      <w:proofErr w:type="gramEnd"/>
      <w:r w:rsidRPr="005B4E3F">
        <w:rPr>
          <w:color w:val="000000" w:themeColor="text1"/>
        </w:rPr>
        <w:t xml:space="preserve"> предоставление заявителю двух и более муниципальных услуг (далее - комплексный запрос). </w:t>
      </w:r>
      <w:proofErr w:type="gramStart"/>
      <w:r w:rsidRPr="005B4E3F">
        <w:rPr>
          <w:color w:val="000000" w:themeColor="text1"/>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5B4E3F">
        <w:rPr>
          <w:color w:val="000000" w:themeColor="text1"/>
        </w:rPr>
        <w:t xml:space="preserve"> копии комплексного запроса. При этом не требуются составление и подписание таких заявлений заявителем.</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w:t>
      </w:r>
      <w:r w:rsidRPr="005B4E3F">
        <w:rPr>
          <w:color w:val="000000" w:themeColor="text1"/>
        </w:rPr>
        <w:lastRenderedPageBreak/>
        <w:t>услуг, получение которых необходимо для получения  муниципальных услуг, указанных в комплексном запросе.</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w:t>
      </w:r>
      <w:proofErr w:type="gramStart"/>
      <w:r w:rsidRPr="005B4E3F">
        <w:rPr>
          <w:color w:val="000000" w:themeColor="text1"/>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 Об организации предоставления государственных и муниципальных услуг», а</w:t>
      </w:r>
      <w:proofErr w:type="gramEnd"/>
      <w:r w:rsidRPr="005B4E3F">
        <w:rPr>
          <w:color w:val="000000" w:themeColor="text1"/>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B4E3F" w:rsidRPr="005B4E3F" w:rsidRDefault="005B4E3F" w:rsidP="005B4E3F">
      <w:pPr>
        <w:pStyle w:val="a4"/>
        <w:spacing w:before="0" w:beforeAutospacing="0" w:after="0" w:afterAutospacing="0"/>
        <w:ind w:firstLine="709"/>
        <w:jc w:val="both"/>
        <w:rPr>
          <w:color w:val="000000" w:themeColor="text1"/>
        </w:rPr>
      </w:pPr>
      <w:proofErr w:type="gramStart"/>
      <w:r w:rsidRPr="005B4E3F">
        <w:rPr>
          <w:color w:val="000000" w:themeColor="text1"/>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5B4E3F">
        <w:rPr>
          <w:color w:val="000000" w:themeColor="text1"/>
        </w:rPr>
        <w:t xml:space="preserve"> запросом самостоятельно.</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В случае</w:t>
      </w:r>
      <w:proofErr w:type="gramStart"/>
      <w:r w:rsidRPr="005B4E3F">
        <w:rPr>
          <w:color w:val="000000" w:themeColor="text1"/>
        </w:rPr>
        <w:t>,</w:t>
      </w:r>
      <w:proofErr w:type="gramEnd"/>
      <w:r w:rsidRPr="005B4E3F">
        <w:rPr>
          <w:color w:val="000000" w:themeColor="text1"/>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w:t>
      </w:r>
      <w:r w:rsidRPr="005B4E3F">
        <w:rPr>
          <w:color w:val="000000" w:themeColor="text1"/>
        </w:rPr>
        <w:lastRenderedPageBreak/>
        <w:t>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1) в ходе личного приема заявителя;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2) по телефону;</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3) по электронной почте.</w:t>
      </w:r>
    </w:p>
    <w:p w:rsidR="005B4E3F" w:rsidRPr="005B4E3F" w:rsidRDefault="005B4E3F" w:rsidP="005B4E3F">
      <w:pPr>
        <w:pStyle w:val="a4"/>
        <w:spacing w:before="0" w:beforeAutospacing="0" w:after="0" w:afterAutospacing="0"/>
        <w:ind w:firstLine="709"/>
        <w:jc w:val="both"/>
        <w:rPr>
          <w:color w:val="000000" w:themeColor="text1"/>
        </w:rPr>
      </w:pPr>
      <w:proofErr w:type="gramStart"/>
      <w:r w:rsidRPr="005B4E3F">
        <w:rPr>
          <w:color w:val="000000" w:themeColor="text1"/>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92186" w:rsidRPr="0031510A" w:rsidRDefault="00892186" w:rsidP="00084007">
      <w:pPr>
        <w:widowControl w:val="0"/>
        <w:autoSpaceDE w:val="0"/>
        <w:autoSpaceDN w:val="0"/>
        <w:adjustRightInd w:val="0"/>
        <w:ind w:firstLine="567"/>
        <w:jc w:val="both"/>
        <w:rPr>
          <w:color w:val="000000"/>
          <w:sz w:val="26"/>
          <w:szCs w:val="26"/>
        </w:rPr>
      </w:pPr>
    </w:p>
    <w:p w:rsidR="00487C42" w:rsidRPr="000E4AB9" w:rsidRDefault="00487C42" w:rsidP="00487C42">
      <w:pPr>
        <w:autoSpaceDE w:val="0"/>
        <w:ind w:firstLine="567"/>
        <w:jc w:val="center"/>
        <w:rPr>
          <w:rFonts w:ascii="Times New Roman" w:hAnsi="Times New Roman" w:cs="Times New Roman"/>
          <w:b/>
          <w:sz w:val="24"/>
          <w:szCs w:val="24"/>
        </w:rPr>
      </w:pPr>
      <w:r w:rsidRPr="000E4AB9">
        <w:rPr>
          <w:rFonts w:ascii="Times New Roman" w:hAnsi="Times New Roman" w:cs="Times New Roman"/>
          <w:b/>
          <w:sz w:val="24"/>
          <w:szCs w:val="24"/>
        </w:rPr>
        <w:t xml:space="preserve">3. Административные процедуры предоставления муниципальной услуги </w:t>
      </w:r>
    </w:p>
    <w:p w:rsidR="00487C42" w:rsidRPr="000E4AB9" w:rsidRDefault="00487C42" w:rsidP="00487C42">
      <w:pPr>
        <w:pStyle w:val="ConsPlusNormal0"/>
        <w:ind w:firstLine="540"/>
        <w:jc w:val="center"/>
        <w:rPr>
          <w:rFonts w:ascii="Times New Roman" w:eastAsiaTheme="minorEastAsia" w:hAnsi="Times New Roman" w:cs="Times New Roman"/>
          <w:b/>
          <w:sz w:val="24"/>
          <w:szCs w:val="24"/>
        </w:rPr>
      </w:pPr>
      <w:r w:rsidRPr="000E4AB9">
        <w:rPr>
          <w:rFonts w:ascii="Times New Roman" w:eastAsiaTheme="minorEastAsia" w:hAnsi="Times New Roman" w:cs="Times New Roman"/>
          <w:b/>
          <w:sz w:val="24"/>
          <w:szCs w:val="24"/>
        </w:rPr>
        <w:t>3.1. Состав, последовательность и сроки выполнения административных процедур</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Предоставление муниципальной услуги включает в себя выполнение следующих административных процедур:</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прием и регистрация заявления </w:t>
      </w:r>
      <w:proofErr w:type="gramStart"/>
      <w:r w:rsidRPr="000E4AB9">
        <w:rPr>
          <w:rFonts w:ascii="Times New Roman" w:hAnsi="Times New Roman" w:cs="Times New Roman"/>
          <w:sz w:val="24"/>
          <w:szCs w:val="24"/>
        </w:rPr>
        <w:t>предоставлении</w:t>
      </w:r>
      <w:proofErr w:type="gramEnd"/>
      <w:r w:rsidRPr="000E4AB9">
        <w:rPr>
          <w:rFonts w:ascii="Times New Roman" w:hAnsi="Times New Roman" w:cs="Times New Roman"/>
          <w:sz w:val="24"/>
          <w:szCs w:val="24"/>
        </w:rPr>
        <w:t xml:space="preserve">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принятие решения о предоставлении или об отказе в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выдача (направление) заявителю результата предоставления муниципальной услуги.</w:t>
      </w:r>
    </w:p>
    <w:p w:rsidR="000E4AB9" w:rsidRDefault="000E4AB9" w:rsidP="000E4AB9">
      <w:pPr>
        <w:pStyle w:val="a4"/>
        <w:spacing w:before="0" w:beforeAutospacing="0" w:after="0" w:afterAutospacing="0"/>
        <w:jc w:val="center"/>
        <w:rPr>
          <w:color w:val="000000" w:themeColor="text1"/>
        </w:rPr>
      </w:pPr>
    </w:p>
    <w:p w:rsidR="000E4AB9" w:rsidRDefault="000E4AB9" w:rsidP="000E4AB9">
      <w:pPr>
        <w:pStyle w:val="a4"/>
        <w:spacing w:before="0" w:beforeAutospacing="0" w:after="0" w:afterAutospacing="0"/>
        <w:jc w:val="center"/>
        <w:rPr>
          <w:rFonts w:eastAsiaTheme="minorEastAsia"/>
          <w:b/>
        </w:rPr>
      </w:pPr>
    </w:p>
    <w:p w:rsidR="000E4AB9" w:rsidRPr="000E4AB9" w:rsidRDefault="000E4AB9" w:rsidP="000E4AB9">
      <w:pPr>
        <w:pStyle w:val="a4"/>
        <w:spacing w:before="0" w:beforeAutospacing="0" w:after="0" w:afterAutospacing="0"/>
        <w:jc w:val="center"/>
        <w:rPr>
          <w:rFonts w:eastAsiaTheme="minorEastAsia"/>
          <w:b/>
        </w:rPr>
      </w:pPr>
      <w:r w:rsidRPr="000E4AB9">
        <w:rPr>
          <w:rFonts w:eastAsiaTheme="minorEastAsia"/>
          <w:b/>
        </w:rPr>
        <w:t>3.1.1. Прием и регистрация заявления о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Основанием для начала административной процедуры является поступление в Администрацию или МФЦ заявления.</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ответственный за делопроизводство, или работник МФЦ (в случае обращения заявителя в МФЦ).</w:t>
      </w:r>
    </w:p>
    <w:p w:rsidR="005B4E3F" w:rsidRDefault="000E4AB9" w:rsidP="005B4E3F">
      <w:pPr>
        <w:tabs>
          <w:tab w:val="left" w:pos="993"/>
        </w:tabs>
        <w:spacing w:after="0" w:line="240" w:lineRule="auto"/>
        <w:ind w:firstLine="709"/>
        <w:jc w:val="both"/>
        <w:rPr>
          <w:rFonts w:ascii="Times New Roman" w:hAnsi="Times New Roman"/>
          <w:sz w:val="24"/>
          <w:szCs w:val="24"/>
        </w:rPr>
      </w:pPr>
      <w:r w:rsidRPr="000E4AB9">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w:t>
      </w:r>
      <w:r w:rsidR="005B4E3F" w:rsidRPr="00F2349B">
        <w:rPr>
          <w:rFonts w:ascii="Times New Roman" w:hAnsi="Times New Roman"/>
          <w:sz w:val="24"/>
          <w:szCs w:val="24"/>
        </w:rPr>
        <w:t xml:space="preserve">в течение 1 рабочего дня с момента поступления его в </w:t>
      </w:r>
      <w:r w:rsidR="005B4E3F" w:rsidRPr="00286BD4">
        <w:rPr>
          <w:rFonts w:ascii="Times New Roman" w:hAnsi="Times New Roman"/>
          <w:sz w:val="24"/>
          <w:szCs w:val="24"/>
        </w:rPr>
        <w:t>Администрацию</w:t>
      </w:r>
      <w:r w:rsidR="005B4E3F" w:rsidRPr="00F2349B">
        <w:rPr>
          <w:rFonts w:ascii="Times New Roman" w:hAnsi="Times New Roman"/>
          <w:sz w:val="24"/>
          <w:szCs w:val="24"/>
        </w:rPr>
        <w:t>.</w:t>
      </w:r>
    </w:p>
    <w:p w:rsidR="005B4E3F" w:rsidRPr="00F2349B" w:rsidRDefault="005B4E3F" w:rsidP="005B4E3F">
      <w:pPr>
        <w:spacing w:after="0" w:line="240" w:lineRule="auto"/>
        <w:ind w:firstLine="709"/>
        <w:jc w:val="both"/>
        <w:rPr>
          <w:rFonts w:ascii="Times New Roman" w:hAnsi="Times New Roman"/>
          <w:sz w:val="24"/>
          <w:szCs w:val="24"/>
        </w:rPr>
      </w:pPr>
      <w:r w:rsidRPr="00F2349B">
        <w:rPr>
          <w:rFonts w:ascii="Times New Roman" w:hAnsi="Times New Roman"/>
          <w:sz w:val="24"/>
          <w:szCs w:val="24"/>
        </w:rPr>
        <w:t>В случае личного обращения заявителя заявление регистрируется в течение 15 минут.</w:t>
      </w:r>
    </w:p>
    <w:p w:rsidR="005B4E3F" w:rsidRPr="00F2349B" w:rsidRDefault="005B4E3F" w:rsidP="005B4E3F">
      <w:pPr>
        <w:spacing w:after="0" w:line="240" w:lineRule="auto"/>
        <w:ind w:firstLine="709"/>
        <w:jc w:val="both"/>
        <w:rPr>
          <w:rFonts w:ascii="Times New Roman" w:hAnsi="Times New Roman"/>
          <w:sz w:val="24"/>
          <w:szCs w:val="24"/>
        </w:rPr>
      </w:pPr>
      <w:r w:rsidRPr="00F2349B">
        <w:rPr>
          <w:rFonts w:ascii="Times New Roman" w:hAnsi="Times New Roman"/>
          <w:sz w:val="24"/>
          <w:szCs w:val="24"/>
        </w:rPr>
        <w:lastRenderedPageBreak/>
        <w:t>Срок и порядок регистрации заявления о предоставлении муниципальной услуги МФЦ осуществляется в соответствии с регламентом его работы.</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При личном обращении заявитель предварительно может получить консультацию специалиста Администрации или работника МФЦ в отношении порядка представления и правильности оформления заявления.</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Результатом выполнения административной процедуры является заявление о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заявление о предоставлении муниципальной услуги фиксируется в журнале регистрации заявлений;</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в случае обращения заявителя в МФЦ </w:t>
      </w:r>
      <w:proofErr w:type="gramStart"/>
      <w:r w:rsidRPr="000E4AB9">
        <w:rPr>
          <w:rFonts w:ascii="Times New Roman" w:hAnsi="Times New Roman" w:cs="Times New Roman"/>
          <w:sz w:val="24"/>
          <w:szCs w:val="24"/>
        </w:rPr>
        <w:t>последний</w:t>
      </w:r>
      <w:proofErr w:type="gramEnd"/>
      <w:r w:rsidRPr="000E4AB9">
        <w:rPr>
          <w:rFonts w:ascii="Times New Roman" w:hAnsi="Times New Roman" w:cs="Times New Roman"/>
          <w:sz w:val="24"/>
          <w:szCs w:val="24"/>
        </w:rPr>
        <w:t xml:space="preserve"> обеспечивает передачу в Администрацию зарегистрированного заявления и документов к нему не позднее одного рабочего дня, следующего за днем обращения заявителя в МФЦ;</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зарегистрированное заявление о предоставлении муниципальной услуги и документы к нему в день их регистрации передаются в отдел финансов и экономической политики, ответственный за предоставление муниципальной услуги.</w:t>
      </w:r>
    </w:p>
    <w:p w:rsidR="000E4AB9" w:rsidRDefault="000E4AB9" w:rsidP="00487C42">
      <w:pPr>
        <w:pStyle w:val="ConsPlusNormal0"/>
        <w:ind w:firstLine="540"/>
        <w:jc w:val="center"/>
        <w:rPr>
          <w:rFonts w:ascii="Times New Roman" w:hAnsi="Times New Roman" w:cs="Times New Roman"/>
          <w:b/>
          <w:sz w:val="26"/>
          <w:szCs w:val="26"/>
        </w:rPr>
      </w:pPr>
    </w:p>
    <w:p w:rsidR="000E4AB9" w:rsidRDefault="000E4AB9" w:rsidP="00487C42">
      <w:pPr>
        <w:pStyle w:val="ConsPlusNormal0"/>
        <w:ind w:firstLine="540"/>
        <w:jc w:val="center"/>
        <w:rPr>
          <w:rFonts w:ascii="Times New Roman" w:hAnsi="Times New Roman" w:cs="Times New Roman"/>
          <w:b/>
          <w:sz w:val="26"/>
          <w:szCs w:val="26"/>
        </w:rPr>
      </w:pPr>
    </w:p>
    <w:p w:rsidR="000E4AB9" w:rsidRPr="000E4AB9" w:rsidRDefault="000E4AB9" w:rsidP="000E4AB9">
      <w:pPr>
        <w:pStyle w:val="a4"/>
        <w:spacing w:before="0" w:beforeAutospacing="0" w:after="0" w:afterAutospacing="0"/>
        <w:jc w:val="center"/>
        <w:rPr>
          <w:rFonts w:eastAsiaTheme="minorEastAsia"/>
          <w:b/>
        </w:rPr>
      </w:pPr>
      <w:r>
        <w:rPr>
          <w:rFonts w:eastAsiaTheme="minorEastAsia"/>
          <w:b/>
        </w:rPr>
        <w:t xml:space="preserve">3.1.2. </w:t>
      </w:r>
      <w:r w:rsidRPr="000E4AB9">
        <w:rPr>
          <w:rFonts w:eastAsiaTheme="minorEastAsia"/>
          <w:b/>
        </w:rPr>
        <w:t>Принятие решения о предоставлении или об отказе в предоставлении муниципальной услуги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Основанием для начала административной процедуры является получение специалистом, ответственным за предоставление муниципальной услуги, заявления и прилагаемых к нему документов (при наличии).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Сведения о должностных лицах, ответственных за выполнение административных действий, входящих в состав административной процедуры:</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специалист, ответственный за предоставление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подписание письменного разъяснения – глава городского поселения Кондинское;</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подписание мотивированного отказа в предоставлении муниципальной услуги – глава городского поселения Кондинское;</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регистрацию письменного разъяснения или мотивированного отказа в предоставлении муниципальной услуги – специалист Администрации, ответственный за делопроизводство.</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Специалист,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При рассмотрении заявления ответственный специалист отдела финансов и экономической политики вправе привлекать иных должностных лиц Администрации для оказания методической и консультативной помощи.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lastRenderedPageBreak/>
        <w:t>Письменное разъяснение или мотивированный отказ в предоставлении муниципальной услуги подписывается в срок не более 2 рабочих дней со дня регистрации заявления в Администрации.</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Критерий принятия решения о предоставлении или об отказе </w:t>
      </w:r>
      <w:r w:rsidRPr="000E4AB9">
        <w:rPr>
          <w:rFonts w:ascii="Times New Roman" w:hAnsi="Times New Roman" w:cs="Times New Roman"/>
          <w:sz w:val="24"/>
          <w:szCs w:val="24"/>
        </w:rPr>
        <w:br/>
        <w:t>в предоставлении муниципальной услуги: наличие или отсутствие оснований для отказа в предоставлении муниципальной услуги, указанных в пункте 2.8. Регламента.</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Результат выполнения административной процедуры: оформленный документ, являющийся результатом предоставления муниципальной услуги.</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документы, являющиеся результатом предоставления муниципальной услуги, регистрируются в журнале регистрации;</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специалист Администрации,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специалист,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0E4AB9" w:rsidRPr="00A91121" w:rsidRDefault="000E4AB9" w:rsidP="00487C42">
      <w:pPr>
        <w:pStyle w:val="ConsPlusNormal0"/>
        <w:ind w:firstLine="540"/>
        <w:jc w:val="center"/>
        <w:rPr>
          <w:rFonts w:ascii="Times New Roman" w:hAnsi="Times New Roman" w:cs="Times New Roman"/>
          <w:b/>
          <w:sz w:val="26"/>
          <w:szCs w:val="26"/>
        </w:rPr>
      </w:pPr>
    </w:p>
    <w:p w:rsidR="00487C42" w:rsidRPr="00487C42" w:rsidRDefault="00487C42" w:rsidP="00487C42">
      <w:pPr>
        <w:autoSpaceDE w:val="0"/>
        <w:autoSpaceDN w:val="0"/>
        <w:adjustRightInd w:val="0"/>
        <w:spacing w:after="0" w:line="240" w:lineRule="auto"/>
        <w:ind w:firstLine="539"/>
        <w:jc w:val="center"/>
        <w:rPr>
          <w:rFonts w:ascii="Times New Roman" w:hAnsi="Times New Roman" w:cs="Times New Roman"/>
          <w:b/>
          <w:sz w:val="24"/>
          <w:szCs w:val="24"/>
        </w:rPr>
      </w:pPr>
      <w:r w:rsidRPr="001A4590">
        <w:rPr>
          <w:rFonts w:ascii="Times New Roman" w:hAnsi="Times New Roman" w:cs="Times New Roman"/>
          <w:b/>
          <w:sz w:val="24"/>
          <w:szCs w:val="24"/>
        </w:rPr>
        <w:t>3.1.</w:t>
      </w:r>
      <w:r w:rsidR="000E4AB9">
        <w:rPr>
          <w:rFonts w:ascii="Times New Roman" w:hAnsi="Times New Roman" w:cs="Times New Roman"/>
          <w:b/>
          <w:sz w:val="24"/>
          <w:szCs w:val="24"/>
        </w:rPr>
        <w:t>3</w:t>
      </w:r>
      <w:r w:rsidRPr="001A4590">
        <w:rPr>
          <w:rFonts w:ascii="Times New Roman" w:hAnsi="Times New Roman" w:cs="Times New Roman"/>
          <w:b/>
          <w:sz w:val="24"/>
          <w:szCs w:val="24"/>
        </w:rPr>
        <w:t xml:space="preserve">. Подготовка и выдача (направление) заявителю документов, являющихся </w:t>
      </w:r>
      <w:r w:rsidRPr="00487C42">
        <w:rPr>
          <w:rFonts w:ascii="Times New Roman" w:hAnsi="Times New Roman" w:cs="Times New Roman"/>
          <w:b/>
          <w:sz w:val="24"/>
          <w:szCs w:val="24"/>
        </w:rPr>
        <w:t>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Сведения о должностных лицах, ответственных за выполнение административных действий, входящих в состав административной процедуры:</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xml:space="preserve">за выдачу заявителю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 </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почтовым направлением –</w:t>
      </w:r>
      <w:r w:rsidR="006B20D4" w:rsidRPr="00487C42">
        <w:rPr>
          <w:rFonts w:ascii="Times New Roman" w:hAnsi="Times New Roman" w:cs="Times New Roman"/>
          <w:sz w:val="24"/>
          <w:szCs w:val="24"/>
        </w:rPr>
        <w:t xml:space="preserve"> </w:t>
      </w:r>
      <w:r w:rsidRPr="00487C42">
        <w:rPr>
          <w:rFonts w:ascii="Times New Roman" w:hAnsi="Times New Roman" w:cs="Times New Roman"/>
          <w:sz w:val="24"/>
          <w:szCs w:val="24"/>
        </w:rPr>
        <w:t xml:space="preserve">специалист </w:t>
      </w:r>
      <w:r w:rsidR="006B20D4" w:rsidRPr="00487C42">
        <w:rPr>
          <w:rFonts w:ascii="Times New Roman" w:hAnsi="Times New Roman" w:cs="Times New Roman"/>
          <w:sz w:val="24"/>
          <w:szCs w:val="24"/>
        </w:rPr>
        <w:t>Администрации</w:t>
      </w:r>
      <w:r w:rsidRPr="00487C42">
        <w:rPr>
          <w:rFonts w:ascii="Times New Roman" w:hAnsi="Times New Roman" w:cs="Times New Roman"/>
          <w:sz w:val="24"/>
          <w:szCs w:val="24"/>
        </w:rPr>
        <w:t>, ответственный за делопроизводство.</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487C42"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Выполнение административной процедуры осуществляется в срок</w:t>
      </w:r>
      <w:r w:rsidR="00487C42" w:rsidRPr="00487C42">
        <w:rPr>
          <w:rFonts w:ascii="Times New Roman" w:hAnsi="Times New Roman" w:cs="Times New Roman"/>
          <w:sz w:val="24"/>
          <w:szCs w:val="24"/>
        </w:rPr>
        <w:t xml:space="preserve">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xml:space="preserve">Способы фиксации результата выполнения административной процедуры: </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lastRenderedPageBreak/>
        <w:t xml:space="preserve">в случае выдачи заявителю документов, являющихся результатом предоставления муниципальной услуги, нарочно в </w:t>
      </w:r>
      <w:r w:rsidR="00E665AE" w:rsidRPr="00487C42">
        <w:rPr>
          <w:rFonts w:ascii="Times New Roman" w:hAnsi="Times New Roman" w:cs="Times New Roman"/>
          <w:sz w:val="24"/>
          <w:szCs w:val="24"/>
        </w:rPr>
        <w:t>уполномоченном органе</w:t>
      </w:r>
      <w:r w:rsidRPr="00487C42">
        <w:rPr>
          <w:rFonts w:ascii="Times New Roman" w:hAnsi="Times New Roman" w:cs="Times New Roman"/>
          <w:sz w:val="24"/>
          <w:szCs w:val="24"/>
        </w:rPr>
        <w:t xml:space="preserve"> – запись о получении заявителем документа подтверждается подписью заявителя на копии такого документа;</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в случае выдачи заявителю документов, являющихся результатом предоставления муниципальной услуги, нарочно в МФЦ – сведения о выдаче документов заявителю фиксируется в АИС МФЦ;</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9C7FA3" w:rsidRPr="00487C42" w:rsidRDefault="009C7FA3"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w:t>
      </w:r>
    </w:p>
    <w:p w:rsidR="001A4590" w:rsidRPr="001A4590" w:rsidRDefault="001A4590" w:rsidP="001A4590">
      <w:pPr>
        <w:autoSpaceDE w:val="0"/>
        <w:autoSpaceDN w:val="0"/>
        <w:adjustRightInd w:val="0"/>
        <w:spacing w:after="0" w:line="240" w:lineRule="auto"/>
        <w:ind w:firstLine="567"/>
        <w:jc w:val="center"/>
        <w:rPr>
          <w:rFonts w:ascii="Times New Roman" w:hAnsi="Times New Roman" w:cs="Times New Roman"/>
          <w:b/>
          <w:sz w:val="24"/>
          <w:szCs w:val="24"/>
        </w:rPr>
      </w:pPr>
      <w:r w:rsidRPr="001A4590">
        <w:rPr>
          <w:rFonts w:ascii="Times New Roman" w:hAnsi="Times New Roman" w:cs="Times New Roman"/>
          <w:b/>
          <w:sz w:val="24"/>
          <w:szCs w:val="24"/>
        </w:rPr>
        <w:t>3.2. Требования к порядку выполнения административных процедур, в том числе особенности выполнения административных процедур  в электронной форме</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Порядок осуществления административных процедур в электронной форме.</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 xml:space="preserve">Информация и обеспечение доступа к сведениям о муниципальной услуге </w:t>
      </w:r>
      <w:proofErr w:type="gramStart"/>
      <w:r w:rsidRPr="001A4590">
        <w:rPr>
          <w:rFonts w:ascii="Times New Roman" w:hAnsi="Times New Roman" w:cs="Times New Roman"/>
          <w:sz w:val="24"/>
          <w:szCs w:val="24"/>
        </w:rPr>
        <w:t>доступны</w:t>
      </w:r>
      <w:proofErr w:type="gramEnd"/>
      <w:r w:rsidRPr="001A4590">
        <w:rPr>
          <w:rFonts w:ascii="Times New Roman"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 xml:space="preserve">При получении муниципальной услуги (при наличии возможности)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 </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решения о предоставлении либо в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 xml:space="preserve">При получении муниципальной услуги в электронной форме заявитель формирует запрос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 </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ab/>
        <w:t>Административные процедуры по приёму и регистрации запроса и документов (сведений) и по выдаче заявителю результата предоставления муниципальной услуги в электронной форме осуществляются в следующем порядке:</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для всех входящих документов на бумажных носителях изготавливаются электронные образы;</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передача документов (сведений) заявителю осуществляется посредством отправки соответствующего статуса в раздел «Личный кабинет».</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A4590">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Порядком использования усиленной квалифицированной электронной подписи, утвержденным постановлением Правительства Российской Федерации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1A4590">
        <w:rPr>
          <w:rFonts w:ascii="Times New Roman" w:hAnsi="Times New Roman" w:cs="Times New Roman"/>
          <w:sz w:val="24"/>
          <w:szCs w:val="24"/>
        </w:rPr>
        <w:t xml:space="preserve"> услуг, а также Правилами использования простых электронных подписей при оказании </w:t>
      </w:r>
      <w:r w:rsidRPr="001A4590">
        <w:rPr>
          <w:rFonts w:ascii="Times New Roman" w:hAnsi="Times New Roman" w:cs="Times New Roman"/>
          <w:sz w:val="24"/>
          <w:szCs w:val="24"/>
        </w:rPr>
        <w:lastRenderedPageBreak/>
        <w:t>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w:t>
      </w:r>
    </w:p>
    <w:p w:rsidR="001A4590" w:rsidRDefault="001A4590" w:rsidP="00D914B3">
      <w:pPr>
        <w:pStyle w:val="ConsPlusNormal0"/>
        <w:jc w:val="center"/>
        <w:outlineLvl w:val="1"/>
        <w:rPr>
          <w:rFonts w:ascii="Times New Roman" w:hAnsi="Times New Roman" w:cs="Times New Roman"/>
          <w:b/>
          <w:sz w:val="24"/>
          <w:szCs w:val="24"/>
        </w:rPr>
      </w:pPr>
    </w:p>
    <w:p w:rsidR="001A4590" w:rsidRDefault="001A4590" w:rsidP="00D914B3">
      <w:pPr>
        <w:pStyle w:val="ConsPlusNormal0"/>
        <w:jc w:val="center"/>
        <w:outlineLvl w:val="1"/>
        <w:rPr>
          <w:rFonts w:ascii="Times New Roman" w:hAnsi="Times New Roman" w:cs="Times New Roman"/>
          <w:b/>
          <w:sz w:val="24"/>
          <w:szCs w:val="24"/>
        </w:rPr>
      </w:pPr>
    </w:p>
    <w:p w:rsidR="00D914B3" w:rsidRPr="00D914B3" w:rsidRDefault="00D914B3" w:rsidP="00D914B3">
      <w:pPr>
        <w:pStyle w:val="ConsPlusNormal0"/>
        <w:jc w:val="center"/>
        <w:outlineLvl w:val="1"/>
        <w:rPr>
          <w:rFonts w:ascii="Times New Roman" w:hAnsi="Times New Roman" w:cs="Times New Roman"/>
          <w:b/>
          <w:sz w:val="24"/>
          <w:szCs w:val="24"/>
        </w:rPr>
      </w:pPr>
      <w:r w:rsidRPr="00D914B3">
        <w:rPr>
          <w:rFonts w:ascii="Times New Roman" w:hAnsi="Times New Roman" w:cs="Times New Roman"/>
          <w:b/>
          <w:sz w:val="24"/>
          <w:szCs w:val="24"/>
        </w:rPr>
        <w:t>4.  Формы контроля</w:t>
      </w:r>
    </w:p>
    <w:p w:rsidR="00D914B3" w:rsidRPr="00D914B3" w:rsidRDefault="00D914B3" w:rsidP="00D914B3">
      <w:pPr>
        <w:pStyle w:val="ConsPlusNormal0"/>
        <w:jc w:val="center"/>
        <w:rPr>
          <w:rFonts w:ascii="Times New Roman" w:hAnsi="Times New Roman" w:cs="Times New Roman"/>
          <w:b/>
          <w:sz w:val="24"/>
          <w:szCs w:val="24"/>
        </w:rPr>
      </w:pPr>
      <w:r w:rsidRPr="00D914B3">
        <w:rPr>
          <w:rFonts w:ascii="Times New Roman" w:hAnsi="Times New Roman" w:cs="Times New Roman"/>
          <w:b/>
          <w:sz w:val="24"/>
          <w:szCs w:val="24"/>
        </w:rPr>
        <w:t>за исполнением административного регламента</w:t>
      </w:r>
    </w:p>
    <w:p w:rsidR="00D914B3" w:rsidRPr="00963B83" w:rsidRDefault="00D914B3" w:rsidP="00D914B3">
      <w:pPr>
        <w:pStyle w:val="ConsPlusNormal0"/>
        <w:ind w:firstLine="540"/>
        <w:jc w:val="center"/>
        <w:rPr>
          <w:rFonts w:ascii="Times New Roman" w:hAnsi="Times New Roman" w:cs="Times New Roman"/>
          <w:b/>
          <w:sz w:val="26"/>
          <w:szCs w:val="26"/>
        </w:rPr>
      </w:pP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4.1. Порядок осуществления текущего  </w:t>
      </w:r>
      <w:proofErr w:type="gramStart"/>
      <w:r w:rsidRPr="00D914B3">
        <w:rPr>
          <w:rFonts w:ascii="Times New Roman" w:hAnsi="Times New Roman" w:cs="Times New Roman"/>
          <w:b/>
          <w:sz w:val="24"/>
          <w:szCs w:val="24"/>
        </w:rPr>
        <w:t>контроля за</w:t>
      </w:r>
      <w:proofErr w:type="gramEnd"/>
      <w:r w:rsidRPr="00D914B3">
        <w:rPr>
          <w:rFonts w:ascii="Times New Roman" w:hAnsi="Times New Roman" w:cs="Times New Roman"/>
          <w:b/>
          <w:sz w:val="24"/>
          <w:szCs w:val="24"/>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Текущий </w:t>
      </w: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 финансов и экономической политики. </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Периодичность осуществления текущего контроля определяется начальником отдела.</w:t>
      </w:r>
    </w:p>
    <w:p w:rsidR="00D914B3" w:rsidRPr="00963B83" w:rsidRDefault="00D914B3" w:rsidP="00D914B3">
      <w:pPr>
        <w:autoSpaceDE w:val="0"/>
        <w:autoSpaceDN w:val="0"/>
        <w:adjustRightInd w:val="0"/>
        <w:ind w:firstLine="540"/>
        <w:rPr>
          <w:sz w:val="26"/>
          <w:szCs w:val="26"/>
        </w:rPr>
      </w:pP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4.2.Порядок и периодичность осуществления </w:t>
      </w:r>
      <w:proofErr w:type="gramStart"/>
      <w:r w:rsidRPr="00D914B3">
        <w:rPr>
          <w:rFonts w:ascii="Times New Roman" w:hAnsi="Times New Roman" w:cs="Times New Roman"/>
          <w:b/>
          <w:sz w:val="24"/>
          <w:szCs w:val="24"/>
        </w:rPr>
        <w:t>плановых</w:t>
      </w:r>
      <w:proofErr w:type="gramEnd"/>
      <w:r w:rsidRPr="00D914B3">
        <w:rPr>
          <w:rFonts w:ascii="Times New Roman" w:hAnsi="Times New Roman" w:cs="Times New Roman"/>
          <w:b/>
          <w:sz w:val="24"/>
          <w:szCs w:val="24"/>
        </w:rPr>
        <w:t xml:space="preserve"> и внеплановых</w:t>
      </w: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проверок полноты и качества предоставления муниципальной</w:t>
      </w: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услуги, в том числе порядок и формы </w:t>
      </w:r>
      <w:proofErr w:type="gramStart"/>
      <w:r w:rsidRPr="00D914B3">
        <w:rPr>
          <w:rFonts w:ascii="Times New Roman" w:hAnsi="Times New Roman" w:cs="Times New Roman"/>
          <w:b/>
          <w:sz w:val="24"/>
          <w:szCs w:val="24"/>
        </w:rPr>
        <w:t>контроля за</w:t>
      </w:r>
      <w:proofErr w:type="gramEnd"/>
      <w:r w:rsidRPr="00D914B3">
        <w:rPr>
          <w:rFonts w:ascii="Times New Roman" w:hAnsi="Times New Roman" w:cs="Times New Roman"/>
          <w:b/>
          <w:sz w:val="24"/>
          <w:szCs w:val="24"/>
        </w:rPr>
        <w:t xml:space="preserve"> полнотой и качеством</w:t>
      </w: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предоставления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914B3" w:rsidRPr="00D914B3" w:rsidRDefault="00D914B3" w:rsidP="00D914B3">
      <w:pPr>
        <w:autoSpaceDE w:val="0"/>
        <w:spacing w:after="0" w:line="240" w:lineRule="auto"/>
        <w:ind w:firstLine="539"/>
        <w:jc w:val="both"/>
        <w:rPr>
          <w:rFonts w:ascii="Times New Roman" w:hAnsi="Times New Roman" w:cs="Times New Roman"/>
          <w:sz w:val="24"/>
          <w:szCs w:val="24"/>
        </w:rPr>
      </w:pP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предоставлением муниципальной услуги осуществляет заместитель главы администрации городского поселения Кондинское.</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D914B3" w:rsidRPr="00D914B3" w:rsidRDefault="00D914B3" w:rsidP="00D914B3">
      <w:pPr>
        <w:autoSpaceDE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Контроль может быть плановым и внеплановым. Плановый контроль проводится по распоряжению администрации городского поселения  Кондинское не реже 1 раза в год, а внеплановый — в случае поступления жалобы заявителя.</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Рассмотрение жалобы заявителя осуществляется в порядке, предусмотренном </w:t>
      </w:r>
      <w:hyperlink w:anchor="Par34" w:history="1">
        <w:r w:rsidRPr="00D914B3">
          <w:rPr>
            <w:rFonts w:ascii="Times New Roman" w:hAnsi="Times New Roman" w:cs="Times New Roman"/>
            <w:sz w:val="24"/>
            <w:szCs w:val="24"/>
          </w:rPr>
          <w:t>разделом 5</w:t>
        </w:r>
      </w:hyperlink>
      <w:r w:rsidRPr="00D914B3">
        <w:rPr>
          <w:rFonts w:ascii="Times New Roman" w:hAnsi="Times New Roman" w:cs="Times New Roman"/>
          <w:sz w:val="24"/>
          <w:szCs w:val="24"/>
        </w:rPr>
        <w:t xml:space="preserve"> настоящего Административного регламента.</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w:t>
      </w: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и организаций </w:t>
      </w:r>
      <w:r w:rsidRPr="00D914B3">
        <w:rPr>
          <w:rFonts w:ascii="Times New Roman" w:hAnsi="Times New Roman" w:cs="Times New Roman"/>
          <w:sz w:val="24"/>
          <w:szCs w:val="24"/>
        </w:rPr>
        <w:lastRenderedPageBreak/>
        <w:t>осуществляется в форме их обращений в орган местного самоуправления муниципального образования городское поселение Кондинское, предоставляющий муниципальную услугу.</w:t>
      </w:r>
    </w:p>
    <w:p w:rsidR="00D914B3" w:rsidRDefault="00D914B3" w:rsidP="00D914B3">
      <w:pPr>
        <w:autoSpaceDE w:val="0"/>
        <w:autoSpaceDN w:val="0"/>
        <w:adjustRightInd w:val="0"/>
        <w:jc w:val="center"/>
        <w:outlineLvl w:val="1"/>
        <w:rPr>
          <w:b/>
          <w:sz w:val="26"/>
          <w:szCs w:val="26"/>
        </w:rPr>
      </w:pPr>
    </w:p>
    <w:p w:rsidR="008249BE" w:rsidRPr="008249BE" w:rsidRDefault="008249BE" w:rsidP="008249BE">
      <w:pPr>
        <w:autoSpaceDE w:val="0"/>
        <w:autoSpaceDN w:val="0"/>
        <w:adjustRightInd w:val="0"/>
        <w:spacing w:after="0" w:line="240" w:lineRule="auto"/>
        <w:ind w:firstLine="567"/>
        <w:jc w:val="center"/>
        <w:rPr>
          <w:rFonts w:ascii="Times New Roman" w:hAnsi="Times New Roman" w:cs="Times New Roman"/>
          <w:b/>
          <w:sz w:val="24"/>
          <w:szCs w:val="24"/>
        </w:rPr>
      </w:pPr>
      <w:r w:rsidRPr="008249BE">
        <w:rPr>
          <w:rFonts w:ascii="Times New Roman" w:hAnsi="Times New Roman" w:cs="Times New Roman"/>
          <w:b/>
          <w:sz w:val="24"/>
          <w:szCs w:val="24"/>
        </w:rPr>
        <w:t>4.3. Ответственность должностных лиц, муниципальных служащих</w:t>
      </w:r>
    </w:p>
    <w:p w:rsidR="008249BE" w:rsidRPr="008249BE" w:rsidRDefault="008249BE" w:rsidP="008249BE">
      <w:pPr>
        <w:autoSpaceDE w:val="0"/>
        <w:autoSpaceDN w:val="0"/>
        <w:adjustRightInd w:val="0"/>
        <w:spacing w:after="0" w:line="240" w:lineRule="auto"/>
        <w:ind w:firstLine="567"/>
        <w:jc w:val="center"/>
        <w:rPr>
          <w:rFonts w:ascii="Times New Roman" w:hAnsi="Times New Roman" w:cs="Times New Roman"/>
          <w:b/>
          <w:sz w:val="24"/>
          <w:szCs w:val="24"/>
        </w:rPr>
      </w:pPr>
      <w:r w:rsidRPr="008249BE">
        <w:rPr>
          <w:rFonts w:ascii="Times New Roman" w:hAnsi="Times New Roman" w:cs="Times New Roman"/>
          <w:b/>
          <w:sz w:val="24"/>
          <w:szCs w:val="24"/>
        </w:rPr>
        <w:t>за решения и действия (бездействие), принимаемые (осуществляемые)  в ходе предоставления муниципальной услуги</w:t>
      </w:r>
    </w:p>
    <w:p w:rsidR="008249BE" w:rsidRPr="008249BE" w:rsidRDefault="008249BE" w:rsidP="008249BE">
      <w:pPr>
        <w:autoSpaceDE w:val="0"/>
        <w:autoSpaceDN w:val="0"/>
        <w:adjustRightInd w:val="0"/>
        <w:spacing w:after="0" w:line="240" w:lineRule="auto"/>
        <w:ind w:firstLine="567"/>
        <w:jc w:val="both"/>
        <w:rPr>
          <w:rFonts w:ascii="Times New Roman" w:hAnsi="Times New Roman" w:cs="Times New Roman"/>
          <w:sz w:val="24"/>
          <w:szCs w:val="24"/>
        </w:rPr>
      </w:pPr>
      <w:r w:rsidRPr="008249BE">
        <w:rPr>
          <w:rFonts w:ascii="Times New Roman" w:hAnsi="Times New Roman" w:cs="Times New Roman"/>
          <w:sz w:val="24"/>
          <w:szCs w:val="24"/>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249BE" w:rsidRPr="008249BE" w:rsidRDefault="008249BE" w:rsidP="008249B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249BE">
        <w:rPr>
          <w:rFonts w:ascii="Times New Roman" w:hAnsi="Times New Roman" w:cs="Times New Roman"/>
          <w:sz w:val="24"/>
          <w:szCs w:val="24"/>
        </w:rPr>
        <w:t xml:space="preserve">В соответствии со </w:t>
      </w:r>
      <w:hyperlink r:id="rId13" w:history="1">
        <w:r w:rsidRPr="008249BE">
          <w:rPr>
            <w:rFonts w:ascii="Times New Roman" w:hAnsi="Times New Roman" w:cs="Times New Roman"/>
            <w:sz w:val="24"/>
            <w:szCs w:val="24"/>
          </w:rPr>
          <w:t>статьей 9.6</w:t>
        </w:r>
      </w:hyperlink>
      <w:r w:rsidRPr="008249BE">
        <w:rPr>
          <w:rFonts w:ascii="Times New Roman" w:hAnsi="Times New Roman" w:cs="Times New Roman"/>
          <w:sz w:val="24"/>
          <w:szCs w:val="24"/>
        </w:rPr>
        <w:t xml:space="preserve"> Закона от 11 июня 2010 года № 102-оз должностные лица администрации городского поселения Кондинское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8249BE">
        <w:rPr>
          <w:rFonts w:ascii="Times New Roman" w:hAnsi="Times New Roman" w:cs="Times New Roman"/>
          <w:sz w:val="24"/>
          <w:szCs w:val="24"/>
        </w:rPr>
        <w:t xml:space="preserve"> </w:t>
      </w:r>
      <w:proofErr w:type="gramStart"/>
      <w:r w:rsidRPr="008249BE">
        <w:rPr>
          <w:rFonts w:ascii="Times New Roman" w:hAnsi="Times New Roman" w:cs="Times New Roman"/>
          <w:sz w:val="24"/>
          <w:szCs w:val="24"/>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roofErr w:type="gramEnd"/>
      <w:r w:rsidRPr="008249BE">
        <w:rPr>
          <w:rFonts w:ascii="Times New Roman" w:hAnsi="Times New Roman" w:cs="Times New Roman"/>
          <w:sz w:val="24"/>
          <w:szCs w:val="24"/>
        </w:rPr>
        <w:t>, информационным стендам с образцами их заполнения и перечнем документов, необходимых для предоставления муниципальной услуги.</w:t>
      </w:r>
    </w:p>
    <w:p w:rsidR="008249BE" w:rsidRDefault="008249BE" w:rsidP="008249BE">
      <w:pPr>
        <w:autoSpaceDE w:val="0"/>
        <w:autoSpaceDN w:val="0"/>
        <w:adjustRightInd w:val="0"/>
        <w:spacing w:after="0" w:line="240" w:lineRule="auto"/>
        <w:ind w:firstLine="720"/>
        <w:jc w:val="center"/>
        <w:outlineLvl w:val="1"/>
        <w:rPr>
          <w:rFonts w:ascii="Times New Roman" w:hAnsi="Times New Roman" w:cs="Times New Roman"/>
          <w:b/>
          <w:sz w:val="24"/>
          <w:szCs w:val="24"/>
        </w:rPr>
      </w:pPr>
    </w:p>
    <w:p w:rsidR="008249BE" w:rsidRPr="008249BE" w:rsidRDefault="008249BE" w:rsidP="008249BE">
      <w:pPr>
        <w:autoSpaceDE w:val="0"/>
        <w:autoSpaceDN w:val="0"/>
        <w:adjustRightInd w:val="0"/>
        <w:spacing w:after="0" w:line="240" w:lineRule="auto"/>
        <w:ind w:firstLine="720"/>
        <w:jc w:val="center"/>
        <w:outlineLvl w:val="1"/>
        <w:rPr>
          <w:rFonts w:ascii="Times New Roman" w:hAnsi="Times New Roman" w:cs="Times New Roman"/>
          <w:b/>
          <w:sz w:val="24"/>
          <w:szCs w:val="24"/>
        </w:rPr>
      </w:pPr>
      <w:r w:rsidRPr="008249BE">
        <w:rPr>
          <w:rFonts w:ascii="Times New Roman" w:hAnsi="Times New Roman" w:cs="Times New Roman"/>
          <w:b/>
          <w:sz w:val="24"/>
          <w:szCs w:val="24"/>
        </w:rPr>
        <w:t xml:space="preserve">5. Досудебный (внесудебный) порядок </w:t>
      </w:r>
    </w:p>
    <w:p w:rsidR="008249BE" w:rsidRPr="008249BE" w:rsidRDefault="008249BE" w:rsidP="008249BE">
      <w:pPr>
        <w:autoSpaceDE w:val="0"/>
        <w:autoSpaceDN w:val="0"/>
        <w:adjustRightInd w:val="0"/>
        <w:spacing w:after="0" w:line="240" w:lineRule="auto"/>
        <w:ind w:firstLine="720"/>
        <w:jc w:val="center"/>
        <w:outlineLvl w:val="1"/>
        <w:rPr>
          <w:rFonts w:ascii="Times New Roman" w:hAnsi="Times New Roman" w:cs="Times New Roman"/>
          <w:b/>
          <w:sz w:val="24"/>
          <w:szCs w:val="24"/>
        </w:rPr>
      </w:pPr>
      <w:r w:rsidRPr="008249BE">
        <w:rPr>
          <w:rFonts w:ascii="Times New Roman" w:hAnsi="Times New Roman" w:cs="Times New Roman"/>
          <w:b/>
          <w:sz w:val="24"/>
          <w:szCs w:val="24"/>
        </w:rPr>
        <w:t>обжалования решений и действий (бездействий) органа, представляющего муниципальную услугу, а также должностных лиц или муниципальных служащих, многофункционального центра и его работников</w:t>
      </w:r>
    </w:p>
    <w:p w:rsidR="008249BE" w:rsidRPr="008249BE" w:rsidRDefault="008249BE" w:rsidP="008249BE">
      <w:pPr>
        <w:autoSpaceDE w:val="0"/>
        <w:autoSpaceDN w:val="0"/>
        <w:adjustRightInd w:val="0"/>
        <w:spacing w:after="0" w:line="240" w:lineRule="auto"/>
        <w:ind w:firstLine="567"/>
        <w:jc w:val="both"/>
        <w:rPr>
          <w:rFonts w:ascii="Times New Roman" w:hAnsi="Times New Roman" w:cs="Times New Roman"/>
          <w:sz w:val="24"/>
          <w:szCs w:val="24"/>
        </w:rPr>
      </w:pPr>
      <w:r w:rsidRPr="008249BE">
        <w:rPr>
          <w:rFonts w:ascii="Times New Roman" w:hAnsi="Times New Roman" w:cs="Times New Roman"/>
          <w:sz w:val="24"/>
          <w:szCs w:val="24"/>
        </w:rPr>
        <w:t xml:space="preserve">   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2. </w:t>
      </w:r>
      <w:proofErr w:type="gramStart"/>
      <w:r w:rsidRPr="008249BE">
        <w:rPr>
          <w:rFonts w:ascii="Times New Roman" w:hAnsi="Times New Roman" w:cs="Times New Roman"/>
          <w:sz w:val="24"/>
          <w:szCs w:val="24"/>
        </w:rPr>
        <w:t>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w:t>
      </w:r>
      <w:proofErr w:type="gramEnd"/>
      <w:r w:rsidRPr="008249BE">
        <w:rPr>
          <w:rFonts w:ascii="Times New Roman" w:hAnsi="Times New Roman" w:cs="Times New Roman"/>
          <w:sz w:val="24"/>
          <w:szCs w:val="24"/>
        </w:rPr>
        <w:t xml:space="preserve"> - </w:t>
      </w:r>
      <w:proofErr w:type="gramStart"/>
      <w:r w:rsidRPr="008249BE">
        <w:rPr>
          <w:rFonts w:ascii="Times New Roman" w:hAnsi="Times New Roman" w:cs="Times New Roman"/>
          <w:sz w:val="24"/>
          <w:szCs w:val="24"/>
        </w:rPr>
        <w:t xml:space="preserve">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xml:space="preserve">»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lastRenderedPageBreak/>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3.</w:t>
      </w:r>
      <w:r w:rsidRPr="008249BE">
        <w:rPr>
          <w:rFonts w:ascii="Times New Roman" w:hAnsi="Times New Roman" w:cs="Times New Roman"/>
          <w:sz w:val="24"/>
          <w:szCs w:val="24"/>
        </w:rPr>
        <w:tab/>
        <w:t>В случае</w:t>
      </w:r>
      <w:proofErr w:type="gramStart"/>
      <w:r w:rsidRPr="008249BE">
        <w:rPr>
          <w:rFonts w:ascii="Times New Roman" w:hAnsi="Times New Roman" w:cs="Times New Roman"/>
          <w:sz w:val="24"/>
          <w:szCs w:val="24"/>
        </w:rPr>
        <w:t>,</w:t>
      </w:r>
      <w:proofErr w:type="gramEnd"/>
      <w:r w:rsidRPr="008249BE">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8249BE">
        <w:rPr>
          <w:rFonts w:ascii="Times New Roman" w:hAnsi="Times New Roman" w:cs="Times New Roman"/>
          <w:sz w:val="24"/>
          <w:szCs w:val="24"/>
        </w:rPr>
        <w:t>представлены</w:t>
      </w:r>
      <w:proofErr w:type="gramEnd"/>
      <w:r w:rsidRPr="008249BE">
        <w:rPr>
          <w:rFonts w:ascii="Times New Roman" w:hAnsi="Times New Roman" w:cs="Times New Roman"/>
          <w:sz w:val="24"/>
          <w:szCs w:val="24"/>
        </w:rPr>
        <w:t>:</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3.1. Оформленная в соответствии с законодательством Российской Федерации доверенность (для физических лиц).</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4.</w:t>
      </w:r>
      <w:r w:rsidRPr="008249BE">
        <w:rPr>
          <w:rFonts w:ascii="Times New Roman" w:hAnsi="Times New Roman" w:cs="Times New Roman"/>
          <w:sz w:val="24"/>
          <w:szCs w:val="24"/>
        </w:rPr>
        <w:tab/>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Время приема жалоб совпадает со временем предоставления муниципальных услуг администрации, многофункционального центра.</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5.</w:t>
      </w:r>
      <w:r w:rsidRPr="008249BE">
        <w:rPr>
          <w:rFonts w:ascii="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7.</w:t>
      </w:r>
      <w:r w:rsidRPr="008249BE">
        <w:rPr>
          <w:rFonts w:ascii="Times New Roman" w:hAnsi="Times New Roman" w:cs="Times New Roman"/>
          <w:sz w:val="24"/>
          <w:szCs w:val="24"/>
        </w:rPr>
        <w:tab/>
      </w:r>
      <w:proofErr w:type="gramStart"/>
      <w:r w:rsidRPr="008249BE">
        <w:rPr>
          <w:rFonts w:ascii="Times New Roman" w:hAnsi="Times New Roman" w:cs="Times New Roman"/>
          <w:sz w:val="24"/>
          <w:szCs w:val="24"/>
        </w:rPr>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roofErr w:type="gramEnd"/>
    </w:p>
    <w:p w:rsidR="008249BE" w:rsidRPr="008249BE" w:rsidRDefault="008249BE" w:rsidP="008249BE">
      <w:pPr>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8.</w:t>
      </w:r>
      <w:r w:rsidRPr="008249BE">
        <w:rPr>
          <w:rFonts w:ascii="Times New Roman" w:hAnsi="Times New Roman" w:cs="Times New Roman"/>
          <w:sz w:val="24"/>
          <w:szCs w:val="24"/>
        </w:rPr>
        <w:tab/>
        <w:t>Заявитель может обратиться с жалобой, в том числе в следующих случаях:</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8.1. Нарушение срока регистрации запроса о предоставлении муниципальной услуги, запроса, указанного в </w:t>
      </w:r>
      <w:hyperlink r:id="rId14" w:history="1">
        <w:r w:rsidRPr="008249BE">
          <w:rPr>
            <w:rFonts w:ascii="Times New Roman" w:hAnsi="Times New Roman" w:cs="Times New Roman"/>
            <w:sz w:val="24"/>
            <w:szCs w:val="24"/>
          </w:rPr>
          <w:t>статье 15.1</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8249BE">
        <w:rPr>
          <w:rFonts w:ascii="Times New Roman" w:hAnsi="Times New Roman" w:cs="Times New Roman"/>
          <w:sz w:val="24"/>
          <w:szCs w:val="24"/>
        </w:rPr>
        <w:lastRenderedPageBreak/>
        <w:t xml:space="preserve">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 для предоставления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 для предоставления муниципальной услуги, у заявителя.</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8.5. </w:t>
      </w:r>
      <w:proofErr w:type="gramStart"/>
      <w:r w:rsidRPr="008249BE">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roofErr w:type="gramEnd"/>
      <w:r w:rsidRPr="008249B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8.7. </w:t>
      </w:r>
      <w:proofErr w:type="gramStart"/>
      <w:r w:rsidRPr="008249BE">
        <w:rPr>
          <w:rFonts w:ascii="Times New Roman" w:hAnsi="Times New Roman" w:cs="Times New Roman"/>
          <w:sz w:val="24"/>
          <w:szCs w:val="24"/>
        </w:rPr>
        <w:t>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49B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8.8. Нарушение срока или порядка выдачи документов по результатам предоставления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8.9. </w:t>
      </w:r>
      <w:proofErr w:type="gramStart"/>
      <w:r w:rsidRPr="008249BE">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roofErr w:type="gramEnd"/>
      <w:r w:rsidRPr="008249B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540"/>
        <w:jc w:val="both"/>
        <w:rPr>
          <w:rFonts w:ascii="Times New Roman" w:hAnsi="Times New Roman" w:cs="Times New Roman"/>
          <w:sz w:val="24"/>
          <w:szCs w:val="24"/>
        </w:rPr>
      </w:pPr>
      <w:r w:rsidRPr="008249BE">
        <w:rPr>
          <w:rFonts w:ascii="Times New Roman" w:hAnsi="Times New Roman" w:cs="Times New Roman"/>
          <w:sz w:val="24"/>
          <w:szCs w:val="24"/>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249BE">
        <w:rPr>
          <w:rFonts w:ascii="Times New Roman" w:hAnsi="Times New Roman" w:cs="Times New Roman"/>
          <w:sz w:val="24"/>
          <w:szCs w:val="24"/>
        </w:rPr>
        <w:lastRenderedPageBreak/>
        <w:t xml:space="preserve">муниципальной услуги, либо в предоставлении муниципальной услуги, за исключением случаев, предусмотренных </w:t>
      </w:r>
      <w:hyperlink r:id="rId19" w:history="1">
        <w:r w:rsidRPr="008249BE">
          <w:rPr>
            <w:rFonts w:ascii="Times New Roman" w:hAnsi="Times New Roman" w:cs="Times New Roman"/>
            <w:sz w:val="24"/>
            <w:szCs w:val="24"/>
          </w:rPr>
          <w:t>пунктом 4 части 1 статьи 7</w:t>
        </w:r>
      </w:hyperlink>
      <w:r w:rsidRPr="008249B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9. Жалоба должна содержать:</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9.1. </w:t>
      </w:r>
      <w:proofErr w:type="gramStart"/>
      <w:r w:rsidRPr="008249BE">
        <w:rPr>
          <w:rFonts w:ascii="Times New Roman" w:hAnsi="Times New Roman" w:cs="Times New Roman"/>
          <w:sz w:val="24"/>
          <w:szCs w:val="24"/>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9.2.</w:t>
      </w:r>
      <w:r w:rsidRPr="008249BE">
        <w:rPr>
          <w:rFonts w:ascii="Times New Roman" w:hAnsi="Times New Roman" w:cs="Times New Roman"/>
          <w:sz w:val="24"/>
          <w:szCs w:val="24"/>
        </w:rPr>
        <w:tab/>
      </w:r>
      <w:proofErr w:type="gramStart"/>
      <w:r w:rsidRPr="008249B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9.3.</w:t>
      </w:r>
      <w:r w:rsidRPr="008249BE">
        <w:rPr>
          <w:rFonts w:ascii="Times New Roman" w:hAnsi="Times New Roman" w:cs="Times New Roman"/>
          <w:sz w:val="24"/>
          <w:szCs w:val="24"/>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9.4.</w:t>
      </w:r>
      <w:r w:rsidRPr="008249BE">
        <w:rPr>
          <w:rFonts w:ascii="Times New Roman" w:hAnsi="Times New Roman" w:cs="Times New Roman"/>
          <w:sz w:val="24"/>
          <w:szCs w:val="24"/>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249BE" w:rsidRPr="008249BE" w:rsidRDefault="008249BE" w:rsidP="008249BE">
      <w:pPr>
        <w:shd w:val="clear" w:color="auto" w:fill="FFFFFF"/>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10. В случае</w:t>
      </w:r>
      <w:proofErr w:type="gramStart"/>
      <w:r w:rsidRPr="008249BE">
        <w:rPr>
          <w:rFonts w:ascii="Times New Roman" w:hAnsi="Times New Roman" w:cs="Times New Roman"/>
          <w:sz w:val="24"/>
          <w:szCs w:val="24"/>
        </w:rPr>
        <w:t>,</w:t>
      </w:r>
      <w:proofErr w:type="gramEnd"/>
      <w:r w:rsidRPr="008249BE">
        <w:rPr>
          <w:rFonts w:ascii="Times New Roman" w:hAnsi="Times New Roman" w:cs="Times New Roman"/>
          <w:sz w:val="24"/>
          <w:szCs w:val="24"/>
        </w:rPr>
        <w:t xml:space="preserve">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8249BE" w:rsidRPr="008249BE" w:rsidRDefault="008249BE" w:rsidP="008249BE">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прием жалоб в соответствии с требованиями главы 5 настоящего административного регламента;</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передачу жалобы соответствующему должностному лицу, указанному в пункте 3 на ее рассмотрение;</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направление жалоб в администрацию либо в многофункциональный центр в соответствии с пунктом 10 главы 5 настоящего административного регламента.</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8249BE" w:rsidRPr="008249BE" w:rsidRDefault="008249BE" w:rsidP="008249BE">
      <w:pPr>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13. По результатам рассмотрения жалобы принимается одно из следующих решений:</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13.1</w:t>
      </w:r>
      <w:r w:rsidR="007F3F00">
        <w:rPr>
          <w:rFonts w:ascii="Times New Roman" w:hAnsi="Times New Roman" w:cs="Times New Roman"/>
          <w:sz w:val="24"/>
          <w:szCs w:val="24"/>
        </w:rPr>
        <w:t>.</w:t>
      </w:r>
      <w:r w:rsidRPr="008249BE">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w:t>
      </w:r>
      <w:r w:rsidRPr="008249BE">
        <w:rPr>
          <w:rFonts w:ascii="Times New Roman" w:hAnsi="Times New Roman" w:cs="Times New Roman"/>
          <w:sz w:val="24"/>
          <w:szCs w:val="24"/>
        </w:rPr>
        <w:lastRenderedPageBreak/>
        <w:t xml:space="preserve">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13.2</w:t>
      </w:r>
      <w:r w:rsidR="007F3F00">
        <w:rPr>
          <w:rFonts w:ascii="Times New Roman" w:hAnsi="Times New Roman" w:cs="Times New Roman"/>
          <w:sz w:val="24"/>
          <w:szCs w:val="24"/>
        </w:rPr>
        <w:t>.</w:t>
      </w:r>
      <w:r w:rsidRPr="008249BE">
        <w:rPr>
          <w:rFonts w:ascii="Times New Roman" w:hAnsi="Times New Roman" w:cs="Times New Roman"/>
          <w:sz w:val="24"/>
          <w:szCs w:val="24"/>
        </w:rPr>
        <w:t xml:space="preserve"> в удовлетворении жалобы отказывается.</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 В удовлетворении жалобы отказывается в следующих случаях:</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14.1.</w:t>
      </w:r>
      <w:r w:rsidRPr="008249BE">
        <w:rPr>
          <w:rFonts w:ascii="Times New Roman" w:hAnsi="Times New Roman" w:cs="Times New Roman"/>
          <w:sz w:val="24"/>
          <w:szCs w:val="24"/>
        </w:rPr>
        <w:tab/>
        <w:t>Наличие вступившего в законную силу решения суда по жалобе о том же предмете и по тем же основаниям.</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14.2.</w:t>
      </w:r>
      <w:r w:rsidRPr="008249BE">
        <w:rPr>
          <w:rFonts w:ascii="Times New Roman" w:hAnsi="Times New Roman" w:cs="Times New Roman"/>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14.3.</w:t>
      </w:r>
      <w:r w:rsidRPr="008249BE">
        <w:rPr>
          <w:rFonts w:ascii="Times New Roman" w:hAnsi="Times New Roman" w:cs="Times New Roman"/>
          <w:sz w:val="24"/>
          <w:szCs w:val="24"/>
        </w:rPr>
        <w:tab/>
        <w:t>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15. Жалоба оставляется без ответа в следующих случаях:</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15.1.</w:t>
      </w:r>
      <w:r w:rsidRPr="008249BE">
        <w:rPr>
          <w:rFonts w:ascii="Times New Roman" w:hAnsi="Times New Roman" w:cs="Times New Roman"/>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15.2.</w:t>
      </w:r>
      <w:r w:rsidRPr="008249BE">
        <w:rPr>
          <w:rFonts w:ascii="Times New Roman" w:hAnsi="Times New Roman" w:cs="Times New Roman"/>
          <w:sz w:val="24"/>
          <w:szCs w:val="24"/>
        </w:rPr>
        <w:tab/>
      </w:r>
      <w:proofErr w:type="gramStart"/>
      <w:r w:rsidRPr="008249BE">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w:t>
      </w:r>
      <w:r w:rsidRPr="008249BE">
        <w:rPr>
          <w:rFonts w:ascii="Times New Roman" w:hAnsi="Times New Roman" w:cs="Times New Roman"/>
          <w:color w:val="FF0000"/>
          <w:sz w:val="24"/>
          <w:szCs w:val="24"/>
        </w:rPr>
        <w:t xml:space="preserve"> </w:t>
      </w:r>
      <w:r w:rsidRPr="008249BE">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49BE">
        <w:rPr>
          <w:rFonts w:ascii="Times New Roman" w:hAnsi="Times New Roman" w:cs="Times New Roman"/>
          <w:sz w:val="24"/>
          <w:szCs w:val="24"/>
        </w:rPr>
        <w:t>неудобства</w:t>
      </w:r>
      <w:proofErr w:type="gramEnd"/>
      <w:r w:rsidRPr="008249B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18.2. В случае признания </w:t>
      </w:r>
      <w:proofErr w:type="gramStart"/>
      <w:r w:rsidRPr="008249BE">
        <w:rPr>
          <w:rFonts w:ascii="Times New Roman" w:hAnsi="Times New Roman" w:cs="Times New Roman"/>
          <w:sz w:val="24"/>
          <w:szCs w:val="24"/>
        </w:rPr>
        <w:t>жалобы</w:t>
      </w:r>
      <w:proofErr w:type="gramEnd"/>
      <w:r w:rsidRPr="008249B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19. В случае установления в ходе или по результатам </w:t>
      </w:r>
      <w:proofErr w:type="gramStart"/>
      <w:r w:rsidRPr="008249B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249B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21. В ответе по результатам рассмотрения жалобы указываются: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lastRenderedPageBreak/>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8249BE">
        <w:rPr>
          <w:rFonts w:ascii="Times New Roman" w:hAnsi="Times New Roman" w:cs="Times New Roman"/>
          <w:sz w:val="24"/>
          <w:szCs w:val="24"/>
        </w:rPr>
        <w:t>которых</w:t>
      </w:r>
      <w:proofErr w:type="gramEnd"/>
      <w:r w:rsidRPr="008249BE">
        <w:rPr>
          <w:rFonts w:ascii="Times New Roman" w:hAnsi="Times New Roman" w:cs="Times New Roman"/>
          <w:sz w:val="24"/>
          <w:szCs w:val="24"/>
        </w:rPr>
        <w:t xml:space="preserve"> обжалуется;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фамилия, имя, отчество (последнее - при наличии) или наименование заявителя;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основания для принятия решения по жалобе;</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принятое по жалобе решение;</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в случае</w:t>
      </w:r>
      <w:proofErr w:type="gramStart"/>
      <w:r w:rsidRPr="008249BE">
        <w:rPr>
          <w:rFonts w:ascii="Times New Roman" w:hAnsi="Times New Roman" w:cs="Times New Roman"/>
          <w:sz w:val="24"/>
          <w:szCs w:val="24"/>
        </w:rPr>
        <w:t>,</w:t>
      </w:r>
      <w:proofErr w:type="gramEnd"/>
      <w:r w:rsidRPr="008249BE">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сведения о порядке обжалования принятого по жалобе решения.</w:t>
      </w:r>
    </w:p>
    <w:p w:rsidR="008249BE" w:rsidRPr="008249BE" w:rsidRDefault="008249BE" w:rsidP="008249BE">
      <w:pPr>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22. Администрация обеспечивает:</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оснащение мест приема жалоб;</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8249BE" w:rsidRPr="008249BE" w:rsidRDefault="008249BE" w:rsidP="008249BE">
      <w:pPr>
        <w:tabs>
          <w:tab w:val="left" w:pos="709"/>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23.</w:t>
      </w:r>
      <w:r w:rsidRPr="008249BE">
        <w:rPr>
          <w:rFonts w:ascii="Times New Roman" w:hAnsi="Times New Roman" w:cs="Times New Roman"/>
          <w:sz w:val="24"/>
          <w:szCs w:val="24"/>
        </w:rPr>
        <w:tab/>
        <w:t>Многофункциональный центр обеспечивает:</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оснащение мест приема жалоб;</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8249BE" w:rsidRPr="008249BE" w:rsidRDefault="008249BE" w:rsidP="008249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5D20A9" w:rsidRPr="008249BE" w:rsidRDefault="005D20A9" w:rsidP="008249BE">
      <w:pPr>
        <w:shd w:val="clear" w:color="auto" w:fill="FFFFFF" w:themeFill="background1"/>
        <w:tabs>
          <w:tab w:val="left" w:pos="1276"/>
        </w:tabs>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br w:type="page"/>
      </w:r>
    </w:p>
    <w:p w:rsidR="005D20A9" w:rsidRDefault="009C7FA3" w:rsidP="005D20A9">
      <w:pPr>
        <w:pStyle w:val="a4"/>
        <w:shd w:val="clear" w:color="auto" w:fill="FFFFFF"/>
        <w:spacing w:before="0" w:beforeAutospacing="0" w:after="0" w:afterAutospacing="0"/>
        <w:ind w:firstLine="709"/>
        <w:jc w:val="right"/>
        <w:rPr>
          <w:color w:val="000000"/>
        </w:rPr>
      </w:pPr>
      <w:r w:rsidRPr="00F67CDD">
        <w:rPr>
          <w:color w:val="212121"/>
        </w:rPr>
        <w:lastRenderedPageBreak/>
        <w:t> </w:t>
      </w:r>
      <w:r w:rsidR="00E33596">
        <w:rPr>
          <w:color w:val="212121"/>
        </w:rPr>
        <w:tab/>
      </w:r>
      <w:r w:rsidR="00E33596">
        <w:rPr>
          <w:color w:val="212121"/>
        </w:rPr>
        <w:tab/>
      </w:r>
      <w:r w:rsidR="00E33596">
        <w:rPr>
          <w:color w:val="212121"/>
        </w:rPr>
        <w:tab/>
      </w:r>
      <w:r w:rsidR="00E33596">
        <w:rPr>
          <w:color w:val="212121"/>
        </w:rPr>
        <w:tab/>
      </w:r>
      <w:r w:rsidR="00E33596">
        <w:rPr>
          <w:color w:val="212121"/>
        </w:rPr>
        <w:tab/>
      </w:r>
      <w:r w:rsidR="005D20A9">
        <w:rPr>
          <w:color w:val="000000"/>
        </w:rPr>
        <w:t>Приложение</w:t>
      </w:r>
    </w:p>
    <w:p w:rsidR="009C7FA3" w:rsidRDefault="009C7FA3" w:rsidP="005D20A9">
      <w:pPr>
        <w:pStyle w:val="a4"/>
        <w:shd w:val="clear" w:color="auto" w:fill="FFFFFF"/>
        <w:spacing w:before="0" w:beforeAutospacing="0" w:after="0" w:afterAutospacing="0"/>
        <w:ind w:firstLine="709"/>
        <w:jc w:val="right"/>
        <w:rPr>
          <w:color w:val="000000"/>
        </w:rPr>
      </w:pPr>
      <w:r w:rsidRPr="00F67CDD">
        <w:rPr>
          <w:color w:val="000000"/>
        </w:rPr>
        <w:t>к административному регламенту</w:t>
      </w:r>
    </w:p>
    <w:p w:rsidR="005D20A9" w:rsidRDefault="005D20A9" w:rsidP="005D20A9">
      <w:pPr>
        <w:pStyle w:val="a4"/>
        <w:shd w:val="clear" w:color="auto" w:fill="FFFFFF"/>
        <w:spacing w:before="0" w:beforeAutospacing="0" w:after="0" w:afterAutospacing="0"/>
        <w:ind w:firstLine="709"/>
        <w:jc w:val="right"/>
        <w:rPr>
          <w:color w:val="000000"/>
        </w:rPr>
      </w:pPr>
      <w:r>
        <w:rPr>
          <w:color w:val="000000"/>
        </w:rPr>
        <w:t>предоставления муниципальной услуги</w:t>
      </w:r>
    </w:p>
    <w:p w:rsidR="005D20A9" w:rsidRDefault="00E2497C" w:rsidP="005D20A9">
      <w:pPr>
        <w:pStyle w:val="a4"/>
        <w:shd w:val="clear" w:color="auto" w:fill="FFFFFF"/>
        <w:spacing w:before="0" w:beforeAutospacing="0" w:after="0" w:afterAutospacing="0"/>
        <w:ind w:firstLine="709"/>
        <w:jc w:val="right"/>
        <w:rPr>
          <w:color w:val="212121"/>
        </w:rPr>
      </w:pPr>
      <w:r>
        <w:rPr>
          <w:color w:val="212121"/>
        </w:rPr>
        <w:t>«Д</w:t>
      </w:r>
      <w:r w:rsidR="005D20A9">
        <w:rPr>
          <w:color w:val="212121"/>
        </w:rPr>
        <w:t>ач</w:t>
      </w:r>
      <w:r>
        <w:rPr>
          <w:color w:val="212121"/>
        </w:rPr>
        <w:t>а</w:t>
      </w:r>
      <w:r w:rsidR="005D20A9">
        <w:rPr>
          <w:color w:val="212121"/>
        </w:rPr>
        <w:t xml:space="preserve"> письменных разъяснений</w:t>
      </w:r>
    </w:p>
    <w:p w:rsidR="005D20A9" w:rsidRDefault="005D20A9" w:rsidP="005D20A9">
      <w:pPr>
        <w:pStyle w:val="a4"/>
        <w:shd w:val="clear" w:color="auto" w:fill="FFFFFF"/>
        <w:spacing w:before="0" w:beforeAutospacing="0" w:after="0" w:afterAutospacing="0"/>
        <w:ind w:firstLine="709"/>
        <w:jc w:val="right"/>
        <w:rPr>
          <w:color w:val="212121"/>
        </w:rPr>
      </w:pPr>
      <w:r w:rsidRPr="005D20A9">
        <w:rPr>
          <w:color w:val="212121"/>
        </w:rPr>
        <w:t>налогоп</w:t>
      </w:r>
      <w:r>
        <w:rPr>
          <w:color w:val="212121"/>
        </w:rPr>
        <w:t>лательщикам и налоговым агентам</w:t>
      </w:r>
    </w:p>
    <w:p w:rsidR="005D20A9" w:rsidRDefault="005D20A9" w:rsidP="005D20A9">
      <w:pPr>
        <w:pStyle w:val="a4"/>
        <w:shd w:val="clear" w:color="auto" w:fill="FFFFFF"/>
        <w:spacing w:before="0" w:beforeAutospacing="0" w:after="0" w:afterAutospacing="0"/>
        <w:ind w:firstLine="709"/>
        <w:jc w:val="right"/>
        <w:rPr>
          <w:color w:val="212121"/>
        </w:rPr>
      </w:pPr>
      <w:r w:rsidRPr="005D20A9">
        <w:rPr>
          <w:color w:val="212121"/>
        </w:rPr>
        <w:t xml:space="preserve">по вопросу применения </w:t>
      </w:r>
      <w:proofErr w:type="gramStart"/>
      <w:r w:rsidRPr="005D20A9">
        <w:rPr>
          <w:color w:val="212121"/>
        </w:rPr>
        <w:t>нормативных</w:t>
      </w:r>
      <w:proofErr w:type="gramEnd"/>
      <w:r w:rsidRPr="005D20A9">
        <w:rPr>
          <w:color w:val="212121"/>
        </w:rPr>
        <w:t xml:space="preserve"> п</w:t>
      </w:r>
      <w:r>
        <w:rPr>
          <w:color w:val="212121"/>
        </w:rPr>
        <w:t xml:space="preserve">равовых </w:t>
      </w:r>
    </w:p>
    <w:p w:rsidR="005218F4" w:rsidRDefault="005D20A9" w:rsidP="005D20A9">
      <w:pPr>
        <w:pStyle w:val="a4"/>
        <w:shd w:val="clear" w:color="auto" w:fill="FFFFFF"/>
        <w:spacing w:before="0" w:beforeAutospacing="0" w:after="0" w:afterAutospacing="0"/>
        <w:ind w:firstLine="709"/>
        <w:jc w:val="right"/>
        <w:rPr>
          <w:color w:val="212121"/>
        </w:rPr>
      </w:pPr>
      <w:r>
        <w:rPr>
          <w:color w:val="212121"/>
        </w:rPr>
        <w:t xml:space="preserve">актов </w:t>
      </w:r>
      <w:r w:rsidRPr="005D20A9">
        <w:rPr>
          <w:color w:val="212121"/>
        </w:rPr>
        <w:t xml:space="preserve">муниципального образования </w:t>
      </w:r>
    </w:p>
    <w:p w:rsidR="005D20A9" w:rsidRDefault="005218F4" w:rsidP="005D20A9">
      <w:pPr>
        <w:pStyle w:val="a4"/>
        <w:shd w:val="clear" w:color="auto" w:fill="FFFFFF"/>
        <w:spacing w:before="0" w:beforeAutospacing="0" w:after="0" w:afterAutospacing="0"/>
        <w:ind w:firstLine="709"/>
        <w:jc w:val="right"/>
        <w:rPr>
          <w:color w:val="212121"/>
        </w:rPr>
      </w:pPr>
      <w:r>
        <w:rPr>
          <w:color w:val="212121"/>
        </w:rPr>
        <w:t>городское поселение Кондинское</w:t>
      </w:r>
    </w:p>
    <w:p w:rsidR="005D20A9" w:rsidRPr="00F67CDD" w:rsidRDefault="005D20A9" w:rsidP="005D20A9">
      <w:pPr>
        <w:pStyle w:val="a4"/>
        <w:shd w:val="clear" w:color="auto" w:fill="FFFFFF"/>
        <w:spacing w:before="0" w:beforeAutospacing="0" w:after="0" w:afterAutospacing="0"/>
        <w:ind w:firstLine="709"/>
        <w:jc w:val="right"/>
        <w:rPr>
          <w:color w:val="212121"/>
        </w:rPr>
      </w:pPr>
      <w:r w:rsidRPr="005D20A9">
        <w:rPr>
          <w:color w:val="212121"/>
        </w:rPr>
        <w:t>о местных налогах и сборах</w:t>
      </w:r>
      <w:r w:rsidR="00E2497C">
        <w:rPr>
          <w:color w:val="212121"/>
        </w:rPr>
        <w:t>»</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212121"/>
        </w:rPr>
        <w:t> </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212121"/>
        </w:rPr>
        <w:t> </w:t>
      </w:r>
    </w:p>
    <w:p w:rsidR="009C7FA3" w:rsidRPr="00F67CDD" w:rsidRDefault="009C7FA3" w:rsidP="005D20A9">
      <w:pPr>
        <w:pStyle w:val="a4"/>
        <w:shd w:val="clear" w:color="auto" w:fill="FFFFFF"/>
        <w:spacing w:before="0" w:beforeAutospacing="0" w:after="0" w:afterAutospacing="0"/>
        <w:jc w:val="center"/>
        <w:rPr>
          <w:color w:val="212121"/>
        </w:rPr>
      </w:pPr>
      <w:r w:rsidRPr="00F67CDD">
        <w:rPr>
          <w:color w:val="000000"/>
        </w:rPr>
        <w:t>Форма заявления</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212121"/>
        </w:rPr>
        <w:t> </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В __________________________________</w:t>
      </w:r>
    </w:p>
    <w:p w:rsidR="009C7FA3" w:rsidRPr="005D20A9" w:rsidRDefault="009C7FA3" w:rsidP="00CF422A">
      <w:pPr>
        <w:pStyle w:val="a4"/>
        <w:shd w:val="clear" w:color="auto" w:fill="FFFFFF"/>
        <w:spacing w:before="0" w:beforeAutospacing="0" w:after="0" w:afterAutospacing="0"/>
        <w:ind w:firstLine="709"/>
        <w:jc w:val="right"/>
        <w:rPr>
          <w:i/>
          <w:color w:val="212121"/>
        </w:rPr>
      </w:pPr>
      <w:r w:rsidRPr="005D20A9">
        <w:rPr>
          <w:i/>
          <w:color w:val="000000"/>
        </w:rPr>
        <w:t xml:space="preserve">(наименование </w:t>
      </w:r>
      <w:r w:rsidR="005D20A9" w:rsidRPr="005D20A9">
        <w:rPr>
          <w:i/>
          <w:color w:val="000000"/>
        </w:rPr>
        <w:t>уполномоченного органа</w:t>
      </w:r>
      <w:r w:rsidRPr="005D20A9">
        <w:rPr>
          <w:i/>
          <w:color w:val="000000"/>
        </w:rPr>
        <w:t>)</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от 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(ФИО физического лица)</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____________________________________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(ФИО руководителя организации)</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____________________________________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(адрес)</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____________________________________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(контактный телефон)</w:t>
      </w:r>
    </w:p>
    <w:p w:rsidR="009C7FA3" w:rsidRPr="00F67CDD" w:rsidRDefault="009C7FA3" w:rsidP="00F67CDD">
      <w:pPr>
        <w:pStyle w:val="a4"/>
        <w:shd w:val="clear" w:color="auto" w:fill="FFFFFF"/>
        <w:spacing w:before="0" w:beforeAutospacing="0" w:after="0" w:afterAutospacing="0"/>
        <w:ind w:firstLine="709"/>
        <w:jc w:val="center"/>
        <w:rPr>
          <w:color w:val="212121"/>
        </w:rPr>
      </w:pPr>
    </w:p>
    <w:p w:rsidR="009C7FA3" w:rsidRPr="00F67CDD" w:rsidRDefault="009C7FA3" w:rsidP="00F67CDD">
      <w:pPr>
        <w:pStyle w:val="a4"/>
        <w:shd w:val="clear" w:color="auto" w:fill="FFFFFF"/>
        <w:spacing w:before="0" w:beforeAutospacing="0" w:after="0" w:afterAutospacing="0"/>
        <w:ind w:firstLine="709"/>
        <w:rPr>
          <w:b/>
          <w:color w:val="212121"/>
        </w:rPr>
      </w:pPr>
      <w:bookmarkStart w:id="5" w:name="P315"/>
      <w:bookmarkEnd w:id="5"/>
      <w:r w:rsidRPr="00F67CDD">
        <w:rPr>
          <w:b/>
          <w:color w:val="000000"/>
        </w:rPr>
        <w:tab/>
      </w:r>
      <w:r w:rsidRPr="00F67CDD">
        <w:rPr>
          <w:b/>
          <w:color w:val="000000"/>
        </w:rPr>
        <w:tab/>
      </w:r>
      <w:r w:rsidRPr="00F67CDD">
        <w:rPr>
          <w:b/>
          <w:color w:val="000000"/>
        </w:rPr>
        <w:tab/>
      </w:r>
      <w:r w:rsidRPr="00F67CDD">
        <w:rPr>
          <w:b/>
          <w:color w:val="000000"/>
        </w:rPr>
        <w:tab/>
        <w:t>ЗАЯВЛЕНИЕ</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000000"/>
        </w:rPr>
        <w:t>Прошу дать разъяснение по вопросу _____</w:t>
      </w:r>
      <w:r w:rsidR="00B44391">
        <w:rPr>
          <w:color w:val="000000"/>
        </w:rPr>
        <w:t>__________________________________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4921B4" w:rsidRDefault="004921B4" w:rsidP="004921B4">
      <w:pPr>
        <w:pStyle w:val="ConsPlusNormal0"/>
        <w:spacing w:before="240"/>
        <w:ind w:firstLine="709"/>
        <w:jc w:val="both"/>
        <w:outlineLvl w:val="1"/>
        <w:rPr>
          <w:rFonts w:ascii="Times New Roman" w:hAnsi="Times New Roman" w:cs="Times New Roman"/>
          <w:i/>
          <w:sz w:val="24"/>
          <w:szCs w:val="24"/>
        </w:rPr>
      </w:pPr>
      <w:r w:rsidRPr="00B44391">
        <w:rPr>
          <w:rFonts w:ascii="Times New Roman" w:hAnsi="Times New Roman" w:cs="Times New Roman"/>
          <w:sz w:val="24"/>
          <w:szCs w:val="24"/>
        </w:rPr>
        <w:t xml:space="preserve">Результат муниципальной услуги прошу предоставить: </w:t>
      </w:r>
      <w:r w:rsidRPr="00B44391">
        <w:rPr>
          <w:rFonts w:ascii="Times New Roman" w:hAnsi="Times New Roman" w:cs="Times New Roman"/>
          <w:i/>
          <w:sz w:val="24"/>
          <w:szCs w:val="24"/>
        </w:rPr>
        <w:t xml:space="preserve">(отметить </w:t>
      </w:r>
      <w:proofErr w:type="gramStart"/>
      <w:r w:rsidRPr="00B44391">
        <w:rPr>
          <w:rFonts w:ascii="Times New Roman" w:hAnsi="Times New Roman" w:cs="Times New Roman"/>
          <w:i/>
          <w:sz w:val="24"/>
          <w:szCs w:val="24"/>
        </w:rPr>
        <w:t>нужное</w:t>
      </w:r>
      <w:proofErr w:type="gramEnd"/>
      <w:r w:rsidRPr="00B44391">
        <w:rPr>
          <w:rFonts w:ascii="Times New Roman" w:hAnsi="Times New Roman" w:cs="Times New Roman"/>
          <w:i/>
          <w:sz w:val="24"/>
          <w:szCs w:val="24"/>
        </w:rPr>
        <w:t>)</w:t>
      </w:r>
    </w:p>
    <w:p w:rsidR="00B44391" w:rsidRPr="00B44391" w:rsidRDefault="00B44391" w:rsidP="00B44391">
      <w:pPr>
        <w:pStyle w:val="ConsPlusNormal0"/>
        <w:ind w:firstLine="709"/>
        <w:jc w:val="both"/>
        <w:outlineLvl w:val="1"/>
        <w:rPr>
          <w:rFonts w:ascii="Times New Roman" w:hAnsi="Times New Roman" w:cs="Times New Roman"/>
          <w:sz w:val="24"/>
          <w:szCs w:val="24"/>
        </w:rPr>
      </w:pPr>
    </w:p>
    <w:p w:rsidR="00B44391" w:rsidRPr="00B44391" w:rsidRDefault="00B44391" w:rsidP="00B44391">
      <w:pPr>
        <w:pStyle w:val="ConsPlusNormal0"/>
        <w:numPr>
          <w:ilvl w:val="0"/>
          <w:numId w:val="4"/>
        </w:numPr>
        <w:tabs>
          <w:tab w:val="clear" w:pos="720"/>
          <w:tab w:val="num" w:pos="993"/>
        </w:tabs>
        <w:adjustRightInd/>
        <w:jc w:val="both"/>
        <w:outlineLvl w:val="1"/>
        <w:rPr>
          <w:rFonts w:ascii="Times New Roman" w:hAnsi="Times New Roman" w:cs="Times New Roman"/>
          <w:sz w:val="24"/>
          <w:szCs w:val="24"/>
        </w:rPr>
      </w:pPr>
      <w:r w:rsidRPr="00B44391">
        <w:rPr>
          <w:rFonts w:ascii="Times New Roman" w:hAnsi="Times New Roman" w:cs="Times New Roman"/>
          <w:sz w:val="24"/>
          <w:szCs w:val="24"/>
        </w:rPr>
        <w:t xml:space="preserve">в </w:t>
      </w:r>
      <w:r w:rsidR="005218F4">
        <w:rPr>
          <w:rFonts w:ascii="Times New Roman" w:hAnsi="Times New Roman" w:cs="Times New Roman"/>
          <w:sz w:val="24"/>
          <w:szCs w:val="24"/>
        </w:rPr>
        <w:t>Администрации городского поселения Кондинское</w:t>
      </w:r>
    </w:p>
    <w:p w:rsidR="004921B4" w:rsidRPr="00B44391" w:rsidRDefault="004921B4" w:rsidP="004921B4">
      <w:pPr>
        <w:pStyle w:val="ConsPlusNormal0"/>
        <w:numPr>
          <w:ilvl w:val="0"/>
          <w:numId w:val="4"/>
        </w:numPr>
        <w:tabs>
          <w:tab w:val="clear" w:pos="720"/>
          <w:tab w:val="num" w:pos="993"/>
        </w:tabs>
        <w:adjustRightInd/>
        <w:jc w:val="both"/>
        <w:outlineLvl w:val="1"/>
        <w:rPr>
          <w:rFonts w:ascii="Times New Roman" w:hAnsi="Times New Roman" w:cs="Times New Roman"/>
          <w:sz w:val="24"/>
          <w:szCs w:val="24"/>
        </w:rPr>
      </w:pPr>
      <w:r w:rsidRPr="00B44391">
        <w:rPr>
          <w:rFonts w:ascii="Times New Roman" w:hAnsi="Times New Roman" w:cs="Times New Roman"/>
          <w:sz w:val="24"/>
          <w:szCs w:val="24"/>
        </w:rPr>
        <w:t>в МФЦ</w:t>
      </w:r>
    </w:p>
    <w:p w:rsidR="004921B4" w:rsidRPr="00B44391" w:rsidRDefault="004921B4" w:rsidP="004921B4">
      <w:pPr>
        <w:pStyle w:val="ConsPlusNormal0"/>
        <w:numPr>
          <w:ilvl w:val="0"/>
          <w:numId w:val="4"/>
        </w:numPr>
        <w:tabs>
          <w:tab w:val="clear" w:pos="720"/>
          <w:tab w:val="num" w:pos="993"/>
        </w:tabs>
        <w:adjustRightInd/>
        <w:jc w:val="both"/>
        <w:outlineLvl w:val="1"/>
        <w:rPr>
          <w:rFonts w:ascii="Times New Roman" w:hAnsi="Times New Roman"/>
          <w:sz w:val="24"/>
          <w:szCs w:val="24"/>
        </w:rPr>
      </w:pPr>
      <w:r w:rsidRPr="00B44391">
        <w:rPr>
          <w:rFonts w:ascii="Times New Roman" w:hAnsi="Times New Roman"/>
          <w:sz w:val="24"/>
          <w:szCs w:val="24"/>
        </w:rPr>
        <w:t>посредством почтовой связи</w:t>
      </w:r>
    </w:p>
    <w:p w:rsidR="00D57917" w:rsidRPr="00B44391" w:rsidRDefault="00D57917" w:rsidP="004921B4">
      <w:pPr>
        <w:pStyle w:val="ConsPlusNormal0"/>
        <w:numPr>
          <w:ilvl w:val="0"/>
          <w:numId w:val="4"/>
        </w:numPr>
        <w:tabs>
          <w:tab w:val="clear" w:pos="720"/>
          <w:tab w:val="num" w:pos="993"/>
        </w:tabs>
        <w:adjustRightInd/>
        <w:jc w:val="both"/>
        <w:outlineLvl w:val="1"/>
        <w:rPr>
          <w:rFonts w:ascii="Times New Roman" w:hAnsi="Times New Roman"/>
          <w:sz w:val="24"/>
          <w:szCs w:val="24"/>
        </w:rPr>
      </w:pPr>
      <w:r w:rsidRPr="00B44391">
        <w:rPr>
          <w:rFonts w:ascii="Times New Roman" w:hAnsi="Times New Roman"/>
          <w:sz w:val="24"/>
          <w:szCs w:val="24"/>
        </w:rPr>
        <w:t xml:space="preserve">по электронной </w:t>
      </w:r>
      <w:proofErr w:type="spellStart"/>
      <w:r w:rsidRPr="00B44391">
        <w:rPr>
          <w:rFonts w:ascii="Times New Roman" w:hAnsi="Times New Roman"/>
          <w:sz w:val="24"/>
          <w:szCs w:val="24"/>
        </w:rPr>
        <w:t>почте_______________________</w:t>
      </w:r>
      <w:proofErr w:type="spellEnd"/>
      <w:r w:rsidRPr="00B44391">
        <w:rPr>
          <w:rFonts w:ascii="Times New Roman" w:hAnsi="Times New Roman" w:cs="Times New Roman"/>
          <w:i/>
          <w:sz w:val="24"/>
          <w:szCs w:val="24"/>
        </w:rPr>
        <w:t xml:space="preserve">(указать </w:t>
      </w:r>
      <w:proofErr w:type="spellStart"/>
      <w:r w:rsidRPr="00B44391">
        <w:rPr>
          <w:rFonts w:ascii="Times New Roman" w:hAnsi="Times New Roman" w:cs="Times New Roman"/>
          <w:i/>
          <w:sz w:val="24"/>
          <w:szCs w:val="24"/>
        </w:rPr>
        <w:t>e-mail</w:t>
      </w:r>
      <w:proofErr w:type="spellEnd"/>
      <w:r w:rsidRPr="00B44391">
        <w:rPr>
          <w:rFonts w:ascii="Times New Roman" w:hAnsi="Times New Roman" w:cs="Times New Roman"/>
          <w:i/>
          <w:sz w:val="24"/>
          <w:szCs w:val="24"/>
        </w:rPr>
        <w:t>)</w:t>
      </w:r>
    </w:p>
    <w:p w:rsidR="004921B4" w:rsidRPr="00B44391" w:rsidRDefault="004921B4" w:rsidP="004921B4">
      <w:pPr>
        <w:pStyle w:val="a8"/>
        <w:jc w:val="both"/>
        <w:rPr>
          <w:rFonts w:ascii="Times New Roman" w:hAnsi="Times New Roman"/>
          <w:sz w:val="24"/>
          <w:szCs w:val="24"/>
        </w:rPr>
      </w:pPr>
    </w:p>
    <w:p w:rsidR="004921B4" w:rsidRPr="00B44391" w:rsidRDefault="004921B4" w:rsidP="004921B4">
      <w:pPr>
        <w:pStyle w:val="a8"/>
        <w:jc w:val="both"/>
        <w:rPr>
          <w:rStyle w:val="aa"/>
          <w:sz w:val="24"/>
          <w:szCs w:val="24"/>
        </w:rPr>
      </w:pPr>
      <w:r w:rsidRPr="00B44391">
        <w:rPr>
          <w:rFonts w:ascii="Times New Roman" w:hAnsi="Times New Roman"/>
          <w:sz w:val="24"/>
          <w:szCs w:val="24"/>
        </w:rPr>
        <w:t>Приложение: ____________</w:t>
      </w:r>
      <w:r w:rsidRPr="00B44391">
        <w:rPr>
          <w:rFonts w:ascii="Times New Roman" w:hAnsi="Times New Roman"/>
          <w:i/>
          <w:sz w:val="24"/>
          <w:szCs w:val="24"/>
        </w:rPr>
        <w:t>(при наличии - перечислить)</w:t>
      </w:r>
    </w:p>
    <w:p w:rsidR="004921B4" w:rsidRDefault="004921B4" w:rsidP="00F67CDD">
      <w:pPr>
        <w:pStyle w:val="a4"/>
        <w:shd w:val="clear" w:color="auto" w:fill="FFFFFF"/>
        <w:spacing w:before="0" w:beforeAutospacing="0" w:after="0" w:afterAutospacing="0"/>
        <w:ind w:firstLine="709"/>
        <w:jc w:val="both"/>
        <w:rPr>
          <w:color w:val="000000"/>
        </w:rPr>
      </w:pPr>
    </w:p>
    <w:p w:rsidR="004921B4" w:rsidRDefault="004921B4" w:rsidP="00F67CDD">
      <w:pPr>
        <w:pStyle w:val="a4"/>
        <w:shd w:val="clear" w:color="auto" w:fill="FFFFFF"/>
        <w:spacing w:before="0" w:beforeAutospacing="0" w:after="0" w:afterAutospacing="0"/>
        <w:ind w:firstLine="709"/>
        <w:jc w:val="both"/>
        <w:rPr>
          <w:color w:val="000000"/>
        </w:rPr>
      </w:pPr>
    </w:p>
    <w:p w:rsidR="009C7FA3" w:rsidRPr="00F67CDD" w:rsidRDefault="009C7FA3" w:rsidP="00B44391">
      <w:pPr>
        <w:pStyle w:val="a4"/>
        <w:shd w:val="clear" w:color="auto" w:fill="FFFFFF"/>
        <w:spacing w:before="0" w:beforeAutospacing="0" w:after="0" w:afterAutospacing="0"/>
        <w:jc w:val="both"/>
        <w:rPr>
          <w:color w:val="000000"/>
        </w:rPr>
      </w:pPr>
      <w:r w:rsidRPr="00F67CDD">
        <w:rPr>
          <w:color w:val="000000"/>
        </w:rPr>
        <w:t>Заявитель: ______________________________________________ _____________</w:t>
      </w:r>
    </w:p>
    <w:p w:rsidR="009C7FA3" w:rsidRPr="00B44391" w:rsidRDefault="009C7FA3" w:rsidP="00B44391">
      <w:pPr>
        <w:pStyle w:val="a4"/>
        <w:shd w:val="clear" w:color="auto" w:fill="FFFFFF"/>
        <w:spacing w:before="0" w:beforeAutospacing="0" w:after="0" w:afterAutospacing="0"/>
        <w:jc w:val="both"/>
        <w:rPr>
          <w:i/>
          <w:color w:val="212121"/>
        </w:rPr>
      </w:pPr>
      <w:r w:rsidRPr="00B44391">
        <w:rPr>
          <w:i/>
          <w:color w:val="000000"/>
        </w:rPr>
        <w:t>(Ф.И.О., должность представителя (подпись</w:t>
      </w:r>
      <w:proofErr w:type="gramStart"/>
      <w:r w:rsidRPr="00B44391">
        <w:rPr>
          <w:i/>
          <w:color w:val="000000"/>
        </w:rPr>
        <w:t>)ю</w:t>
      </w:r>
      <w:proofErr w:type="gramEnd"/>
      <w:r w:rsidRPr="00B44391">
        <w:rPr>
          <w:i/>
          <w:color w:val="000000"/>
        </w:rPr>
        <w:t>ридического лица; Ф.И.О. гражданина)</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 20____ г.</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000000"/>
        </w:rPr>
        <w:t>М.П.</w:t>
      </w:r>
    </w:p>
    <w:sectPr w:rsidR="009C7FA3" w:rsidRPr="00F67CDD" w:rsidSect="00964AD9">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64" w:rsidRDefault="00997964" w:rsidP="001B6CEF">
      <w:pPr>
        <w:spacing w:after="0" w:line="240" w:lineRule="auto"/>
      </w:pPr>
      <w:r>
        <w:separator/>
      </w:r>
    </w:p>
  </w:endnote>
  <w:endnote w:type="continuationSeparator" w:id="0">
    <w:p w:rsidR="00997964" w:rsidRDefault="00997964" w:rsidP="001B6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64" w:rsidRDefault="00997964" w:rsidP="001B6CEF">
      <w:pPr>
        <w:spacing w:after="0" w:line="240" w:lineRule="auto"/>
      </w:pPr>
      <w:r>
        <w:separator/>
      </w:r>
    </w:p>
  </w:footnote>
  <w:footnote w:type="continuationSeparator" w:id="0">
    <w:p w:rsidR="00997964" w:rsidRDefault="00997964" w:rsidP="001B6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9540"/>
      <w:docPartObj>
        <w:docPartGallery w:val="Page Numbers (Top of Page)"/>
        <w:docPartUnique/>
      </w:docPartObj>
    </w:sdtPr>
    <w:sdtContent>
      <w:p w:rsidR="00D914B3" w:rsidRDefault="00050410">
        <w:pPr>
          <w:pStyle w:val="ab"/>
          <w:jc w:val="center"/>
        </w:pPr>
        <w:fldSimple w:instr=" PAGE   \* MERGEFORMAT ">
          <w:r w:rsidR="003C2550">
            <w:rPr>
              <w:noProof/>
            </w:rPr>
            <w:t>24</w:t>
          </w:r>
        </w:fldSimple>
      </w:p>
    </w:sdtContent>
  </w:sdt>
  <w:p w:rsidR="00D914B3" w:rsidRDefault="00D914B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25pt;height:14.25pt;visibility:visible" o:bullet="t">
        <v:imagedata r:id="rId1" o:title=""/>
      </v:shape>
    </w:pict>
  </w:numPicBullet>
  <w:abstractNum w:abstractNumId="0">
    <w:nsid w:val="24F74746"/>
    <w:multiLevelType w:val="hybridMultilevel"/>
    <w:tmpl w:val="28746922"/>
    <w:lvl w:ilvl="0" w:tplc="B46C4944">
      <w:start w:val="4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100005"/>
    <w:multiLevelType w:val="hybridMultilevel"/>
    <w:tmpl w:val="F7D0726C"/>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DF240A"/>
    <w:multiLevelType w:val="hybridMultilevel"/>
    <w:tmpl w:val="D5468904"/>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C6221A0"/>
    <w:multiLevelType w:val="hybridMultilevel"/>
    <w:tmpl w:val="D092F8F2"/>
    <w:lvl w:ilvl="0" w:tplc="CAE07BB8">
      <w:start w:val="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6">
    <w:nsid w:val="62884779"/>
    <w:multiLevelType w:val="hybridMultilevel"/>
    <w:tmpl w:val="5BFE85E4"/>
    <w:lvl w:ilvl="0" w:tplc="36B63F56">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1532A1"/>
    <w:multiLevelType w:val="hybridMultilevel"/>
    <w:tmpl w:val="0AA4A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1BA31D2"/>
    <w:multiLevelType w:val="hybridMultilevel"/>
    <w:tmpl w:val="370C5572"/>
    <w:lvl w:ilvl="0" w:tplc="187EFC5E">
      <w:start w:val="4"/>
      <w:numFmt w:val="decimal"/>
      <w:lvlText w:val="%1."/>
      <w:lvlJc w:val="left"/>
      <w:pPr>
        <w:ind w:left="644"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D009A7"/>
    <w:multiLevelType w:val="multilevel"/>
    <w:tmpl w:val="4158287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1"/>
  </w:num>
  <w:num w:numId="3">
    <w:abstractNumId w:val="8"/>
  </w:num>
  <w:num w:numId="4">
    <w:abstractNumId w:val="5"/>
  </w:num>
  <w:num w:numId="5">
    <w:abstractNumId w:val="4"/>
  </w:num>
  <w:num w:numId="6">
    <w:abstractNumId w:val="6"/>
  </w:num>
  <w:num w:numId="7">
    <w:abstractNumId w:val="3"/>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A7E38"/>
    <w:rsid w:val="000043CA"/>
    <w:rsid w:val="00021028"/>
    <w:rsid w:val="00025AC1"/>
    <w:rsid w:val="000338E7"/>
    <w:rsid w:val="00050410"/>
    <w:rsid w:val="00050E76"/>
    <w:rsid w:val="00056B17"/>
    <w:rsid w:val="00056F91"/>
    <w:rsid w:val="000668FC"/>
    <w:rsid w:val="00073F49"/>
    <w:rsid w:val="000811DC"/>
    <w:rsid w:val="00084007"/>
    <w:rsid w:val="000960DA"/>
    <w:rsid w:val="000B5DBD"/>
    <w:rsid w:val="000B7A7B"/>
    <w:rsid w:val="000C3A12"/>
    <w:rsid w:val="000D23E2"/>
    <w:rsid w:val="000E4AB9"/>
    <w:rsid w:val="000E68F6"/>
    <w:rsid w:val="000F1EFA"/>
    <w:rsid w:val="000F543C"/>
    <w:rsid w:val="001021AE"/>
    <w:rsid w:val="00104FCC"/>
    <w:rsid w:val="001274E1"/>
    <w:rsid w:val="00143381"/>
    <w:rsid w:val="00144636"/>
    <w:rsid w:val="001555B5"/>
    <w:rsid w:val="00164189"/>
    <w:rsid w:val="001757FC"/>
    <w:rsid w:val="00176210"/>
    <w:rsid w:val="0018167C"/>
    <w:rsid w:val="001A4590"/>
    <w:rsid w:val="001A7049"/>
    <w:rsid w:val="001B6CEF"/>
    <w:rsid w:val="001D40B5"/>
    <w:rsid w:val="001E71BE"/>
    <w:rsid w:val="001E7F4C"/>
    <w:rsid w:val="001F69DC"/>
    <w:rsid w:val="00204635"/>
    <w:rsid w:val="00217EA3"/>
    <w:rsid w:val="002336DE"/>
    <w:rsid w:val="0024636B"/>
    <w:rsid w:val="00272BC4"/>
    <w:rsid w:val="00284C26"/>
    <w:rsid w:val="00286BD4"/>
    <w:rsid w:val="002A5763"/>
    <w:rsid w:val="002B6B4A"/>
    <w:rsid w:val="002C56BE"/>
    <w:rsid w:val="00303062"/>
    <w:rsid w:val="00306857"/>
    <w:rsid w:val="00323D4D"/>
    <w:rsid w:val="0032579D"/>
    <w:rsid w:val="00334559"/>
    <w:rsid w:val="00341AAC"/>
    <w:rsid w:val="00346EDF"/>
    <w:rsid w:val="00347642"/>
    <w:rsid w:val="00366F0C"/>
    <w:rsid w:val="00385D03"/>
    <w:rsid w:val="0039603A"/>
    <w:rsid w:val="003A2E41"/>
    <w:rsid w:val="003A673F"/>
    <w:rsid w:val="003B3156"/>
    <w:rsid w:val="003C0203"/>
    <w:rsid w:val="003C2550"/>
    <w:rsid w:val="004233FB"/>
    <w:rsid w:val="0042540B"/>
    <w:rsid w:val="004312F0"/>
    <w:rsid w:val="00431C3F"/>
    <w:rsid w:val="00437EE6"/>
    <w:rsid w:val="004400F3"/>
    <w:rsid w:val="00442AFB"/>
    <w:rsid w:val="00487C42"/>
    <w:rsid w:val="004921B4"/>
    <w:rsid w:val="004C4B70"/>
    <w:rsid w:val="0051122A"/>
    <w:rsid w:val="005218F4"/>
    <w:rsid w:val="00530055"/>
    <w:rsid w:val="00534D00"/>
    <w:rsid w:val="00546265"/>
    <w:rsid w:val="00550D68"/>
    <w:rsid w:val="0055259F"/>
    <w:rsid w:val="00554913"/>
    <w:rsid w:val="005748D7"/>
    <w:rsid w:val="00575A89"/>
    <w:rsid w:val="00576974"/>
    <w:rsid w:val="0058056F"/>
    <w:rsid w:val="00590F7E"/>
    <w:rsid w:val="00594F96"/>
    <w:rsid w:val="005A7E38"/>
    <w:rsid w:val="005B4E3F"/>
    <w:rsid w:val="005D20A9"/>
    <w:rsid w:val="005E7D7C"/>
    <w:rsid w:val="00622E5F"/>
    <w:rsid w:val="00636195"/>
    <w:rsid w:val="006378A4"/>
    <w:rsid w:val="00680345"/>
    <w:rsid w:val="00682F0F"/>
    <w:rsid w:val="00684163"/>
    <w:rsid w:val="006B20D4"/>
    <w:rsid w:val="006B632E"/>
    <w:rsid w:val="006C07C7"/>
    <w:rsid w:val="006C12FD"/>
    <w:rsid w:val="006D2EF7"/>
    <w:rsid w:val="00701752"/>
    <w:rsid w:val="0072720E"/>
    <w:rsid w:val="007356F5"/>
    <w:rsid w:val="00740624"/>
    <w:rsid w:val="00746A48"/>
    <w:rsid w:val="00747240"/>
    <w:rsid w:val="007520A4"/>
    <w:rsid w:val="007545CE"/>
    <w:rsid w:val="0078778C"/>
    <w:rsid w:val="007B5B5A"/>
    <w:rsid w:val="007F2447"/>
    <w:rsid w:val="007F3F00"/>
    <w:rsid w:val="00802438"/>
    <w:rsid w:val="0080680B"/>
    <w:rsid w:val="00816322"/>
    <w:rsid w:val="00822BDB"/>
    <w:rsid w:val="008249BE"/>
    <w:rsid w:val="00855844"/>
    <w:rsid w:val="00860D2C"/>
    <w:rsid w:val="00892186"/>
    <w:rsid w:val="00895A3F"/>
    <w:rsid w:val="008A4472"/>
    <w:rsid w:val="008B090C"/>
    <w:rsid w:val="008B4485"/>
    <w:rsid w:val="008E4739"/>
    <w:rsid w:val="008E6DB7"/>
    <w:rsid w:val="008F1334"/>
    <w:rsid w:val="009308A8"/>
    <w:rsid w:val="00930E2C"/>
    <w:rsid w:val="00944A2E"/>
    <w:rsid w:val="00946698"/>
    <w:rsid w:val="0095735A"/>
    <w:rsid w:val="00962E24"/>
    <w:rsid w:val="00964AD9"/>
    <w:rsid w:val="009738D3"/>
    <w:rsid w:val="00977070"/>
    <w:rsid w:val="00980232"/>
    <w:rsid w:val="00997964"/>
    <w:rsid w:val="009C2EEB"/>
    <w:rsid w:val="009C7FA3"/>
    <w:rsid w:val="009D0FDF"/>
    <w:rsid w:val="009D53A6"/>
    <w:rsid w:val="009E4869"/>
    <w:rsid w:val="009F3EE1"/>
    <w:rsid w:val="00A1669E"/>
    <w:rsid w:val="00A23DE9"/>
    <w:rsid w:val="00A305DC"/>
    <w:rsid w:val="00A32C8E"/>
    <w:rsid w:val="00A4298C"/>
    <w:rsid w:val="00A62902"/>
    <w:rsid w:val="00A6731E"/>
    <w:rsid w:val="00A714A9"/>
    <w:rsid w:val="00A77CE8"/>
    <w:rsid w:val="00A851ED"/>
    <w:rsid w:val="00AA372E"/>
    <w:rsid w:val="00AA5A21"/>
    <w:rsid w:val="00AB4B0B"/>
    <w:rsid w:val="00AC6B99"/>
    <w:rsid w:val="00AE559C"/>
    <w:rsid w:val="00AE7012"/>
    <w:rsid w:val="00B15AD4"/>
    <w:rsid w:val="00B44391"/>
    <w:rsid w:val="00B45663"/>
    <w:rsid w:val="00B469A4"/>
    <w:rsid w:val="00B74569"/>
    <w:rsid w:val="00B76B7E"/>
    <w:rsid w:val="00B83696"/>
    <w:rsid w:val="00BC0452"/>
    <w:rsid w:val="00BC17C2"/>
    <w:rsid w:val="00BC4396"/>
    <w:rsid w:val="00BD1E54"/>
    <w:rsid w:val="00BD36DF"/>
    <w:rsid w:val="00C11C2C"/>
    <w:rsid w:val="00C15B19"/>
    <w:rsid w:val="00C15B1D"/>
    <w:rsid w:val="00C25F70"/>
    <w:rsid w:val="00C33CC5"/>
    <w:rsid w:val="00C46B2D"/>
    <w:rsid w:val="00C5091F"/>
    <w:rsid w:val="00C5670E"/>
    <w:rsid w:val="00C66F3B"/>
    <w:rsid w:val="00C67129"/>
    <w:rsid w:val="00C910A8"/>
    <w:rsid w:val="00CA755F"/>
    <w:rsid w:val="00CB1F72"/>
    <w:rsid w:val="00CB39E7"/>
    <w:rsid w:val="00CB51F7"/>
    <w:rsid w:val="00CC316E"/>
    <w:rsid w:val="00CE2533"/>
    <w:rsid w:val="00CE6257"/>
    <w:rsid w:val="00CF3C61"/>
    <w:rsid w:val="00CF422A"/>
    <w:rsid w:val="00D038E3"/>
    <w:rsid w:val="00D2590F"/>
    <w:rsid w:val="00D3306C"/>
    <w:rsid w:val="00D35CC2"/>
    <w:rsid w:val="00D4045A"/>
    <w:rsid w:val="00D51C89"/>
    <w:rsid w:val="00D5406A"/>
    <w:rsid w:val="00D56264"/>
    <w:rsid w:val="00D57917"/>
    <w:rsid w:val="00D838D7"/>
    <w:rsid w:val="00D87DFA"/>
    <w:rsid w:val="00D914B3"/>
    <w:rsid w:val="00DC5BE4"/>
    <w:rsid w:val="00DC79F3"/>
    <w:rsid w:val="00DE1913"/>
    <w:rsid w:val="00DE3D07"/>
    <w:rsid w:val="00E2497C"/>
    <w:rsid w:val="00E33596"/>
    <w:rsid w:val="00E627DF"/>
    <w:rsid w:val="00E65172"/>
    <w:rsid w:val="00E665AE"/>
    <w:rsid w:val="00E7250D"/>
    <w:rsid w:val="00E753C3"/>
    <w:rsid w:val="00E84FD4"/>
    <w:rsid w:val="00E9320B"/>
    <w:rsid w:val="00EA530A"/>
    <w:rsid w:val="00EA5BF0"/>
    <w:rsid w:val="00EC52E8"/>
    <w:rsid w:val="00F16FEA"/>
    <w:rsid w:val="00F2349B"/>
    <w:rsid w:val="00F33E8B"/>
    <w:rsid w:val="00F35641"/>
    <w:rsid w:val="00F419F1"/>
    <w:rsid w:val="00F4748B"/>
    <w:rsid w:val="00F6063D"/>
    <w:rsid w:val="00F67CDD"/>
    <w:rsid w:val="00F75B9F"/>
    <w:rsid w:val="00F8313C"/>
    <w:rsid w:val="00F83711"/>
    <w:rsid w:val="00FB7A66"/>
    <w:rsid w:val="00FC2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11"/>
  </w:style>
  <w:style w:type="paragraph" w:styleId="2">
    <w:name w:val="heading 2"/>
    <w:basedOn w:val="a"/>
    <w:next w:val="a"/>
    <w:link w:val="20"/>
    <w:qFormat/>
    <w:rsid w:val="00A851ED"/>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A851ED"/>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FA3"/>
    <w:rPr>
      <w:color w:val="0000FF"/>
      <w:u w:val="single"/>
    </w:rPr>
  </w:style>
  <w:style w:type="character" w:customStyle="1" w:styleId="apple-converted-space">
    <w:name w:val="apple-converted-space"/>
    <w:basedOn w:val="a0"/>
    <w:rsid w:val="009C7FA3"/>
  </w:style>
  <w:style w:type="paragraph" w:styleId="a4">
    <w:name w:val="Normal (Web)"/>
    <w:basedOn w:val="a"/>
    <w:uiPriority w:val="99"/>
    <w:unhideWhenUsed/>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1B6CEF"/>
    <w:pPr>
      <w:spacing w:after="0" w:line="240" w:lineRule="auto"/>
    </w:pPr>
    <w:rPr>
      <w:sz w:val="20"/>
      <w:szCs w:val="20"/>
    </w:rPr>
  </w:style>
  <w:style w:type="character" w:customStyle="1" w:styleId="a6">
    <w:name w:val="Текст сноски Знак"/>
    <w:basedOn w:val="a0"/>
    <w:link w:val="a5"/>
    <w:uiPriority w:val="99"/>
    <w:semiHidden/>
    <w:rsid w:val="001B6CEF"/>
    <w:rPr>
      <w:sz w:val="20"/>
      <w:szCs w:val="20"/>
    </w:rPr>
  </w:style>
  <w:style w:type="character" w:styleId="a7">
    <w:name w:val="footnote reference"/>
    <w:basedOn w:val="a0"/>
    <w:uiPriority w:val="99"/>
    <w:semiHidden/>
    <w:unhideWhenUsed/>
    <w:rsid w:val="001B6CEF"/>
    <w:rPr>
      <w:vertAlign w:val="superscript"/>
    </w:rPr>
  </w:style>
  <w:style w:type="paragraph" w:styleId="a8">
    <w:name w:val="List Paragraph"/>
    <w:basedOn w:val="a"/>
    <w:uiPriority w:val="34"/>
    <w:qFormat/>
    <w:rsid w:val="009C2EEB"/>
    <w:pPr>
      <w:ind w:left="720"/>
      <w:contextualSpacing/>
    </w:pPr>
  </w:style>
  <w:style w:type="character" w:styleId="a9">
    <w:name w:val="Strong"/>
    <w:uiPriority w:val="22"/>
    <w:qFormat/>
    <w:rsid w:val="009C2EEB"/>
    <w:rPr>
      <w:b/>
      <w:bCs/>
    </w:rPr>
  </w:style>
  <w:style w:type="character" w:customStyle="1" w:styleId="ConsPlusNormal">
    <w:name w:val="ConsPlusNormal Знак"/>
    <w:link w:val="ConsPlusNormal0"/>
    <w:locked/>
    <w:rsid w:val="004921B4"/>
    <w:rPr>
      <w:rFonts w:ascii="Arial" w:eastAsia="Times New Roman" w:hAnsi="Arial" w:cs="Arial"/>
    </w:rPr>
  </w:style>
  <w:style w:type="paragraph" w:customStyle="1" w:styleId="ConsPlusNormal0">
    <w:name w:val="ConsPlusNormal"/>
    <w:link w:val="ConsPlusNormal"/>
    <w:rsid w:val="004921B4"/>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4921B4"/>
    <w:rPr>
      <w:sz w:val="16"/>
      <w:szCs w:val="16"/>
    </w:rPr>
  </w:style>
  <w:style w:type="paragraph" w:styleId="ab">
    <w:name w:val="header"/>
    <w:basedOn w:val="a"/>
    <w:link w:val="ac"/>
    <w:uiPriority w:val="99"/>
    <w:unhideWhenUsed/>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E54"/>
  </w:style>
  <w:style w:type="paragraph" w:styleId="ad">
    <w:name w:val="footer"/>
    <w:basedOn w:val="a"/>
    <w:link w:val="ae"/>
    <w:uiPriority w:val="99"/>
    <w:unhideWhenUsed/>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E54"/>
  </w:style>
  <w:style w:type="paragraph" w:styleId="af">
    <w:name w:val="Balloon Text"/>
    <w:basedOn w:val="a"/>
    <w:link w:val="af0"/>
    <w:uiPriority w:val="99"/>
    <w:semiHidden/>
    <w:unhideWhenUsed/>
    <w:rsid w:val="00C15B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5B19"/>
    <w:rPr>
      <w:rFonts w:ascii="Segoe UI" w:hAnsi="Segoe UI" w:cs="Segoe UI"/>
      <w:sz w:val="18"/>
      <w:szCs w:val="18"/>
    </w:rPr>
  </w:style>
  <w:style w:type="character" w:customStyle="1" w:styleId="20">
    <w:name w:val="Заголовок 2 Знак"/>
    <w:basedOn w:val="a0"/>
    <w:link w:val="2"/>
    <w:rsid w:val="00A851ED"/>
    <w:rPr>
      <w:rFonts w:ascii="Arial" w:eastAsia="Times New Roman" w:hAnsi="Arial" w:cs="Arial"/>
      <w:b/>
      <w:bCs/>
      <w:i/>
      <w:iCs/>
      <w:sz w:val="28"/>
      <w:szCs w:val="28"/>
    </w:rPr>
  </w:style>
  <w:style w:type="character" w:customStyle="1" w:styleId="60">
    <w:name w:val="Заголовок 6 Знак"/>
    <w:basedOn w:val="a0"/>
    <w:link w:val="6"/>
    <w:rsid w:val="00A851ED"/>
    <w:rPr>
      <w:rFonts w:ascii="Times New Roman" w:eastAsia="Times New Roman" w:hAnsi="Times New Roman" w:cs="Times New Roman"/>
      <w:b/>
      <w:sz w:val="28"/>
      <w:szCs w:val="20"/>
    </w:rPr>
  </w:style>
  <w:style w:type="table" w:styleId="af1">
    <w:name w:val="Table Grid"/>
    <w:basedOn w:val="a1"/>
    <w:uiPriority w:val="59"/>
    <w:rsid w:val="00D2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1">
    <w:name w:val="Абзац списка2"/>
    <w:basedOn w:val="a"/>
    <w:uiPriority w:val="99"/>
    <w:rsid w:val="00594F96"/>
    <w:pPr>
      <w:spacing w:line="240" w:lineRule="auto"/>
      <w:ind w:left="720"/>
      <w:contextualSpacing/>
    </w:pPr>
    <w:rPr>
      <w:rFonts w:ascii="Times New Roman" w:eastAsia="Times New Roman" w:hAnsi="Times New Roman" w:cs="Times New Roman"/>
      <w:sz w:val="28"/>
      <w:lang w:eastAsia="en-US"/>
    </w:rPr>
  </w:style>
  <w:style w:type="paragraph" w:styleId="af2">
    <w:name w:val="endnote text"/>
    <w:basedOn w:val="a"/>
    <w:link w:val="af3"/>
    <w:uiPriority w:val="99"/>
    <w:semiHidden/>
    <w:unhideWhenUsed/>
    <w:rsid w:val="00334559"/>
    <w:pPr>
      <w:spacing w:after="0" w:line="240" w:lineRule="auto"/>
    </w:pPr>
    <w:rPr>
      <w:sz w:val="20"/>
      <w:szCs w:val="20"/>
    </w:rPr>
  </w:style>
  <w:style w:type="character" w:customStyle="1" w:styleId="af3">
    <w:name w:val="Текст концевой сноски Знак"/>
    <w:basedOn w:val="a0"/>
    <w:link w:val="af2"/>
    <w:uiPriority w:val="99"/>
    <w:semiHidden/>
    <w:rsid w:val="00334559"/>
    <w:rPr>
      <w:sz w:val="20"/>
      <w:szCs w:val="20"/>
    </w:rPr>
  </w:style>
  <w:style w:type="character" w:styleId="af4">
    <w:name w:val="endnote reference"/>
    <w:basedOn w:val="a0"/>
    <w:uiPriority w:val="99"/>
    <w:semiHidden/>
    <w:unhideWhenUsed/>
    <w:rsid w:val="00334559"/>
    <w:rPr>
      <w:vertAlign w:val="superscript"/>
    </w:rPr>
  </w:style>
  <w:style w:type="paragraph" w:styleId="af5">
    <w:name w:val="Body Text"/>
    <w:basedOn w:val="a"/>
    <w:link w:val="af6"/>
    <w:uiPriority w:val="99"/>
    <w:rsid w:val="00341AA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uiPriority w:val="99"/>
    <w:rsid w:val="00341AAC"/>
    <w:rPr>
      <w:rFonts w:ascii="Times New Roman" w:eastAsia="Times New Roman" w:hAnsi="Times New Roman" w:cs="Times New Roman"/>
      <w:sz w:val="28"/>
      <w:szCs w:val="20"/>
    </w:rPr>
  </w:style>
  <w:style w:type="character" w:customStyle="1" w:styleId="T10">
    <w:name w:val="T10"/>
    <w:rsid w:val="00BC0452"/>
    <w:rPr>
      <w:sz w:val="26"/>
    </w:rPr>
  </w:style>
  <w:style w:type="character" w:customStyle="1" w:styleId="af7">
    <w:name w:val="Гипертекстовая ссылка"/>
    <w:rsid w:val="00084007"/>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851ED"/>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A851ED"/>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FA3"/>
    <w:rPr>
      <w:color w:val="0000FF"/>
      <w:u w:val="single"/>
    </w:rPr>
  </w:style>
  <w:style w:type="character" w:customStyle="1" w:styleId="apple-converted-space">
    <w:name w:val="apple-converted-space"/>
    <w:basedOn w:val="a0"/>
    <w:rsid w:val="009C7FA3"/>
  </w:style>
  <w:style w:type="paragraph" w:styleId="a4">
    <w:name w:val="Normal (Web)"/>
    <w:basedOn w:val="a"/>
    <w:uiPriority w:val="99"/>
    <w:unhideWhenUsed/>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1B6CEF"/>
    <w:pPr>
      <w:spacing w:after="0" w:line="240" w:lineRule="auto"/>
    </w:pPr>
    <w:rPr>
      <w:sz w:val="20"/>
      <w:szCs w:val="20"/>
    </w:rPr>
  </w:style>
  <w:style w:type="character" w:customStyle="1" w:styleId="a6">
    <w:name w:val="Текст сноски Знак"/>
    <w:basedOn w:val="a0"/>
    <w:link w:val="a5"/>
    <w:uiPriority w:val="99"/>
    <w:semiHidden/>
    <w:rsid w:val="001B6CEF"/>
    <w:rPr>
      <w:sz w:val="20"/>
      <w:szCs w:val="20"/>
    </w:rPr>
  </w:style>
  <w:style w:type="character" w:styleId="a7">
    <w:name w:val="footnote reference"/>
    <w:basedOn w:val="a0"/>
    <w:uiPriority w:val="99"/>
    <w:semiHidden/>
    <w:unhideWhenUsed/>
    <w:rsid w:val="001B6CEF"/>
    <w:rPr>
      <w:vertAlign w:val="superscript"/>
    </w:rPr>
  </w:style>
  <w:style w:type="paragraph" w:styleId="a8">
    <w:name w:val="List Paragraph"/>
    <w:basedOn w:val="a"/>
    <w:uiPriority w:val="34"/>
    <w:qFormat/>
    <w:rsid w:val="009C2EEB"/>
    <w:pPr>
      <w:ind w:left="720"/>
      <w:contextualSpacing/>
    </w:pPr>
  </w:style>
  <w:style w:type="character" w:styleId="a9">
    <w:name w:val="Strong"/>
    <w:uiPriority w:val="22"/>
    <w:qFormat/>
    <w:rsid w:val="009C2EEB"/>
    <w:rPr>
      <w:b/>
      <w:bCs/>
    </w:rPr>
  </w:style>
  <w:style w:type="character" w:customStyle="1" w:styleId="ConsPlusNormal">
    <w:name w:val="ConsPlusNormal Знак"/>
    <w:link w:val="ConsPlusNormal0"/>
    <w:uiPriority w:val="99"/>
    <w:locked/>
    <w:rsid w:val="004921B4"/>
    <w:rPr>
      <w:rFonts w:ascii="Arial" w:eastAsia="Times New Roman" w:hAnsi="Arial" w:cs="Arial"/>
    </w:rPr>
  </w:style>
  <w:style w:type="paragraph" w:customStyle="1" w:styleId="ConsPlusNormal0">
    <w:name w:val="ConsPlusNormal"/>
    <w:link w:val="ConsPlusNormal"/>
    <w:uiPriority w:val="99"/>
    <w:rsid w:val="004921B4"/>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4921B4"/>
    <w:rPr>
      <w:sz w:val="16"/>
      <w:szCs w:val="16"/>
    </w:rPr>
  </w:style>
  <w:style w:type="paragraph" w:styleId="ab">
    <w:name w:val="header"/>
    <w:basedOn w:val="a"/>
    <w:link w:val="ac"/>
    <w:uiPriority w:val="99"/>
    <w:unhideWhenUsed/>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E54"/>
  </w:style>
  <w:style w:type="paragraph" w:styleId="ad">
    <w:name w:val="footer"/>
    <w:basedOn w:val="a"/>
    <w:link w:val="ae"/>
    <w:uiPriority w:val="99"/>
    <w:unhideWhenUsed/>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E54"/>
  </w:style>
  <w:style w:type="paragraph" w:styleId="af">
    <w:name w:val="Balloon Text"/>
    <w:basedOn w:val="a"/>
    <w:link w:val="af0"/>
    <w:uiPriority w:val="99"/>
    <w:semiHidden/>
    <w:unhideWhenUsed/>
    <w:rsid w:val="00C15B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5B19"/>
    <w:rPr>
      <w:rFonts w:ascii="Segoe UI" w:hAnsi="Segoe UI" w:cs="Segoe UI"/>
      <w:sz w:val="18"/>
      <w:szCs w:val="18"/>
    </w:rPr>
  </w:style>
  <w:style w:type="character" w:customStyle="1" w:styleId="20">
    <w:name w:val="Заголовок 2 Знак"/>
    <w:basedOn w:val="a0"/>
    <w:link w:val="2"/>
    <w:rsid w:val="00A851ED"/>
    <w:rPr>
      <w:rFonts w:ascii="Arial" w:eastAsia="Times New Roman" w:hAnsi="Arial" w:cs="Arial"/>
      <w:b/>
      <w:bCs/>
      <w:i/>
      <w:iCs/>
      <w:sz w:val="28"/>
      <w:szCs w:val="28"/>
    </w:rPr>
  </w:style>
  <w:style w:type="character" w:customStyle="1" w:styleId="60">
    <w:name w:val="Заголовок 6 Знак"/>
    <w:basedOn w:val="a0"/>
    <w:link w:val="6"/>
    <w:rsid w:val="00A851ED"/>
    <w:rPr>
      <w:rFonts w:ascii="Times New Roman" w:eastAsia="Times New Roman" w:hAnsi="Times New Roman" w:cs="Times New Roman"/>
      <w:b/>
      <w:sz w:val="28"/>
      <w:szCs w:val="20"/>
    </w:rPr>
  </w:style>
  <w:style w:type="table" w:styleId="af1">
    <w:name w:val="Table Grid"/>
    <w:basedOn w:val="a1"/>
    <w:uiPriority w:val="59"/>
    <w:rsid w:val="00D2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1">
    <w:name w:val="Абзац списка2"/>
    <w:basedOn w:val="a"/>
    <w:uiPriority w:val="99"/>
    <w:rsid w:val="00594F96"/>
    <w:pPr>
      <w:spacing w:line="240" w:lineRule="auto"/>
      <w:ind w:left="720"/>
      <w:contextualSpacing/>
    </w:pPr>
    <w:rPr>
      <w:rFonts w:ascii="Times New Roman" w:eastAsia="Times New Roman" w:hAnsi="Times New Roman" w:cs="Times New Roman"/>
      <w:sz w:val="28"/>
      <w:lang w:eastAsia="en-US"/>
    </w:rPr>
  </w:style>
  <w:style w:type="paragraph" w:styleId="af2">
    <w:name w:val="endnote text"/>
    <w:basedOn w:val="a"/>
    <w:link w:val="af3"/>
    <w:uiPriority w:val="99"/>
    <w:semiHidden/>
    <w:unhideWhenUsed/>
    <w:rsid w:val="00334559"/>
    <w:pPr>
      <w:spacing w:after="0" w:line="240" w:lineRule="auto"/>
    </w:pPr>
    <w:rPr>
      <w:sz w:val="20"/>
      <w:szCs w:val="20"/>
    </w:rPr>
  </w:style>
  <w:style w:type="character" w:customStyle="1" w:styleId="af3">
    <w:name w:val="Текст концевой сноски Знак"/>
    <w:basedOn w:val="a0"/>
    <w:link w:val="af2"/>
    <w:uiPriority w:val="99"/>
    <w:semiHidden/>
    <w:rsid w:val="00334559"/>
    <w:rPr>
      <w:sz w:val="20"/>
      <w:szCs w:val="20"/>
    </w:rPr>
  </w:style>
  <w:style w:type="character" w:styleId="af4">
    <w:name w:val="endnote reference"/>
    <w:basedOn w:val="a0"/>
    <w:uiPriority w:val="99"/>
    <w:semiHidden/>
    <w:unhideWhenUsed/>
    <w:rsid w:val="00334559"/>
    <w:rPr>
      <w:vertAlign w:val="superscript"/>
    </w:rPr>
  </w:style>
  <w:style w:type="paragraph" w:styleId="af5">
    <w:name w:val="Body Text"/>
    <w:basedOn w:val="a"/>
    <w:link w:val="af6"/>
    <w:uiPriority w:val="99"/>
    <w:rsid w:val="00341AA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uiPriority w:val="99"/>
    <w:rsid w:val="00341AA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677587449">
      <w:bodyDiv w:val="1"/>
      <w:marLeft w:val="0"/>
      <w:marRight w:val="0"/>
      <w:marTop w:val="0"/>
      <w:marBottom w:val="0"/>
      <w:divBdr>
        <w:top w:val="none" w:sz="0" w:space="0" w:color="auto"/>
        <w:left w:val="none" w:sz="0" w:space="0" w:color="auto"/>
        <w:bottom w:val="none" w:sz="0" w:space="0" w:color="auto"/>
        <w:right w:val="none" w:sz="0" w:space="0" w:color="auto"/>
      </w:divBdr>
    </w:div>
    <w:div w:id="956333579">
      <w:bodyDiv w:val="1"/>
      <w:marLeft w:val="0"/>
      <w:marRight w:val="0"/>
      <w:marTop w:val="0"/>
      <w:marBottom w:val="0"/>
      <w:divBdr>
        <w:top w:val="none" w:sz="0" w:space="0" w:color="auto"/>
        <w:left w:val="none" w:sz="0" w:space="0" w:color="auto"/>
        <w:bottom w:val="none" w:sz="0" w:space="0" w:color="auto"/>
        <w:right w:val="none" w:sz="0" w:space="0" w:color="auto"/>
      </w:divBdr>
    </w:div>
    <w:div w:id="992635175">
      <w:bodyDiv w:val="1"/>
      <w:marLeft w:val="0"/>
      <w:marRight w:val="0"/>
      <w:marTop w:val="0"/>
      <w:marBottom w:val="0"/>
      <w:divBdr>
        <w:top w:val="none" w:sz="0" w:space="0" w:color="auto"/>
        <w:left w:val="none" w:sz="0" w:space="0" w:color="auto"/>
        <w:bottom w:val="none" w:sz="0" w:space="0" w:color="auto"/>
        <w:right w:val="none" w:sz="0" w:space="0" w:color="auto"/>
      </w:divBdr>
    </w:div>
    <w:div w:id="1567102949">
      <w:bodyDiv w:val="1"/>
      <w:marLeft w:val="0"/>
      <w:marRight w:val="0"/>
      <w:marTop w:val="0"/>
      <w:marBottom w:val="0"/>
      <w:divBdr>
        <w:top w:val="none" w:sz="0" w:space="0" w:color="auto"/>
        <w:left w:val="none" w:sz="0" w:space="0" w:color="auto"/>
        <w:bottom w:val="none" w:sz="0" w:space="0" w:color="auto"/>
        <w:right w:val="none" w:sz="0" w:space="0" w:color="auto"/>
      </w:divBdr>
    </w:div>
    <w:div w:id="16515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D74CE00020636C2DAA1F15803426339D24A95D8EA8C4CDAEFF675513C10E1F8E643A70B8070DA21B46BDB5DBTFO7G"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RLAW011;n=53387;fld=134;dst=100074"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szhelezny.ru/documents/order/detail.php?id=947437"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mailto:016-0000@mfchmao.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1052-9CCE-4035-8679-1DE8C058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10976</Words>
  <Characters>62568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Doronina</cp:lastModifiedBy>
  <cp:revision>3</cp:revision>
  <cp:lastPrinted>2020-11-11T04:06:00Z</cp:lastPrinted>
  <dcterms:created xsi:type="dcterms:W3CDTF">2020-11-13T11:00:00Z</dcterms:created>
  <dcterms:modified xsi:type="dcterms:W3CDTF">2020-11-13T11:21:00Z</dcterms:modified>
</cp:coreProperties>
</file>