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10481">
        <w:rPr>
          <w:sz w:val="28"/>
          <w:szCs w:val="28"/>
        </w:rPr>
        <w:t>13</w:t>
      </w:r>
      <w:r w:rsidR="00334886">
        <w:rPr>
          <w:sz w:val="28"/>
          <w:szCs w:val="28"/>
        </w:rPr>
        <w:t xml:space="preserve"> декабря</w:t>
      </w:r>
      <w:r w:rsidRPr="00A96E17">
        <w:rPr>
          <w:sz w:val="28"/>
          <w:szCs w:val="28"/>
        </w:rPr>
        <w:t xml:space="preserve"> 202</w:t>
      </w:r>
      <w:r w:rsidR="00810481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590D88">
        <w:rPr>
          <w:sz w:val="28"/>
          <w:szCs w:val="28"/>
        </w:rPr>
        <w:t xml:space="preserve">  </w:t>
      </w:r>
      <w:r w:rsidR="00BE74E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579AD">
        <w:rPr>
          <w:sz w:val="28"/>
          <w:szCs w:val="28"/>
        </w:rPr>
        <w:t>1</w:t>
      </w:r>
      <w:r w:rsidR="00810481">
        <w:rPr>
          <w:sz w:val="28"/>
          <w:szCs w:val="28"/>
        </w:rPr>
        <w:t>32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740" w:rsidRPr="00FF4740" w:rsidRDefault="00FF4740" w:rsidP="00FF4740">
      <w:pPr>
        <w:pStyle w:val="af5"/>
        <w:tabs>
          <w:tab w:val="left" w:pos="4395"/>
        </w:tabs>
        <w:spacing w:after="0"/>
        <w:ind w:left="0" w:right="5528" w:firstLine="0"/>
        <w:rPr>
          <w:sz w:val="28"/>
          <w:szCs w:val="28"/>
        </w:rPr>
      </w:pPr>
      <w:r w:rsidRPr="00FF4740">
        <w:rPr>
          <w:sz w:val="28"/>
          <w:szCs w:val="28"/>
        </w:rPr>
        <w:t>Об организации площад</w:t>
      </w:r>
      <w:r w:rsidR="00F91151">
        <w:rPr>
          <w:sz w:val="28"/>
          <w:szCs w:val="28"/>
        </w:rPr>
        <w:t>ок</w:t>
      </w:r>
      <w:r w:rsidRPr="00FF4740">
        <w:rPr>
          <w:sz w:val="28"/>
          <w:szCs w:val="28"/>
        </w:rPr>
        <w:t xml:space="preserve"> для запуска </w:t>
      </w:r>
      <w:r>
        <w:rPr>
          <w:sz w:val="28"/>
          <w:szCs w:val="28"/>
        </w:rPr>
        <w:t xml:space="preserve">пиротехнических изделий </w:t>
      </w:r>
    </w:p>
    <w:p w:rsidR="00FF4740" w:rsidRPr="00FF4740" w:rsidRDefault="00FF4740" w:rsidP="00FF4740">
      <w:pPr>
        <w:pStyle w:val="af5"/>
        <w:spacing w:after="0"/>
        <w:ind w:left="0" w:firstLine="567"/>
        <w:rPr>
          <w:sz w:val="28"/>
          <w:szCs w:val="28"/>
        </w:rPr>
      </w:pPr>
    </w:p>
    <w:p w:rsidR="00FF4740" w:rsidRPr="00FF4740" w:rsidRDefault="00FF4740" w:rsidP="00FF4740">
      <w:pPr>
        <w:pStyle w:val="af5"/>
        <w:spacing w:after="0"/>
        <w:ind w:left="0" w:firstLine="567"/>
        <w:rPr>
          <w:sz w:val="28"/>
          <w:szCs w:val="28"/>
        </w:rPr>
      </w:pPr>
    </w:p>
    <w:p w:rsidR="00FF4740" w:rsidRPr="00FF4740" w:rsidRDefault="00FF4740" w:rsidP="00FF4740">
      <w:pPr>
        <w:ind w:firstLine="851"/>
        <w:jc w:val="both"/>
        <w:rPr>
          <w:sz w:val="28"/>
          <w:szCs w:val="28"/>
        </w:rPr>
      </w:pPr>
      <w:proofErr w:type="gramStart"/>
      <w:r w:rsidRPr="00FF4740">
        <w:rPr>
          <w:sz w:val="28"/>
          <w:szCs w:val="28"/>
        </w:rPr>
        <w:t xml:space="preserve">В соответствии с Федеральными законами Российской Федерации </w:t>
      </w:r>
      <w:r>
        <w:rPr>
          <w:sz w:val="28"/>
          <w:szCs w:val="28"/>
        </w:rPr>
        <w:t xml:space="preserve">                   </w:t>
      </w:r>
      <w:r w:rsidRPr="00FF4740">
        <w:rPr>
          <w:sz w:val="28"/>
          <w:szCs w:val="28"/>
        </w:rPr>
        <w:t>от 2</w:t>
      </w:r>
      <w:r>
        <w:rPr>
          <w:sz w:val="28"/>
          <w:szCs w:val="28"/>
        </w:rPr>
        <w:t xml:space="preserve">1 декабря 1994 года </w:t>
      </w:r>
      <w:r w:rsidRPr="00FF4740">
        <w:rPr>
          <w:sz w:val="28"/>
          <w:szCs w:val="28"/>
        </w:rPr>
        <w:t>№ 69 – ФЗ «О пожарной безопасности», от 06 октября 2003</w:t>
      </w:r>
      <w:r>
        <w:rPr>
          <w:sz w:val="28"/>
          <w:szCs w:val="28"/>
        </w:rPr>
        <w:t xml:space="preserve"> года</w:t>
      </w:r>
      <w:r w:rsidRPr="00FF4740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с требованиями Постановления Правительства Российской Федерации от </w:t>
      </w:r>
      <w:r w:rsidR="00810481">
        <w:rPr>
          <w:sz w:val="28"/>
          <w:szCs w:val="28"/>
        </w:rPr>
        <w:t>16 сентября 2020 года № 1479</w:t>
      </w:r>
      <w:r w:rsidRPr="00FF4740">
        <w:rPr>
          <w:sz w:val="28"/>
          <w:szCs w:val="28"/>
        </w:rPr>
        <w:t xml:space="preserve"> «Об утверждении </w:t>
      </w:r>
      <w:r w:rsidR="00810481">
        <w:rPr>
          <w:sz w:val="28"/>
          <w:szCs w:val="28"/>
        </w:rPr>
        <w:t>Правил противопожарного режима в Российской Федерации</w:t>
      </w:r>
      <w:r w:rsidRPr="00FF4740">
        <w:rPr>
          <w:sz w:val="28"/>
          <w:szCs w:val="28"/>
        </w:rPr>
        <w:t xml:space="preserve">», </w:t>
      </w:r>
      <w:r w:rsidR="00810481">
        <w:rPr>
          <w:sz w:val="28"/>
          <w:szCs w:val="28"/>
        </w:rPr>
        <w:t xml:space="preserve">                         </w:t>
      </w:r>
      <w:r w:rsidRPr="00FF4740">
        <w:rPr>
          <w:sz w:val="28"/>
          <w:szCs w:val="28"/>
        </w:rPr>
        <w:t>в целях обеспечения безопасности населения, объектов жилого</w:t>
      </w:r>
      <w:proofErr w:type="gramEnd"/>
      <w:r w:rsidRPr="00FF4740">
        <w:rPr>
          <w:sz w:val="28"/>
          <w:szCs w:val="28"/>
        </w:rPr>
        <w:t xml:space="preserve"> сектора при проведении праздничного мероприятия в 01</w:t>
      </w:r>
      <w:r w:rsidR="00810481">
        <w:rPr>
          <w:sz w:val="28"/>
          <w:szCs w:val="28"/>
        </w:rPr>
        <w:t xml:space="preserve"> часов </w:t>
      </w:r>
      <w:r w:rsidRPr="00FF4740">
        <w:rPr>
          <w:sz w:val="28"/>
          <w:szCs w:val="28"/>
        </w:rPr>
        <w:t>00</w:t>
      </w:r>
      <w:r w:rsidR="00810481">
        <w:rPr>
          <w:sz w:val="28"/>
          <w:szCs w:val="28"/>
        </w:rPr>
        <w:t xml:space="preserve"> минут</w:t>
      </w:r>
      <w:r w:rsidRPr="00FF4740">
        <w:rPr>
          <w:sz w:val="28"/>
          <w:szCs w:val="28"/>
        </w:rPr>
        <w:t xml:space="preserve"> 01 января 202</w:t>
      </w:r>
      <w:r w:rsidR="00810481">
        <w:rPr>
          <w:sz w:val="28"/>
          <w:szCs w:val="28"/>
        </w:rPr>
        <w:t>2</w:t>
      </w:r>
      <w:r w:rsidRPr="00FF4740">
        <w:rPr>
          <w:sz w:val="28"/>
          <w:szCs w:val="28"/>
        </w:rPr>
        <w:t xml:space="preserve"> года с применением пиротехнических изделий:</w:t>
      </w:r>
    </w:p>
    <w:p w:rsidR="00F91151" w:rsidRPr="00F91151" w:rsidRDefault="00FF4740" w:rsidP="00F91151">
      <w:pPr>
        <w:pStyle w:val="a9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91151">
        <w:rPr>
          <w:sz w:val="28"/>
          <w:szCs w:val="28"/>
        </w:rPr>
        <w:t>Определить специализированн</w:t>
      </w:r>
      <w:r w:rsidR="00F91151" w:rsidRPr="00F91151">
        <w:rPr>
          <w:sz w:val="28"/>
          <w:szCs w:val="28"/>
        </w:rPr>
        <w:t>ые</w:t>
      </w:r>
      <w:r w:rsidRPr="00F91151">
        <w:rPr>
          <w:sz w:val="28"/>
          <w:szCs w:val="28"/>
        </w:rPr>
        <w:t xml:space="preserve"> площадк</w:t>
      </w:r>
      <w:r w:rsidR="00F91151" w:rsidRPr="00F91151">
        <w:rPr>
          <w:sz w:val="28"/>
          <w:szCs w:val="28"/>
        </w:rPr>
        <w:t>и</w:t>
      </w:r>
      <w:r w:rsidRPr="00F91151">
        <w:rPr>
          <w:sz w:val="28"/>
          <w:szCs w:val="28"/>
        </w:rPr>
        <w:t>, предназначенн</w:t>
      </w:r>
      <w:r w:rsidR="00F91151" w:rsidRPr="00F91151">
        <w:rPr>
          <w:sz w:val="28"/>
          <w:szCs w:val="28"/>
        </w:rPr>
        <w:t>ые</w:t>
      </w:r>
      <w:r w:rsidRPr="00F91151">
        <w:rPr>
          <w:sz w:val="28"/>
          <w:szCs w:val="28"/>
        </w:rPr>
        <w:t xml:space="preserve"> для запуска </w:t>
      </w:r>
      <w:r w:rsidR="00F91151" w:rsidRPr="00F91151">
        <w:rPr>
          <w:sz w:val="28"/>
          <w:szCs w:val="28"/>
        </w:rPr>
        <w:t>пиротехнических изделий:</w:t>
      </w:r>
    </w:p>
    <w:p w:rsidR="00FF4740" w:rsidRDefault="00FF4740" w:rsidP="00F91151">
      <w:pPr>
        <w:pStyle w:val="a9"/>
        <w:tabs>
          <w:tab w:val="left" w:pos="1134"/>
        </w:tabs>
        <w:ind w:left="851"/>
        <w:rPr>
          <w:sz w:val="28"/>
          <w:szCs w:val="28"/>
        </w:rPr>
      </w:pPr>
      <w:r w:rsidRPr="00F91151">
        <w:rPr>
          <w:sz w:val="28"/>
          <w:szCs w:val="28"/>
        </w:rPr>
        <w:t>с. Болчары</w:t>
      </w:r>
      <w:r w:rsidR="00F91151">
        <w:rPr>
          <w:sz w:val="28"/>
          <w:szCs w:val="28"/>
        </w:rPr>
        <w:t>:</w:t>
      </w:r>
      <w:r w:rsidRPr="00F91151">
        <w:rPr>
          <w:sz w:val="28"/>
          <w:szCs w:val="28"/>
        </w:rPr>
        <w:t xml:space="preserve"> ул. Комсомо</w:t>
      </w:r>
      <w:r w:rsidR="00F91151">
        <w:rPr>
          <w:sz w:val="28"/>
          <w:szCs w:val="28"/>
        </w:rPr>
        <w:t>льская, 1 (</w:t>
      </w:r>
      <w:r w:rsidR="00810481">
        <w:rPr>
          <w:sz w:val="28"/>
          <w:szCs w:val="28"/>
        </w:rPr>
        <w:t xml:space="preserve">прилегающая </w:t>
      </w:r>
      <w:r w:rsidR="00F91151">
        <w:rPr>
          <w:sz w:val="28"/>
          <w:szCs w:val="28"/>
        </w:rPr>
        <w:t>площадь);</w:t>
      </w:r>
    </w:p>
    <w:p w:rsidR="00F91151" w:rsidRDefault="00F91151" w:rsidP="00F91151">
      <w:pPr>
        <w:pStyle w:val="a9"/>
        <w:tabs>
          <w:tab w:val="left" w:pos="1134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с. Алтай: ул. Ленина, 23Б (</w:t>
      </w:r>
      <w:r w:rsidR="00810481">
        <w:rPr>
          <w:sz w:val="28"/>
          <w:szCs w:val="28"/>
        </w:rPr>
        <w:t>прилегающая</w:t>
      </w:r>
      <w:r>
        <w:rPr>
          <w:sz w:val="28"/>
          <w:szCs w:val="28"/>
        </w:rPr>
        <w:t xml:space="preserve"> площадь);</w:t>
      </w:r>
    </w:p>
    <w:p w:rsidR="00F91151" w:rsidRDefault="00F91151" w:rsidP="00F91151">
      <w:pPr>
        <w:pStyle w:val="a9"/>
        <w:tabs>
          <w:tab w:val="left" w:pos="1134"/>
        </w:tabs>
        <w:ind w:left="851"/>
        <w:rPr>
          <w:sz w:val="28"/>
          <w:szCs w:val="28"/>
        </w:rPr>
      </w:pPr>
      <w:r>
        <w:rPr>
          <w:sz w:val="28"/>
          <w:szCs w:val="28"/>
        </w:rPr>
        <w:t>д</w:t>
      </w:r>
      <w:r w:rsidR="00AA6373">
        <w:rPr>
          <w:sz w:val="28"/>
          <w:szCs w:val="28"/>
        </w:rPr>
        <w:t>. Кама: ул. Таёжная, 9 (прилегающая территория ДК).</w:t>
      </w:r>
    </w:p>
    <w:p w:rsidR="00AA6373" w:rsidRPr="00AA6373" w:rsidRDefault="00AA6373" w:rsidP="00AA6373">
      <w:pPr>
        <w:ind w:firstLine="851"/>
        <w:jc w:val="both"/>
        <w:rPr>
          <w:sz w:val="28"/>
          <w:szCs w:val="28"/>
        </w:rPr>
      </w:pPr>
      <w:r w:rsidRPr="00AA6373">
        <w:rPr>
          <w:sz w:val="28"/>
          <w:szCs w:val="28"/>
        </w:rPr>
        <w:t xml:space="preserve">3. Назначить </w:t>
      </w:r>
      <w:proofErr w:type="gramStart"/>
      <w:r w:rsidRPr="00AA6373">
        <w:rPr>
          <w:sz w:val="28"/>
          <w:szCs w:val="28"/>
        </w:rPr>
        <w:t>ответственным</w:t>
      </w:r>
      <w:r>
        <w:rPr>
          <w:sz w:val="28"/>
          <w:szCs w:val="28"/>
        </w:rPr>
        <w:t>и</w:t>
      </w:r>
      <w:proofErr w:type="gramEnd"/>
      <w:r w:rsidRPr="00AA6373">
        <w:rPr>
          <w:sz w:val="28"/>
          <w:szCs w:val="28"/>
        </w:rPr>
        <w:t xml:space="preserve"> за организацию и обустройство площад</w:t>
      </w:r>
      <w:r>
        <w:rPr>
          <w:sz w:val="28"/>
          <w:szCs w:val="28"/>
        </w:rPr>
        <w:t>ок для запуска пиротехнических изделий</w:t>
      </w:r>
      <w:r w:rsidRPr="00AA637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ей</w:t>
      </w:r>
      <w:r w:rsidRPr="00AA6373">
        <w:rPr>
          <w:sz w:val="28"/>
          <w:szCs w:val="28"/>
        </w:rPr>
        <w:t xml:space="preserve"> главы сельского поселения Болчары</w:t>
      </w:r>
      <w:r>
        <w:rPr>
          <w:sz w:val="28"/>
          <w:szCs w:val="28"/>
        </w:rPr>
        <w:t>.</w:t>
      </w:r>
    </w:p>
    <w:p w:rsidR="00810481" w:rsidRDefault="00FF4740" w:rsidP="00FF4740">
      <w:pPr>
        <w:ind w:firstLine="851"/>
        <w:jc w:val="both"/>
        <w:rPr>
          <w:sz w:val="28"/>
          <w:szCs w:val="28"/>
        </w:rPr>
      </w:pPr>
      <w:r w:rsidRPr="00FF4740">
        <w:rPr>
          <w:sz w:val="28"/>
          <w:szCs w:val="28"/>
        </w:rPr>
        <w:t xml:space="preserve">2. </w:t>
      </w:r>
      <w:r w:rsidR="00810481" w:rsidRPr="00FF4740">
        <w:rPr>
          <w:sz w:val="28"/>
          <w:szCs w:val="28"/>
        </w:rPr>
        <w:t>При обустройстве площад</w:t>
      </w:r>
      <w:r w:rsidR="00810481">
        <w:rPr>
          <w:sz w:val="28"/>
          <w:szCs w:val="28"/>
        </w:rPr>
        <w:t>ок</w:t>
      </w:r>
      <w:r w:rsidR="00810481" w:rsidRPr="00FF4740">
        <w:rPr>
          <w:sz w:val="28"/>
          <w:szCs w:val="28"/>
        </w:rPr>
        <w:t xml:space="preserve"> учесть следующие требования пожарной безопасности:</w:t>
      </w:r>
    </w:p>
    <w:p w:rsidR="00FF4740" w:rsidRPr="00810481" w:rsidRDefault="00810481" w:rsidP="00FF4740">
      <w:pPr>
        <w:ind w:firstLine="851"/>
        <w:jc w:val="both"/>
        <w:rPr>
          <w:sz w:val="28"/>
          <w:szCs w:val="28"/>
        </w:rPr>
      </w:pPr>
      <w:r w:rsidRPr="00FF4740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FF4740" w:rsidRPr="00FF4740">
        <w:rPr>
          <w:sz w:val="28"/>
          <w:szCs w:val="28"/>
        </w:rPr>
        <w:t>пределить безопасное расстояние</w:t>
      </w:r>
      <w:r w:rsidR="00FF4740">
        <w:rPr>
          <w:sz w:val="28"/>
          <w:szCs w:val="28"/>
        </w:rPr>
        <w:t>,</w:t>
      </w:r>
      <w:r w:rsidR="00FF4740" w:rsidRPr="00FF4740">
        <w:rPr>
          <w:sz w:val="28"/>
          <w:szCs w:val="28"/>
        </w:rPr>
        <w:t xml:space="preserve"> от места проведения </w:t>
      </w:r>
      <w:r w:rsidR="00FF4740">
        <w:rPr>
          <w:sz w:val="28"/>
          <w:szCs w:val="28"/>
        </w:rPr>
        <w:t>запуск</w:t>
      </w:r>
      <w:r w:rsidR="00AA6373">
        <w:rPr>
          <w:sz w:val="28"/>
          <w:szCs w:val="28"/>
        </w:rPr>
        <w:t>а</w:t>
      </w:r>
      <w:r w:rsidR="00FF4740">
        <w:rPr>
          <w:sz w:val="28"/>
          <w:szCs w:val="28"/>
        </w:rPr>
        <w:t xml:space="preserve"> пиротехнических изделий</w:t>
      </w:r>
      <w:r w:rsidR="00FF4740" w:rsidRPr="00FF4740">
        <w:rPr>
          <w:sz w:val="28"/>
          <w:szCs w:val="28"/>
        </w:rPr>
        <w:t xml:space="preserve"> до зданий и зрителей</w:t>
      </w:r>
      <w:r w:rsidR="00FF4740">
        <w:rPr>
          <w:sz w:val="28"/>
          <w:szCs w:val="28"/>
        </w:rPr>
        <w:t>,</w:t>
      </w:r>
      <w:r w:rsidR="00FF4740" w:rsidRPr="00FF4740">
        <w:rPr>
          <w:sz w:val="28"/>
          <w:szCs w:val="28"/>
        </w:rPr>
        <w:t xml:space="preserve"> с учетом требований максимального радиуса опасной зоны (с использованием пиротехнических изделий </w:t>
      </w:r>
      <w:r w:rsidRPr="008104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104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0481">
        <w:rPr>
          <w:sz w:val="28"/>
          <w:szCs w:val="28"/>
        </w:rPr>
        <w:t xml:space="preserve"> </w:t>
      </w:r>
      <w:r w:rsidR="00FF4740" w:rsidRPr="00FF4740">
        <w:rPr>
          <w:sz w:val="28"/>
          <w:szCs w:val="28"/>
        </w:rPr>
        <w:t xml:space="preserve">III класса опасности – не менее </w:t>
      </w:r>
      <w:smartTag w:uri="urn:schemas-microsoft-com:office:smarttags" w:element="metricconverter">
        <w:smartTagPr>
          <w:attr w:name="ProductID" w:val="30 метров"/>
        </w:smartTagPr>
        <w:r w:rsidR="00FF4740" w:rsidRPr="00FF4740">
          <w:rPr>
            <w:sz w:val="28"/>
            <w:szCs w:val="28"/>
          </w:rPr>
          <w:t>30 метров</w:t>
        </w:r>
      </w:smartTag>
      <w:r w:rsidR="00FF4740" w:rsidRPr="00FF474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F4740" w:rsidRPr="00FF4740" w:rsidRDefault="00FF4740" w:rsidP="00FF4740">
      <w:pPr>
        <w:ind w:firstLine="851"/>
        <w:jc w:val="both"/>
        <w:rPr>
          <w:sz w:val="28"/>
          <w:szCs w:val="28"/>
        </w:rPr>
      </w:pPr>
      <w:r w:rsidRPr="00FF4740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разместить на специализированн</w:t>
      </w:r>
      <w:r w:rsidR="00AA6373">
        <w:rPr>
          <w:sz w:val="28"/>
          <w:szCs w:val="28"/>
        </w:rPr>
        <w:t>ых</w:t>
      </w:r>
      <w:r>
        <w:rPr>
          <w:sz w:val="28"/>
          <w:szCs w:val="28"/>
        </w:rPr>
        <w:t xml:space="preserve"> площадк</w:t>
      </w:r>
      <w:r w:rsidR="00AA6373">
        <w:rPr>
          <w:sz w:val="28"/>
          <w:szCs w:val="28"/>
        </w:rPr>
        <w:t>ах</w:t>
      </w:r>
      <w:r>
        <w:rPr>
          <w:sz w:val="28"/>
          <w:szCs w:val="28"/>
        </w:rPr>
        <w:t>, предназначенн</w:t>
      </w:r>
      <w:r w:rsidR="00AA6373">
        <w:rPr>
          <w:sz w:val="28"/>
          <w:szCs w:val="28"/>
        </w:rPr>
        <w:t>ых</w:t>
      </w:r>
      <w:r>
        <w:rPr>
          <w:sz w:val="28"/>
          <w:szCs w:val="28"/>
        </w:rPr>
        <w:t xml:space="preserve"> для запуска пиротехнических изделий, агитационные материалы по вопросам </w:t>
      </w:r>
      <w:r>
        <w:rPr>
          <w:sz w:val="28"/>
          <w:szCs w:val="28"/>
        </w:rPr>
        <w:lastRenderedPageBreak/>
        <w:t xml:space="preserve">соблюдения требований пожарной безопасности и о способах безопасного использования пиротехнических изделий; </w:t>
      </w:r>
    </w:p>
    <w:p w:rsidR="00FF4740" w:rsidRPr="00FF4740" w:rsidRDefault="00FF4740" w:rsidP="00FF4740">
      <w:pPr>
        <w:pStyle w:val="af5"/>
        <w:spacing w:after="0"/>
        <w:ind w:left="0"/>
        <w:rPr>
          <w:sz w:val="28"/>
          <w:szCs w:val="28"/>
        </w:rPr>
      </w:pPr>
      <w:r w:rsidRPr="00FF4740">
        <w:rPr>
          <w:sz w:val="28"/>
          <w:szCs w:val="28"/>
        </w:rPr>
        <w:t>–  предусмотреть места для зрителей с наветренной стороны;</w:t>
      </w:r>
    </w:p>
    <w:p w:rsidR="00FF4740" w:rsidRPr="00810481" w:rsidRDefault="00FF4740" w:rsidP="00810481">
      <w:pPr>
        <w:pStyle w:val="af5"/>
        <w:spacing w:after="0"/>
        <w:ind w:left="0"/>
        <w:rPr>
          <w:sz w:val="28"/>
          <w:szCs w:val="28"/>
        </w:rPr>
      </w:pPr>
      <w:r w:rsidRPr="00810481">
        <w:rPr>
          <w:sz w:val="28"/>
          <w:szCs w:val="28"/>
        </w:rPr>
        <w:t>– места для проведения запуск</w:t>
      </w:r>
      <w:r w:rsidR="00E80155" w:rsidRPr="00810481">
        <w:rPr>
          <w:sz w:val="28"/>
          <w:szCs w:val="28"/>
        </w:rPr>
        <w:t>а</w:t>
      </w:r>
      <w:r w:rsidRPr="00810481">
        <w:rPr>
          <w:sz w:val="28"/>
          <w:szCs w:val="28"/>
        </w:rPr>
        <w:t xml:space="preserve"> пиротехнических изделий оснастить первичными средствами пожаротушения;</w:t>
      </w:r>
    </w:p>
    <w:p w:rsidR="00810481" w:rsidRPr="00810481" w:rsidRDefault="00810481" w:rsidP="00810481">
      <w:pPr>
        <w:shd w:val="clear" w:color="auto" w:fill="FFFFFC"/>
        <w:ind w:firstLine="851"/>
        <w:jc w:val="both"/>
        <w:rPr>
          <w:sz w:val="28"/>
          <w:szCs w:val="28"/>
        </w:rPr>
      </w:pPr>
      <w:r w:rsidRPr="00810481">
        <w:rPr>
          <w:sz w:val="28"/>
          <w:szCs w:val="28"/>
        </w:rPr>
        <w:t>– на площадках, с которых запускаются пиротехнические изделия, запретить курение и разведение огня, а также оставлять пиротехнические изделия без присмотра;</w:t>
      </w:r>
    </w:p>
    <w:p w:rsidR="00FF4740" w:rsidRPr="00FF4740" w:rsidRDefault="00FF4740" w:rsidP="00810481">
      <w:pPr>
        <w:pStyle w:val="af5"/>
        <w:spacing w:after="0"/>
        <w:ind w:left="0"/>
        <w:rPr>
          <w:sz w:val="28"/>
          <w:szCs w:val="28"/>
        </w:rPr>
      </w:pPr>
      <w:r w:rsidRPr="00810481">
        <w:rPr>
          <w:sz w:val="28"/>
          <w:szCs w:val="28"/>
        </w:rPr>
        <w:t>– после использования</w:t>
      </w:r>
      <w:r w:rsidRPr="00FF4740">
        <w:rPr>
          <w:sz w:val="28"/>
          <w:szCs w:val="28"/>
        </w:rPr>
        <w:t xml:space="preserve"> пиротехнических изделий осмотреть и очист</w:t>
      </w:r>
      <w:r>
        <w:rPr>
          <w:sz w:val="28"/>
          <w:szCs w:val="28"/>
        </w:rPr>
        <w:t xml:space="preserve">ить территорию </w:t>
      </w:r>
      <w:r w:rsidRPr="00FF4740">
        <w:rPr>
          <w:sz w:val="28"/>
          <w:szCs w:val="28"/>
        </w:rPr>
        <w:t xml:space="preserve">от отработанных, </w:t>
      </w:r>
      <w:proofErr w:type="spellStart"/>
      <w:r w:rsidRPr="00FF4740">
        <w:rPr>
          <w:sz w:val="28"/>
          <w:szCs w:val="28"/>
        </w:rPr>
        <w:t>несработавших</w:t>
      </w:r>
      <w:proofErr w:type="spellEnd"/>
      <w:r w:rsidRPr="00FF4740">
        <w:rPr>
          <w:sz w:val="28"/>
          <w:szCs w:val="28"/>
        </w:rPr>
        <w:t xml:space="preserve"> пиротехнических изделий и их опасных элементов.</w:t>
      </w:r>
    </w:p>
    <w:p w:rsidR="00FF4740" w:rsidRPr="00FF4740" w:rsidRDefault="00FF4740" w:rsidP="00FF4740">
      <w:pPr>
        <w:pStyle w:val="af5"/>
        <w:spacing w:after="0"/>
        <w:ind w:left="0"/>
        <w:rPr>
          <w:sz w:val="28"/>
          <w:szCs w:val="28"/>
        </w:rPr>
      </w:pPr>
      <w:r w:rsidRPr="00FF4740">
        <w:rPr>
          <w:sz w:val="28"/>
          <w:szCs w:val="28"/>
        </w:rPr>
        <w:t>5. Рекомендовать начальнику пожарной части с. Болчары ФКУ ХМАО – Югры «</w:t>
      </w:r>
      <w:proofErr w:type="spellStart"/>
      <w:r w:rsidRPr="00FF4740">
        <w:rPr>
          <w:sz w:val="28"/>
          <w:szCs w:val="28"/>
        </w:rPr>
        <w:t>Центроспас</w:t>
      </w:r>
      <w:proofErr w:type="spellEnd"/>
      <w:r w:rsidRPr="00FF4740">
        <w:rPr>
          <w:sz w:val="28"/>
          <w:szCs w:val="28"/>
        </w:rPr>
        <w:t xml:space="preserve"> – </w:t>
      </w:r>
      <w:proofErr w:type="spellStart"/>
      <w:r w:rsidRPr="00FF4740">
        <w:rPr>
          <w:sz w:val="28"/>
          <w:szCs w:val="28"/>
        </w:rPr>
        <w:t>Югория</w:t>
      </w:r>
      <w:proofErr w:type="spellEnd"/>
      <w:r w:rsidRPr="00FF4740">
        <w:rPr>
          <w:sz w:val="28"/>
          <w:szCs w:val="28"/>
        </w:rPr>
        <w:t>» по Кондинскому району организовать дежурство во время проведения праздничного фейерверка.</w:t>
      </w:r>
    </w:p>
    <w:p w:rsidR="00FF4740" w:rsidRPr="00FF4740" w:rsidRDefault="00FF4740" w:rsidP="00FF4740">
      <w:pPr>
        <w:tabs>
          <w:tab w:val="left" w:pos="0"/>
          <w:tab w:val="left" w:pos="709"/>
        </w:tabs>
        <w:suppressAutoHyphens/>
        <w:ind w:firstLine="851"/>
        <w:jc w:val="both"/>
        <w:rPr>
          <w:sz w:val="28"/>
          <w:szCs w:val="28"/>
        </w:rPr>
      </w:pPr>
      <w:r w:rsidRPr="00FF4740">
        <w:rPr>
          <w:sz w:val="28"/>
          <w:szCs w:val="28"/>
        </w:rPr>
        <w:t xml:space="preserve">6. </w:t>
      </w:r>
      <w:proofErr w:type="gramStart"/>
      <w:r w:rsidRPr="00FF4740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FF4740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FF4740">
        <w:rPr>
          <w:sz w:val="28"/>
          <w:szCs w:val="28"/>
        </w:rPr>
        <w:t xml:space="preserve">, утвержденным </w:t>
      </w:r>
      <w:r w:rsidRPr="00FF4740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FF4740">
        <w:rPr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Кондинский район</w:t>
      </w:r>
      <w:r w:rsidRPr="00FF4740">
        <w:rPr>
          <w:sz w:val="28"/>
          <w:szCs w:val="28"/>
        </w:rPr>
        <w:t>.</w:t>
      </w:r>
      <w:proofErr w:type="gramEnd"/>
    </w:p>
    <w:p w:rsidR="00FF4740" w:rsidRPr="00FF4740" w:rsidRDefault="00FF4740" w:rsidP="00FF4740">
      <w:pPr>
        <w:pStyle w:val="ab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F4740">
        <w:rPr>
          <w:rFonts w:ascii="Times New Roman" w:hAnsi="Times New Roman"/>
          <w:sz w:val="28"/>
          <w:szCs w:val="28"/>
        </w:rPr>
        <w:t>7. Настоящее постановление вступает в силу после обнародования.</w:t>
      </w:r>
    </w:p>
    <w:p w:rsidR="00FF4740" w:rsidRPr="00FF4740" w:rsidRDefault="00FF4740" w:rsidP="00FF4740">
      <w:pPr>
        <w:ind w:firstLine="851"/>
        <w:rPr>
          <w:color w:val="000000"/>
          <w:sz w:val="28"/>
          <w:szCs w:val="28"/>
        </w:rPr>
      </w:pPr>
      <w:r w:rsidRPr="00FF4740">
        <w:rPr>
          <w:color w:val="000000"/>
          <w:sz w:val="28"/>
          <w:szCs w:val="28"/>
        </w:rPr>
        <w:t xml:space="preserve">8. </w:t>
      </w:r>
      <w:proofErr w:type="gramStart"/>
      <w:r w:rsidRPr="00FF4740">
        <w:rPr>
          <w:color w:val="000000"/>
          <w:sz w:val="28"/>
          <w:szCs w:val="28"/>
        </w:rPr>
        <w:t>Контроль за</w:t>
      </w:r>
      <w:proofErr w:type="gramEnd"/>
      <w:r w:rsidRPr="00FF474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F4740" w:rsidRPr="00FF4740" w:rsidRDefault="00FF4740" w:rsidP="00FF4740">
      <w:pPr>
        <w:ind w:firstLine="567"/>
        <w:rPr>
          <w:color w:val="000000"/>
          <w:sz w:val="28"/>
          <w:szCs w:val="28"/>
        </w:rPr>
      </w:pPr>
    </w:p>
    <w:p w:rsidR="00CF5A38" w:rsidRPr="00FF4740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Pr="00FF4740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Pr="00FF4740" w:rsidRDefault="00810481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С. Ю. Мокроусов</w:t>
      </w:r>
    </w:p>
    <w:p w:rsidR="00CF5A38" w:rsidRDefault="00CF5A38" w:rsidP="00CF5A38"/>
    <w:p w:rsidR="007C2D98" w:rsidRDefault="007C2D98" w:rsidP="00CF5A38">
      <w:pPr>
        <w:ind w:left="5387"/>
        <w:rPr>
          <w:sz w:val="28"/>
          <w:szCs w:val="28"/>
        </w:rPr>
      </w:pPr>
    </w:p>
    <w:p w:rsidR="007C2D98" w:rsidRDefault="007C2D98" w:rsidP="00CF5A38">
      <w:pPr>
        <w:ind w:left="5387"/>
        <w:rPr>
          <w:sz w:val="28"/>
          <w:szCs w:val="28"/>
        </w:rPr>
      </w:pPr>
    </w:p>
    <w:p w:rsidR="007C2D98" w:rsidRDefault="007C2D98" w:rsidP="00CF5A38">
      <w:pPr>
        <w:ind w:left="5387"/>
        <w:rPr>
          <w:sz w:val="28"/>
          <w:szCs w:val="28"/>
        </w:rPr>
      </w:pPr>
    </w:p>
    <w:sectPr w:rsidR="007C2D98" w:rsidSect="00DB45E6">
      <w:headerReference w:type="default" r:id="rId8"/>
      <w:pgSz w:w="11909" w:h="16834"/>
      <w:pgMar w:top="1276" w:right="99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3F" w:rsidRDefault="00F21B3F" w:rsidP="003275B4">
      <w:r>
        <w:separator/>
      </w:r>
    </w:p>
  </w:endnote>
  <w:endnote w:type="continuationSeparator" w:id="0">
    <w:p w:rsidR="00F21B3F" w:rsidRDefault="00F21B3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3F" w:rsidRDefault="00F21B3F" w:rsidP="003275B4">
      <w:r>
        <w:separator/>
      </w:r>
    </w:p>
  </w:footnote>
  <w:footnote w:type="continuationSeparator" w:id="0">
    <w:p w:rsidR="00F21B3F" w:rsidRDefault="00F21B3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554B70AA"/>
    <w:multiLevelType w:val="hybridMultilevel"/>
    <w:tmpl w:val="AEA44220"/>
    <w:lvl w:ilvl="0" w:tplc="D88CF9A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2B8D"/>
    <w:rsid w:val="0007405E"/>
    <w:rsid w:val="000B5C85"/>
    <w:rsid w:val="00104398"/>
    <w:rsid w:val="00105DC6"/>
    <w:rsid w:val="001134CC"/>
    <w:rsid w:val="001734C9"/>
    <w:rsid w:val="0017420C"/>
    <w:rsid w:val="001F5B6C"/>
    <w:rsid w:val="001F6639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5AB4"/>
    <w:rsid w:val="00306FCA"/>
    <w:rsid w:val="00323451"/>
    <w:rsid w:val="003275B4"/>
    <w:rsid w:val="00334886"/>
    <w:rsid w:val="003579AD"/>
    <w:rsid w:val="00364555"/>
    <w:rsid w:val="003C3861"/>
    <w:rsid w:val="00401C04"/>
    <w:rsid w:val="004023DD"/>
    <w:rsid w:val="0040469E"/>
    <w:rsid w:val="00410085"/>
    <w:rsid w:val="0042515A"/>
    <w:rsid w:val="00425CFD"/>
    <w:rsid w:val="00453F92"/>
    <w:rsid w:val="0047094A"/>
    <w:rsid w:val="00471225"/>
    <w:rsid w:val="00473F1E"/>
    <w:rsid w:val="00486B23"/>
    <w:rsid w:val="00493841"/>
    <w:rsid w:val="00493F31"/>
    <w:rsid w:val="004940B9"/>
    <w:rsid w:val="00495CCF"/>
    <w:rsid w:val="004A6AC0"/>
    <w:rsid w:val="004B7CDE"/>
    <w:rsid w:val="004E55D8"/>
    <w:rsid w:val="00590C90"/>
    <w:rsid w:val="00590D88"/>
    <w:rsid w:val="00593E37"/>
    <w:rsid w:val="00596612"/>
    <w:rsid w:val="005B61B0"/>
    <w:rsid w:val="005C552B"/>
    <w:rsid w:val="005D7E66"/>
    <w:rsid w:val="005E3C49"/>
    <w:rsid w:val="00647027"/>
    <w:rsid w:val="00651DBA"/>
    <w:rsid w:val="006663A7"/>
    <w:rsid w:val="006A7A7E"/>
    <w:rsid w:val="006D18CA"/>
    <w:rsid w:val="00710E7F"/>
    <w:rsid w:val="00714FA6"/>
    <w:rsid w:val="00756562"/>
    <w:rsid w:val="00760547"/>
    <w:rsid w:val="007769AF"/>
    <w:rsid w:val="007A6021"/>
    <w:rsid w:val="007C2D98"/>
    <w:rsid w:val="007F5423"/>
    <w:rsid w:val="00800CCC"/>
    <w:rsid w:val="00810481"/>
    <w:rsid w:val="008316C5"/>
    <w:rsid w:val="008339D5"/>
    <w:rsid w:val="00835DA3"/>
    <w:rsid w:val="00842CC9"/>
    <w:rsid w:val="00857011"/>
    <w:rsid w:val="00873BA6"/>
    <w:rsid w:val="0087434C"/>
    <w:rsid w:val="008C4ACF"/>
    <w:rsid w:val="008C7755"/>
    <w:rsid w:val="008F6B00"/>
    <w:rsid w:val="00902A9B"/>
    <w:rsid w:val="00913B3B"/>
    <w:rsid w:val="0091487C"/>
    <w:rsid w:val="009405E4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A6373"/>
    <w:rsid w:val="00AC1B19"/>
    <w:rsid w:val="00AC2056"/>
    <w:rsid w:val="00B12C6B"/>
    <w:rsid w:val="00B464B4"/>
    <w:rsid w:val="00B62EEF"/>
    <w:rsid w:val="00B73B27"/>
    <w:rsid w:val="00B842CF"/>
    <w:rsid w:val="00B92817"/>
    <w:rsid w:val="00BB3219"/>
    <w:rsid w:val="00BD28C5"/>
    <w:rsid w:val="00BE74E1"/>
    <w:rsid w:val="00BF617A"/>
    <w:rsid w:val="00C07A5B"/>
    <w:rsid w:val="00C74E91"/>
    <w:rsid w:val="00C77138"/>
    <w:rsid w:val="00C81F2A"/>
    <w:rsid w:val="00CA64C9"/>
    <w:rsid w:val="00CC7EEA"/>
    <w:rsid w:val="00CD3B37"/>
    <w:rsid w:val="00CF5A38"/>
    <w:rsid w:val="00CF6C31"/>
    <w:rsid w:val="00D126C7"/>
    <w:rsid w:val="00D2445E"/>
    <w:rsid w:val="00D35BCD"/>
    <w:rsid w:val="00D429A0"/>
    <w:rsid w:val="00D80260"/>
    <w:rsid w:val="00D835BD"/>
    <w:rsid w:val="00DB2FB1"/>
    <w:rsid w:val="00DB45E6"/>
    <w:rsid w:val="00DC463F"/>
    <w:rsid w:val="00DF6B12"/>
    <w:rsid w:val="00E248C0"/>
    <w:rsid w:val="00E2648E"/>
    <w:rsid w:val="00E451E4"/>
    <w:rsid w:val="00E63EDF"/>
    <w:rsid w:val="00E72FC1"/>
    <w:rsid w:val="00E764F7"/>
    <w:rsid w:val="00E80155"/>
    <w:rsid w:val="00E84450"/>
    <w:rsid w:val="00E90CA9"/>
    <w:rsid w:val="00E95697"/>
    <w:rsid w:val="00EC5DA8"/>
    <w:rsid w:val="00EF75A5"/>
    <w:rsid w:val="00F06C7D"/>
    <w:rsid w:val="00F21B3F"/>
    <w:rsid w:val="00F6252A"/>
    <w:rsid w:val="00F845E2"/>
    <w:rsid w:val="00F91151"/>
    <w:rsid w:val="00FE6370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9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8E438-6B41-44CE-903B-1FDDB24A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2021-12-13T09:07:00Z</cp:lastPrinted>
  <dcterms:created xsi:type="dcterms:W3CDTF">2021-12-13T09:08:00Z</dcterms:created>
  <dcterms:modified xsi:type="dcterms:W3CDTF">2021-12-13T09:08:00Z</dcterms:modified>
</cp:coreProperties>
</file>