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2E" w:rsidRPr="00BF692E" w:rsidRDefault="00BF692E" w:rsidP="00E8462E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КОНДИНСКОЕ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Кондинский район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Ханты – Мансийский автономный округ - Югра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F618E">
        <w:rPr>
          <w:rFonts w:ascii="Times New Roman" w:eastAsia="Calibri" w:hAnsi="Times New Roman" w:cs="Times New Roman"/>
          <w:sz w:val="24"/>
          <w:szCs w:val="24"/>
        </w:rPr>
        <w:t>27 октября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9442E">
        <w:rPr>
          <w:rFonts w:ascii="Times New Roman" w:eastAsia="Calibri" w:hAnsi="Times New Roman" w:cs="Times New Roman"/>
          <w:sz w:val="24"/>
          <w:szCs w:val="24"/>
        </w:rPr>
        <w:t>2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года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18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FF618E">
        <w:rPr>
          <w:rFonts w:ascii="Times New Roman" w:eastAsia="Calibri" w:hAnsi="Times New Roman" w:cs="Times New Roman"/>
          <w:sz w:val="24"/>
          <w:szCs w:val="24"/>
        </w:rPr>
        <w:t>175</w:t>
      </w: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5881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65881">
        <w:rPr>
          <w:rFonts w:ascii="Times New Roman" w:eastAsia="Calibri" w:hAnsi="Times New Roman" w:cs="Times New Roman"/>
          <w:sz w:val="24"/>
          <w:szCs w:val="24"/>
        </w:rPr>
        <w:t>. Кондинское</w:t>
      </w:r>
    </w:p>
    <w:p w:rsidR="00840FB1" w:rsidRDefault="00840FB1" w:rsidP="00840FB1">
      <w:pPr>
        <w:rPr>
          <w:rFonts w:ascii="Times New Roman" w:hAnsi="Times New Roman" w:cs="Times New Roman"/>
          <w:sz w:val="24"/>
          <w:szCs w:val="24"/>
        </w:rPr>
      </w:pP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</w:t>
      </w:r>
      <w:r w:rsidR="00DB6BC5">
        <w:rPr>
          <w:rFonts w:ascii="Times New Roman" w:hAnsi="Times New Roman" w:cs="Times New Roman"/>
          <w:sz w:val="24"/>
          <w:szCs w:val="24"/>
        </w:rPr>
        <w:t>некоторых</w:t>
      </w: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10D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31" w:rsidRDefault="008B1631" w:rsidP="0084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FB1" w:rsidRPr="00FF618E" w:rsidRDefault="00840FB1" w:rsidP="00B9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42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приведения муниципальных правовых актов администрации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администрация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18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61411" w:rsidRPr="00D61411" w:rsidRDefault="00840FB1" w:rsidP="00D6141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411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D61411" w:rsidRPr="00D61411">
        <w:rPr>
          <w:rFonts w:ascii="Times New Roman" w:hAnsi="Times New Roman" w:cs="Times New Roman"/>
          <w:sz w:val="24"/>
          <w:szCs w:val="24"/>
        </w:rPr>
        <w:t>:</w:t>
      </w:r>
    </w:p>
    <w:p w:rsidR="00840FB1" w:rsidRPr="00230B2F" w:rsidRDefault="00840FB1" w:rsidP="0023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0B2F">
        <w:rPr>
          <w:rFonts w:ascii="Times New Roman" w:hAnsi="Times New Roman" w:cs="Times New Roman"/>
          <w:sz w:val="24"/>
          <w:szCs w:val="24"/>
        </w:rPr>
        <w:t xml:space="preserve"> </w:t>
      </w:r>
      <w:r w:rsidR="00230B2F">
        <w:rPr>
          <w:rFonts w:ascii="Times New Roman" w:hAnsi="Times New Roman" w:cs="Times New Roman"/>
          <w:sz w:val="24"/>
          <w:szCs w:val="24"/>
        </w:rPr>
        <w:t>1.1.</w:t>
      </w:r>
      <w:r w:rsidR="00D61411" w:rsidRPr="00230B2F">
        <w:rPr>
          <w:rFonts w:ascii="Times New Roman" w:hAnsi="Times New Roman" w:cs="Times New Roman"/>
          <w:sz w:val="24"/>
          <w:szCs w:val="24"/>
        </w:rPr>
        <w:t>П</w:t>
      </w:r>
      <w:r w:rsidRPr="00230B2F">
        <w:rPr>
          <w:rFonts w:ascii="Times New Roman" w:hAnsi="Times New Roman" w:cs="Times New Roman"/>
          <w:sz w:val="24"/>
          <w:szCs w:val="24"/>
        </w:rPr>
        <w:t>остановлени</w:t>
      </w:r>
      <w:r w:rsidR="00230B2F" w:rsidRPr="00230B2F">
        <w:rPr>
          <w:rFonts w:ascii="Times New Roman" w:hAnsi="Times New Roman" w:cs="Times New Roman"/>
          <w:sz w:val="24"/>
          <w:szCs w:val="24"/>
        </w:rPr>
        <w:t>е</w:t>
      </w:r>
      <w:r w:rsidRPr="00230B2F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r w:rsidR="00BF692E" w:rsidRPr="00230B2F">
        <w:rPr>
          <w:rFonts w:ascii="Times New Roman" w:hAnsi="Times New Roman" w:cs="Times New Roman"/>
          <w:sz w:val="24"/>
          <w:szCs w:val="24"/>
        </w:rPr>
        <w:t>Кондинское</w:t>
      </w:r>
      <w:r w:rsidR="00230B2F" w:rsidRPr="00230B2F">
        <w:rPr>
          <w:rFonts w:ascii="Times New Roman" w:hAnsi="Times New Roman" w:cs="Times New Roman"/>
          <w:sz w:val="24"/>
          <w:szCs w:val="24"/>
        </w:rPr>
        <w:t xml:space="preserve"> 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0</w:t>
      </w:r>
      <w:r w:rsidR="008050CA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сентября</w:t>
      </w:r>
      <w:r w:rsidR="005823D4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="008050CA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</w:t>
      </w:r>
      <w:r w:rsidR="008050CA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94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463B13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исполнения муниципальной функции «Осуществление муниципального земельного контроля»</w:t>
      </w:r>
      <w:bookmarkStart w:id="0" w:name="_GoBack"/>
      <w:bookmarkEnd w:id="0"/>
      <w:r w:rsid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63B13" w:rsidRDefault="00FE3976" w:rsidP="00FE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230B2F"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463B13"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16.08.2016 №141</w:t>
      </w:r>
      <w:r w:rsidR="00885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88589E" w:rsidRPr="00885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Кондинское от 05.09.2014 № 94 «Об утверждении административного регламента исполнения муниципальной функции «Осуществление муниципального земельного контроля»</w:t>
      </w:r>
      <w:r w:rsid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63B13"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</w:p>
    <w:p w:rsidR="00463B13" w:rsidRDefault="00463B13" w:rsidP="00FE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E3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</w:t>
      </w:r>
      <w:r w:rsidR="00230B2F"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26.12.2016 №192</w:t>
      </w:r>
      <w:r w:rsidR="00885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88589E" w:rsidRPr="00885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Кондинское от 05.09.2014 № 94 «Об утверждении административного регламента исполнения муниципальной функции «Осуществление муниципального земельного контроля»</w:t>
      </w:r>
      <w:r w:rsid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63B13" w:rsidRDefault="00FE3976" w:rsidP="00FE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230B2F"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463B13"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20.06.2017 №8</w:t>
      </w:r>
      <w:r w:rsidR="00885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88589E" w:rsidRPr="00885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Кондинское от 05.09.2014 № 94 «Об утверждении административного регламента исполнения муниципальной функции «Осуществление муниципального земельного контроля»</w:t>
      </w:r>
      <w:r w:rsid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63B13"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63B13" w:rsidRPr="00A714DE" w:rsidRDefault="00FE3976" w:rsidP="00FE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1.5.П</w:t>
      </w:r>
      <w:r w:rsidR="00284D41" w:rsidRP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ункт 9 </w:t>
      </w:r>
      <w:r w:rsidR="00D61411" w:rsidRP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постановления администрации городского поселения Кондинское </w:t>
      </w:r>
      <w:r w:rsidR="00463B13" w:rsidRP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27.11.2017 №199</w:t>
      </w:r>
      <w:r w:rsidR="007F2BEA" w:rsidRP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 внесении изменений в некоторые постановления администрации городского поселения Кондинское</w:t>
      </w:r>
      <w:r w:rsidR="00A714DE" w:rsidRP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463B13" w:rsidRDefault="00FE3976" w:rsidP="00FE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230B2F"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463B13"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15.01.2018 №4</w:t>
      </w:r>
      <w:r w:rsidR="007F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7F2BEA" w:rsidRPr="007F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Кондинское от 05 сентября 2014 года № 94 «Об утверждении административного регламента исполнения муниципальной функции «Осуществление муниципального земельного контроля»</w:t>
      </w:r>
      <w:r w:rsid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63B13" w:rsidRDefault="00FE3976" w:rsidP="00FE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230B2F"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463B13"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26.02.2018 №36</w:t>
      </w:r>
      <w:r w:rsidR="007F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7F2BEA" w:rsidRPr="007F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изменения в постановление  администрации городского поселения Кондинское от 05.09.2014 № 94 «Об утверждении административного регламента исполнения муниципальной функции «Осуществление муни</w:t>
      </w:r>
      <w:r w:rsidR="007F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ципального земельного контроля»</w:t>
      </w:r>
      <w:r w:rsid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63B13"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63B13" w:rsidRDefault="00FE3976" w:rsidP="00FE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1.8.</w:t>
      </w:r>
      <w:r w:rsidR="00230B2F"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463B13"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11.03.2019 №52</w:t>
      </w:r>
      <w:r w:rsidR="00414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4146D7" w:rsidRPr="00414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Кондинское от 05.09.2014 № 94 «Об утверждении административного регламента исполнения муниципальной функции «Осуществление муниципального земельного контроля»</w:t>
      </w:r>
      <w:r w:rsid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63B13"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63B13" w:rsidRDefault="00FE3976" w:rsidP="00FE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="00230B2F"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463B13" w:rsidRPr="0046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21.10.2019 №281</w:t>
      </w:r>
      <w:r w:rsidR="00414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4146D7" w:rsidRPr="00414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Кондинское от 05 сентября 2014 года  № 94 «Об утверждении административного регламента исполнения муниципальной функции «Осуществление муниципального земельного контроля»</w:t>
      </w:r>
      <w:r w:rsid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7A6A" w:rsidRPr="00BD7A6A" w:rsidRDefault="00BD7A6A" w:rsidP="00FE39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A6A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BD7A6A" w:rsidRPr="00BD7A6A" w:rsidRDefault="00510D41" w:rsidP="00FE39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7A6A" w:rsidRPr="00BD7A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7A6A" w:rsidRPr="00BD7A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7A6A" w:rsidRPr="00BD7A6A">
        <w:rPr>
          <w:rFonts w:ascii="Times New Roman" w:hAnsi="Times New Roman" w:cs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F618E" w:rsidRDefault="00FF618E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7A6A" w:rsidRPr="00665881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gramStart"/>
      <w:r w:rsidRPr="00665881">
        <w:rPr>
          <w:rFonts w:ascii="Times New Roman" w:hAnsi="Times New Roman" w:cs="Times New Roman"/>
          <w:b w:val="0"/>
          <w:sz w:val="24"/>
          <w:szCs w:val="24"/>
        </w:rPr>
        <w:t>городского</w:t>
      </w:r>
      <w:proofErr w:type="gramEnd"/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поселения Кондинское                                                                                </w:t>
      </w:r>
      <w:r w:rsidR="002476F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665881">
        <w:rPr>
          <w:rFonts w:ascii="Times New Roman" w:hAnsi="Times New Roman" w:cs="Times New Roman"/>
          <w:b w:val="0"/>
          <w:sz w:val="24"/>
          <w:szCs w:val="24"/>
        </w:rPr>
        <w:t>С.А.Дерябин</w:t>
      </w:r>
    </w:p>
    <w:p w:rsidR="000632EA" w:rsidRDefault="000632EA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B1" w:rsidRPr="00840FB1" w:rsidRDefault="00840FB1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FB1" w:rsidRPr="00840FB1" w:rsidSect="003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105"/>
    <w:multiLevelType w:val="hybridMultilevel"/>
    <w:tmpl w:val="C6901570"/>
    <w:lvl w:ilvl="0" w:tplc="A2AC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7E"/>
    <w:rsid w:val="000632EA"/>
    <w:rsid w:val="0007664B"/>
    <w:rsid w:val="000D741A"/>
    <w:rsid w:val="000F6450"/>
    <w:rsid w:val="000F7930"/>
    <w:rsid w:val="00111467"/>
    <w:rsid w:val="001435BF"/>
    <w:rsid w:val="00176252"/>
    <w:rsid w:val="001A5196"/>
    <w:rsid w:val="002068B8"/>
    <w:rsid w:val="00206A83"/>
    <w:rsid w:val="00230B2F"/>
    <w:rsid w:val="002476F5"/>
    <w:rsid w:val="002540B2"/>
    <w:rsid w:val="00284D41"/>
    <w:rsid w:val="00286DE1"/>
    <w:rsid w:val="00376862"/>
    <w:rsid w:val="003E64AE"/>
    <w:rsid w:val="004146D7"/>
    <w:rsid w:val="00463B13"/>
    <w:rsid w:val="00476C6F"/>
    <w:rsid w:val="00481839"/>
    <w:rsid w:val="00510D41"/>
    <w:rsid w:val="005823D4"/>
    <w:rsid w:val="0064741B"/>
    <w:rsid w:val="00665881"/>
    <w:rsid w:val="006965A4"/>
    <w:rsid w:val="006D45B5"/>
    <w:rsid w:val="007811F1"/>
    <w:rsid w:val="00785D91"/>
    <w:rsid w:val="007E10E1"/>
    <w:rsid w:val="007E157E"/>
    <w:rsid w:val="007F2BEA"/>
    <w:rsid w:val="008050CA"/>
    <w:rsid w:val="00815CB5"/>
    <w:rsid w:val="00840FB1"/>
    <w:rsid w:val="00845B24"/>
    <w:rsid w:val="008619CC"/>
    <w:rsid w:val="0088589E"/>
    <w:rsid w:val="008B1631"/>
    <w:rsid w:val="008E3A78"/>
    <w:rsid w:val="00A116CF"/>
    <w:rsid w:val="00A44704"/>
    <w:rsid w:val="00A668D7"/>
    <w:rsid w:val="00A714DE"/>
    <w:rsid w:val="00B40A98"/>
    <w:rsid w:val="00B9442E"/>
    <w:rsid w:val="00B96ADA"/>
    <w:rsid w:val="00BD7A6A"/>
    <w:rsid w:val="00BF692E"/>
    <w:rsid w:val="00C36831"/>
    <w:rsid w:val="00C62777"/>
    <w:rsid w:val="00D61411"/>
    <w:rsid w:val="00DB0058"/>
    <w:rsid w:val="00DB37BF"/>
    <w:rsid w:val="00DB6BC5"/>
    <w:rsid w:val="00DC7FEC"/>
    <w:rsid w:val="00E46923"/>
    <w:rsid w:val="00E6767B"/>
    <w:rsid w:val="00E8462E"/>
    <w:rsid w:val="00E87ACD"/>
    <w:rsid w:val="00EB5DF7"/>
    <w:rsid w:val="00F22E59"/>
    <w:rsid w:val="00F81738"/>
    <w:rsid w:val="00FE3976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  <w:style w:type="paragraph" w:styleId="a7">
    <w:name w:val="List Paragraph"/>
    <w:basedOn w:val="a"/>
    <w:uiPriority w:val="34"/>
    <w:qFormat/>
    <w:rsid w:val="00D6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6</cp:revision>
  <cp:lastPrinted>2022-10-28T03:58:00Z</cp:lastPrinted>
  <dcterms:created xsi:type="dcterms:W3CDTF">2022-10-12T03:34:00Z</dcterms:created>
  <dcterms:modified xsi:type="dcterms:W3CDTF">2022-10-28T03:58:00Z</dcterms:modified>
</cp:coreProperties>
</file>