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D6016D" w:rsidRDefault="00DC4135" w:rsidP="00B05CED">
      <w:pPr>
        <w:pStyle w:val="1"/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</w:pPr>
      <w:r w:rsidRPr="00D6016D">
        <w:rPr>
          <w:rFonts w:ascii="Times New Roman" w:hAnsi="Times New Roman"/>
          <w:b/>
          <w:bCs/>
          <w:color w:val="000000"/>
          <w:sz w:val="25"/>
          <w:szCs w:val="25"/>
        </w:rPr>
        <w:t>АДМИНИСТРАЦИЯ</w:t>
      </w:r>
    </w:p>
    <w:p w:rsidR="00B05CED" w:rsidRPr="00D6016D" w:rsidRDefault="00B05CED" w:rsidP="00B05CED">
      <w:pPr>
        <w:jc w:val="center"/>
        <w:rPr>
          <w:b/>
          <w:sz w:val="25"/>
          <w:szCs w:val="25"/>
          <w:lang/>
        </w:rPr>
      </w:pPr>
      <w:r w:rsidRPr="00D6016D">
        <w:rPr>
          <w:b/>
          <w:sz w:val="25"/>
          <w:szCs w:val="25"/>
          <w:lang/>
        </w:rPr>
        <w:t>СЕЛЬСКОГО ПОСЕЛЕНИЯ ЛЕУШИ</w:t>
      </w:r>
    </w:p>
    <w:p w:rsidR="00B05CED" w:rsidRPr="00D6016D" w:rsidRDefault="00B05CED" w:rsidP="00B05CED">
      <w:pPr>
        <w:jc w:val="center"/>
        <w:rPr>
          <w:sz w:val="25"/>
          <w:szCs w:val="25"/>
          <w:lang/>
        </w:rPr>
      </w:pPr>
      <w:r w:rsidRPr="00D6016D">
        <w:rPr>
          <w:sz w:val="25"/>
          <w:szCs w:val="25"/>
          <w:lang/>
        </w:rPr>
        <w:tab/>
        <w:t>Кондинского района</w:t>
      </w:r>
    </w:p>
    <w:p w:rsidR="00B05CED" w:rsidRPr="00D6016D" w:rsidRDefault="00B05CED" w:rsidP="00B05CED">
      <w:pPr>
        <w:jc w:val="center"/>
        <w:rPr>
          <w:sz w:val="25"/>
          <w:szCs w:val="25"/>
          <w:lang/>
        </w:rPr>
      </w:pPr>
      <w:r w:rsidRPr="00D6016D">
        <w:rPr>
          <w:sz w:val="25"/>
          <w:szCs w:val="25"/>
          <w:lang/>
        </w:rPr>
        <w:t xml:space="preserve">Ханты-Мансийского автономного округа – Югры </w:t>
      </w:r>
    </w:p>
    <w:p w:rsidR="00B05CED" w:rsidRPr="00D6016D" w:rsidRDefault="00B05CED" w:rsidP="00B05CED">
      <w:pPr>
        <w:jc w:val="center"/>
        <w:rPr>
          <w:b/>
          <w:sz w:val="25"/>
          <w:szCs w:val="25"/>
          <w:lang/>
        </w:rPr>
      </w:pPr>
    </w:p>
    <w:p w:rsidR="001A685C" w:rsidRPr="00D6016D" w:rsidRDefault="001A685C" w:rsidP="001A685C">
      <w:pPr>
        <w:pStyle w:val="3"/>
        <w:rPr>
          <w:rFonts w:ascii="Times New Roman" w:hAnsi="Times New Roman"/>
          <w:b/>
          <w:color w:val="000000"/>
          <w:sz w:val="25"/>
          <w:szCs w:val="25"/>
        </w:rPr>
      </w:pPr>
      <w:r w:rsidRPr="00D6016D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:rsidR="001A685C" w:rsidRPr="00D6016D" w:rsidRDefault="001A685C" w:rsidP="001A685C">
      <w:pPr>
        <w:suppressAutoHyphens/>
        <w:jc w:val="center"/>
        <w:rPr>
          <w:sz w:val="25"/>
          <w:szCs w:val="2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494"/>
        <w:gridCol w:w="1559"/>
      </w:tblGrid>
      <w:tr w:rsidR="00D63E9B" w:rsidRPr="00D6016D" w:rsidTr="0077550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16D" w:rsidRDefault="00D63E9B" w:rsidP="0077550E">
            <w:pPr>
              <w:rPr>
                <w:color w:val="000000"/>
                <w:sz w:val="25"/>
                <w:szCs w:val="25"/>
              </w:rPr>
            </w:pPr>
            <w:r w:rsidRPr="00D6016D">
              <w:rPr>
                <w:color w:val="000000"/>
                <w:sz w:val="25"/>
                <w:szCs w:val="25"/>
              </w:rPr>
              <w:t xml:space="preserve">от </w:t>
            </w:r>
            <w:r w:rsidR="0077550E" w:rsidRPr="00D6016D">
              <w:rPr>
                <w:color w:val="000000"/>
                <w:sz w:val="25"/>
                <w:szCs w:val="25"/>
              </w:rPr>
              <w:t>07 декабря</w:t>
            </w:r>
            <w:r w:rsidR="002119A8" w:rsidRPr="00D6016D">
              <w:rPr>
                <w:color w:val="000000"/>
                <w:sz w:val="25"/>
                <w:szCs w:val="25"/>
              </w:rPr>
              <w:t xml:space="preserve"> </w:t>
            </w:r>
            <w:r w:rsidR="00460A8A" w:rsidRPr="00D6016D">
              <w:rPr>
                <w:color w:val="000000"/>
                <w:sz w:val="25"/>
                <w:szCs w:val="25"/>
              </w:rPr>
              <w:t>202</w:t>
            </w:r>
            <w:r w:rsidR="00E730EA" w:rsidRPr="00D6016D">
              <w:rPr>
                <w:color w:val="000000"/>
                <w:sz w:val="25"/>
                <w:szCs w:val="25"/>
              </w:rPr>
              <w:t>2</w:t>
            </w:r>
            <w:r w:rsidRPr="00D6016D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16D" w:rsidRDefault="00D63E9B" w:rsidP="00A67FF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16D" w:rsidRDefault="00D63E9B" w:rsidP="00A33AF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16D" w:rsidRDefault="00F71244" w:rsidP="0077550E">
            <w:pPr>
              <w:jc w:val="right"/>
              <w:rPr>
                <w:color w:val="000000"/>
                <w:sz w:val="25"/>
                <w:szCs w:val="25"/>
              </w:rPr>
            </w:pPr>
            <w:r w:rsidRPr="00D6016D">
              <w:rPr>
                <w:color w:val="000000"/>
                <w:sz w:val="25"/>
                <w:szCs w:val="25"/>
              </w:rPr>
              <w:t xml:space="preserve">№ </w:t>
            </w:r>
            <w:r w:rsidR="003023AE" w:rsidRPr="00D6016D">
              <w:rPr>
                <w:color w:val="000000"/>
                <w:sz w:val="25"/>
                <w:szCs w:val="25"/>
              </w:rPr>
              <w:t>2</w:t>
            </w:r>
            <w:r w:rsidR="0077550E" w:rsidRPr="00D6016D">
              <w:rPr>
                <w:color w:val="000000"/>
                <w:sz w:val="25"/>
                <w:szCs w:val="25"/>
              </w:rPr>
              <w:t>1</w:t>
            </w:r>
            <w:r w:rsidR="003023AE" w:rsidRPr="00D6016D">
              <w:rPr>
                <w:color w:val="000000"/>
                <w:sz w:val="25"/>
                <w:szCs w:val="25"/>
              </w:rPr>
              <w:t>7</w:t>
            </w:r>
            <w:r w:rsidR="00CF3CE0" w:rsidRPr="00D6016D">
              <w:rPr>
                <w:color w:val="000000"/>
                <w:sz w:val="25"/>
                <w:szCs w:val="25"/>
              </w:rPr>
              <w:t xml:space="preserve"> </w:t>
            </w:r>
          </w:p>
        </w:tc>
      </w:tr>
      <w:tr w:rsidR="001A685C" w:rsidRPr="00D6016D" w:rsidTr="0077550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16D" w:rsidRDefault="001A685C" w:rsidP="00A67FF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16D" w:rsidRDefault="0077550E" w:rsidP="0077550E">
            <w:pPr>
              <w:jc w:val="center"/>
              <w:rPr>
                <w:color w:val="000000"/>
                <w:sz w:val="25"/>
                <w:szCs w:val="25"/>
              </w:rPr>
            </w:pPr>
            <w:r w:rsidRPr="00D6016D">
              <w:rPr>
                <w:color w:val="000000"/>
                <w:sz w:val="25"/>
                <w:szCs w:val="25"/>
              </w:rPr>
              <w:t>с</w:t>
            </w:r>
            <w:r w:rsidR="001A685C" w:rsidRPr="00D6016D">
              <w:rPr>
                <w:color w:val="000000"/>
                <w:sz w:val="25"/>
                <w:szCs w:val="25"/>
              </w:rPr>
              <w:t xml:space="preserve">. </w:t>
            </w:r>
            <w:r w:rsidRPr="00D6016D">
              <w:rPr>
                <w:color w:val="000000"/>
                <w:sz w:val="25"/>
                <w:szCs w:val="25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016D" w:rsidRDefault="001A685C" w:rsidP="00A67FF2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717CB3" w:rsidRPr="00D601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6062"/>
      </w:tblGrid>
      <w:tr w:rsidR="003E3AB0" w:rsidRPr="00D6016D" w:rsidTr="00CD1981">
        <w:tc>
          <w:tcPr>
            <w:tcW w:w="6062" w:type="dxa"/>
          </w:tcPr>
          <w:p w:rsidR="003023AE" w:rsidRPr="00D6016D" w:rsidRDefault="003023AE" w:rsidP="003023AE">
            <w:pPr>
              <w:rPr>
                <w:sz w:val="25"/>
                <w:szCs w:val="25"/>
              </w:rPr>
            </w:pPr>
            <w:r w:rsidRPr="00D6016D">
              <w:rPr>
                <w:sz w:val="25"/>
                <w:szCs w:val="25"/>
              </w:rPr>
              <w:t>О награждении</w:t>
            </w:r>
          </w:p>
          <w:p w:rsidR="00A91A9A" w:rsidRPr="00D6016D" w:rsidRDefault="00A91A9A" w:rsidP="007D1D61">
            <w:pPr>
              <w:pStyle w:val="ConsPlusTitl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77550E" w:rsidRPr="00D6016D" w:rsidRDefault="0077550E" w:rsidP="0077550E">
      <w:pPr>
        <w:ind w:firstLine="708"/>
        <w:jc w:val="both"/>
        <w:rPr>
          <w:sz w:val="25"/>
          <w:szCs w:val="25"/>
        </w:rPr>
      </w:pPr>
      <w:proofErr w:type="gramStart"/>
      <w:r w:rsidRPr="00D6016D">
        <w:rPr>
          <w:sz w:val="25"/>
          <w:szCs w:val="25"/>
        </w:rPr>
        <w:t xml:space="preserve">Руководствуясь решением Совета депутатов сельского поселения Леуши </w:t>
      </w:r>
      <w:r w:rsidR="00D6016D" w:rsidRPr="00D6016D">
        <w:rPr>
          <w:sz w:val="25"/>
          <w:szCs w:val="25"/>
        </w:rPr>
        <w:t xml:space="preserve">                                </w:t>
      </w:r>
      <w:r w:rsidRPr="00D6016D">
        <w:rPr>
          <w:sz w:val="25"/>
          <w:szCs w:val="25"/>
        </w:rPr>
        <w:t xml:space="preserve">от 29 августа 2019 года </w:t>
      </w:r>
      <w:r w:rsidRPr="00D6016D">
        <w:rPr>
          <w:rFonts w:eastAsia="Segoe UI Symbol"/>
          <w:sz w:val="25"/>
          <w:szCs w:val="25"/>
        </w:rPr>
        <w:t>№</w:t>
      </w:r>
      <w:r w:rsidRPr="00D6016D">
        <w:rPr>
          <w:sz w:val="25"/>
          <w:szCs w:val="25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10 сентября 2019 года </w:t>
      </w:r>
      <w:r w:rsidRPr="00D6016D">
        <w:rPr>
          <w:rFonts w:eastAsia="Segoe UI Symbol"/>
          <w:sz w:val="25"/>
          <w:szCs w:val="25"/>
        </w:rPr>
        <w:t>№</w:t>
      </w:r>
      <w:r w:rsidRPr="00D6016D">
        <w:rPr>
          <w:sz w:val="25"/>
          <w:szCs w:val="25"/>
        </w:rPr>
        <w:t xml:space="preserve"> 194 «О Комиссии по наградам», на основании протокола Комиссии по наградам от 0</w:t>
      </w:r>
      <w:r w:rsidR="00DF71B8" w:rsidRPr="00D6016D">
        <w:rPr>
          <w:sz w:val="25"/>
          <w:szCs w:val="25"/>
        </w:rPr>
        <w:t>2</w:t>
      </w:r>
      <w:r w:rsidRPr="00D6016D">
        <w:rPr>
          <w:sz w:val="25"/>
          <w:szCs w:val="25"/>
        </w:rPr>
        <w:t xml:space="preserve"> декабря 2022 года </w:t>
      </w:r>
      <w:r w:rsidRPr="00D6016D">
        <w:rPr>
          <w:rFonts w:eastAsia="Segoe UI Symbol"/>
          <w:sz w:val="25"/>
          <w:szCs w:val="25"/>
        </w:rPr>
        <w:t>№</w:t>
      </w:r>
      <w:r w:rsidRPr="00D6016D">
        <w:rPr>
          <w:sz w:val="25"/>
          <w:szCs w:val="25"/>
        </w:rPr>
        <w:t xml:space="preserve"> 11, администрация сельского поселения Леуши постановляет:</w:t>
      </w:r>
      <w:proofErr w:type="gramEnd"/>
    </w:p>
    <w:p w:rsidR="0077550E" w:rsidRPr="00D6016D" w:rsidRDefault="0077550E" w:rsidP="0077550E">
      <w:pPr>
        <w:ind w:firstLine="708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1. Наградить Почетной грамотой главы сельского поселения Леуши:</w:t>
      </w:r>
    </w:p>
    <w:p w:rsidR="0077550E" w:rsidRPr="00D6016D" w:rsidRDefault="0077550E" w:rsidP="0077550E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За неравнодушную позицию, целеустремленность, верность своим принципам, активную волонтерскую деятельность и в связи с празднованием Дня добровольца (волонтера):</w:t>
      </w:r>
    </w:p>
    <w:p w:rsidR="0077550E" w:rsidRPr="00D6016D" w:rsidRDefault="0077550E" w:rsidP="0077550E">
      <w:pPr>
        <w:ind w:firstLine="708"/>
        <w:jc w:val="both"/>
        <w:rPr>
          <w:sz w:val="25"/>
          <w:szCs w:val="25"/>
        </w:rPr>
      </w:pPr>
      <w:r w:rsidRPr="00D6016D">
        <w:rPr>
          <w:sz w:val="25"/>
          <w:szCs w:val="25"/>
        </w:rPr>
        <w:t xml:space="preserve">Набатову </w:t>
      </w:r>
      <w:r w:rsidR="00B42CA4" w:rsidRPr="00D6016D">
        <w:rPr>
          <w:sz w:val="25"/>
          <w:szCs w:val="25"/>
        </w:rPr>
        <w:t xml:space="preserve">Надежду Витальевну - </w:t>
      </w:r>
      <w:r w:rsidR="00B05CED" w:rsidRPr="00D6016D">
        <w:rPr>
          <w:sz w:val="25"/>
          <w:szCs w:val="25"/>
          <w:shd w:val="clear" w:color="auto" w:fill="FFFFFF"/>
        </w:rPr>
        <w:t>руководителя волонтерского объединения села Леуши «</w:t>
      </w:r>
      <w:proofErr w:type="spellStart"/>
      <w:r w:rsidR="00B05CED" w:rsidRPr="00D6016D">
        <w:rPr>
          <w:sz w:val="25"/>
          <w:szCs w:val="25"/>
          <w:shd w:val="clear" w:color="auto" w:fill="FFFFFF"/>
        </w:rPr>
        <w:t>Добродея</w:t>
      </w:r>
      <w:proofErr w:type="spellEnd"/>
      <w:r w:rsidR="00B05CED" w:rsidRPr="00D6016D">
        <w:rPr>
          <w:sz w:val="25"/>
          <w:szCs w:val="25"/>
          <w:shd w:val="clear" w:color="auto" w:fill="FFFFFF"/>
        </w:rPr>
        <w:t>».</w:t>
      </w:r>
    </w:p>
    <w:p w:rsidR="003023AE" w:rsidRPr="00D6016D" w:rsidRDefault="00B05CED" w:rsidP="003023AE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2</w:t>
      </w:r>
      <w:r w:rsidR="003023AE" w:rsidRPr="00D6016D">
        <w:rPr>
          <w:sz w:val="25"/>
          <w:szCs w:val="25"/>
        </w:rPr>
        <w:t>. Наградить Благодарственным письмом главы</w:t>
      </w:r>
      <w:r w:rsidRPr="00D6016D">
        <w:rPr>
          <w:sz w:val="25"/>
          <w:szCs w:val="25"/>
        </w:rPr>
        <w:t xml:space="preserve"> сельского поселения Леуши</w:t>
      </w:r>
      <w:r w:rsidR="003023AE" w:rsidRPr="00D6016D">
        <w:rPr>
          <w:sz w:val="25"/>
          <w:szCs w:val="25"/>
        </w:rPr>
        <w:t>:</w:t>
      </w:r>
    </w:p>
    <w:p w:rsidR="003023AE" w:rsidRPr="00D6016D" w:rsidRDefault="003023AE" w:rsidP="003023AE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За неравнодушную позицию, целеустремленность, верность своим принципам, активную волонтерскую деятельность и в связи с празднованием Дня добровольца (волонтера):</w:t>
      </w:r>
    </w:p>
    <w:p w:rsidR="002D40CC" w:rsidRPr="00D6016D" w:rsidRDefault="002D40CC" w:rsidP="002D40CC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Аристову Нину Владимировну - волонтера;</w:t>
      </w:r>
    </w:p>
    <w:p w:rsidR="002D40CC" w:rsidRPr="00D6016D" w:rsidRDefault="002D40CC" w:rsidP="002D40CC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Власову Светлану Петровну - волонтера;</w:t>
      </w:r>
    </w:p>
    <w:p w:rsidR="003023AE" w:rsidRPr="00D6016D" w:rsidRDefault="00821B65" w:rsidP="003023AE">
      <w:pPr>
        <w:ind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Двизову</w:t>
      </w:r>
      <w:proofErr w:type="spellEnd"/>
      <w:r>
        <w:rPr>
          <w:sz w:val="25"/>
          <w:szCs w:val="25"/>
        </w:rPr>
        <w:t xml:space="preserve"> Наталью</w:t>
      </w:r>
      <w:r w:rsidR="00B05CED" w:rsidRPr="00D6016D">
        <w:rPr>
          <w:sz w:val="25"/>
          <w:szCs w:val="25"/>
        </w:rPr>
        <w:t xml:space="preserve"> Сергеевну</w:t>
      </w:r>
      <w:r w:rsidR="003023AE" w:rsidRPr="00D6016D">
        <w:rPr>
          <w:sz w:val="25"/>
          <w:szCs w:val="25"/>
        </w:rPr>
        <w:t xml:space="preserve"> - волонтера;  </w:t>
      </w:r>
    </w:p>
    <w:p w:rsidR="00B05CED" w:rsidRPr="00D6016D" w:rsidRDefault="00B05CED" w:rsidP="00B05CED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Зорину Раису Геннадьевну</w:t>
      </w:r>
      <w:r w:rsidR="002D40CC" w:rsidRPr="00D6016D">
        <w:rPr>
          <w:sz w:val="25"/>
          <w:szCs w:val="25"/>
        </w:rPr>
        <w:t xml:space="preserve"> </w:t>
      </w:r>
      <w:r w:rsidRPr="00D6016D">
        <w:rPr>
          <w:sz w:val="25"/>
          <w:szCs w:val="25"/>
        </w:rPr>
        <w:t xml:space="preserve">- волонтера;  </w:t>
      </w:r>
    </w:p>
    <w:p w:rsidR="002D40CC" w:rsidRPr="00D6016D" w:rsidRDefault="002D40CC" w:rsidP="00B05CED">
      <w:pPr>
        <w:ind w:firstLine="709"/>
        <w:jc w:val="both"/>
        <w:rPr>
          <w:sz w:val="25"/>
          <w:szCs w:val="25"/>
        </w:rPr>
      </w:pPr>
      <w:proofErr w:type="spellStart"/>
      <w:r w:rsidRPr="00D6016D">
        <w:rPr>
          <w:sz w:val="25"/>
          <w:szCs w:val="25"/>
        </w:rPr>
        <w:t>Кульчицкого</w:t>
      </w:r>
      <w:proofErr w:type="spellEnd"/>
      <w:r w:rsidRPr="00D6016D">
        <w:rPr>
          <w:sz w:val="25"/>
          <w:szCs w:val="25"/>
        </w:rPr>
        <w:t xml:space="preserve"> </w:t>
      </w:r>
      <w:r w:rsidR="00D6016D" w:rsidRPr="00D6016D">
        <w:rPr>
          <w:sz w:val="25"/>
          <w:szCs w:val="25"/>
        </w:rPr>
        <w:t>Д</w:t>
      </w:r>
      <w:r w:rsidRPr="00D6016D">
        <w:rPr>
          <w:sz w:val="25"/>
          <w:szCs w:val="25"/>
        </w:rPr>
        <w:t>ениса Вадимовича - волонтера;</w:t>
      </w:r>
    </w:p>
    <w:p w:rsidR="002D40CC" w:rsidRPr="00D6016D" w:rsidRDefault="002D40CC" w:rsidP="00B05CED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Лобанову Алену Александровну - волонтера;</w:t>
      </w:r>
    </w:p>
    <w:p w:rsidR="002D40CC" w:rsidRPr="00D6016D" w:rsidRDefault="002D40CC" w:rsidP="00B05CED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Меркулову Наталью Вячеславовну - волонтера.</w:t>
      </w:r>
    </w:p>
    <w:p w:rsidR="002D40CC" w:rsidRPr="00D6016D" w:rsidRDefault="002D40CC" w:rsidP="00B05CED">
      <w:pPr>
        <w:ind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>Морозову Светлану Геннадьевну - волонтера.</w:t>
      </w:r>
    </w:p>
    <w:p w:rsidR="00D6016D" w:rsidRPr="00D6016D" w:rsidRDefault="00D6016D" w:rsidP="00B05CE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волонтеров 7А</w:t>
      </w:r>
      <w:r w:rsidRPr="00D6016D">
        <w:rPr>
          <w:sz w:val="25"/>
          <w:szCs w:val="25"/>
        </w:rPr>
        <w:t xml:space="preserve"> класса </w:t>
      </w:r>
      <w:r w:rsidRPr="00D6016D">
        <w:rPr>
          <w:sz w:val="25"/>
          <w:szCs w:val="25"/>
          <w:shd w:val="clear" w:color="auto" w:fill="FFFFFF"/>
        </w:rPr>
        <w:t>муниципального казенного общеобразовательного учреждения Леушинская средняя общеобразовательная школа.</w:t>
      </w:r>
    </w:p>
    <w:p w:rsidR="0077550E" w:rsidRPr="00D6016D" w:rsidRDefault="0077550E" w:rsidP="0077550E">
      <w:pPr>
        <w:tabs>
          <w:tab w:val="left" w:pos="993"/>
        </w:tabs>
        <w:ind w:right="-1" w:firstLine="709"/>
        <w:jc w:val="both"/>
        <w:rPr>
          <w:sz w:val="25"/>
          <w:szCs w:val="25"/>
        </w:rPr>
      </w:pPr>
      <w:r w:rsidRPr="00D6016D">
        <w:rPr>
          <w:sz w:val="25"/>
          <w:szCs w:val="25"/>
        </w:rPr>
        <w:t xml:space="preserve">3. </w:t>
      </w:r>
      <w:proofErr w:type="gramStart"/>
      <w:r w:rsidRPr="00D6016D">
        <w:rPr>
          <w:sz w:val="25"/>
          <w:szCs w:val="25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Pr="00D6016D">
        <w:rPr>
          <w:rFonts w:eastAsia="Segoe UI Symbol"/>
          <w:sz w:val="25"/>
          <w:szCs w:val="25"/>
        </w:rPr>
        <w:t>№</w:t>
      </w:r>
      <w:r w:rsidRPr="00D6016D">
        <w:rPr>
          <w:sz w:val="25"/>
          <w:szCs w:val="25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7D1D61" w:rsidRPr="00D6016D" w:rsidRDefault="007D1D61" w:rsidP="00D107E3">
      <w:pPr>
        <w:rPr>
          <w:sz w:val="25"/>
          <w:szCs w:val="25"/>
        </w:rPr>
      </w:pPr>
    </w:p>
    <w:p w:rsidR="003023AE" w:rsidRPr="00D6016D" w:rsidRDefault="003023AE" w:rsidP="00D107E3">
      <w:pPr>
        <w:rPr>
          <w:sz w:val="25"/>
          <w:szCs w:val="25"/>
        </w:rPr>
      </w:pPr>
    </w:p>
    <w:p w:rsidR="00025E3C" w:rsidRPr="00D6016D" w:rsidRDefault="00025E3C" w:rsidP="00D107E3">
      <w:pPr>
        <w:rPr>
          <w:color w:val="000000"/>
          <w:sz w:val="25"/>
          <w:szCs w:val="25"/>
        </w:rPr>
      </w:pPr>
    </w:p>
    <w:tbl>
      <w:tblPr>
        <w:tblW w:w="0" w:type="auto"/>
        <w:tblLook w:val="01E0"/>
      </w:tblPr>
      <w:tblGrid>
        <w:gridCol w:w="4528"/>
        <w:gridCol w:w="1804"/>
        <w:gridCol w:w="3242"/>
      </w:tblGrid>
      <w:tr w:rsidR="0077550E" w:rsidRPr="00D6016D" w:rsidTr="0077550E">
        <w:tc>
          <w:tcPr>
            <w:tcW w:w="4528" w:type="dxa"/>
          </w:tcPr>
          <w:p w:rsidR="0077550E" w:rsidRPr="00D6016D" w:rsidRDefault="0077550E" w:rsidP="00965DE0">
            <w:pPr>
              <w:jc w:val="both"/>
              <w:rPr>
                <w:sz w:val="25"/>
                <w:szCs w:val="25"/>
              </w:rPr>
            </w:pPr>
            <w:r w:rsidRPr="00D6016D">
              <w:rPr>
                <w:sz w:val="25"/>
                <w:szCs w:val="25"/>
              </w:rPr>
              <w:t>Глава сельского поселения Леуши</w:t>
            </w:r>
          </w:p>
        </w:tc>
        <w:tc>
          <w:tcPr>
            <w:tcW w:w="1804" w:type="dxa"/>
          </w:tcPr>
          <w:p w:rsidR="0077550E" w:rsidRPr="00D6016D" w:rsidRDefault="0077550E" w:rsidP="00965DE0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42" w:type="dxa"/>
            <w:tcBorders>
              <w:left w:val="nil"/>
            </w:tcBorders>
          </w:tcPr>
          <w:p w:rsidR="0077550E" w:rsidRPr="00D6016D" w:rsidRDefault="0077550E" w:rsidP="00965DE0">
            <w:pPr>
              <w:jc w:val="right"/>
              <w:rPr>
                <w:sz w:val="25"/>
                <w:szCs w:val="25"/>
              </w:rPr>
            </w:pPr>
            <w:proofErr w:type="spellStart"/>
            <w:r w:rsidRPr="00D6016D">
              <w:rPr>
                <w:sz w:val="25"/>
                <w:szCs w:val="25"/>
              </w:rPr>
              <w:t>П.Н.Злыгостев</w:t>
            </w:r>
            <w:proofErr w:type="spellEnd"/>
          </w:p>
        </w:tc>
      </w:tr>
    </w:tbl>
    <w:p w:rsidR="00431C7E" w:rsidRPr="00D6016D" w:rsidRDefault="00431C7E" w:rsidP="00D107E3">
      <w:pPr>
        <w:rPr>
          <w:color w:val="000000"/>
          <w:sz w:val="25"/>
          <w:szCs w:val="25"/>
        </w:rPr>
      </w:pPr>
    </w:p>
    <w:p w:rsidR="00814F55" w:rsidRPr="00D6016D" w:rsidRDefault="00814F55" w:rsidP="00D107E3">
      <w:pPr>
        <w:rPr>
          <w:color w:val="000000"/>
          <w:sz w:val="25"/>
          <w:szCs w:val="25"/>
        </w:rPr>
      </w:pPr>
    </w:p>
    <w:p w:rsidR="00814F55" w:rsidRPr="00D6016D" w:rsidRDefault="00814F55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p w:rsidR="003023AE" w:rsidRPr="00D6016D" w:rsidRDefault="003023AE" w:rsidP="00D107E3">
      <w:pPr>
        <w:rPr>
          <w:color w:val="000000"/>
        </w:rPr>
      </w:pPr>
    </w:p>
    <w:sectPr w:rsidR="003023AE" w:rsidRPr="00D6016D" w:rsidSect="0077550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DE" w:rsidRDefault="00587ADE">
      <w:r>
        <w:separator/>
      </w:r>
    </w:p>
  </w:endnote>
  <w:endnote w:type="continuationSeparator" w:id="0">
    <w:p w:rsidR="00587ADE" w:rsidRDefault="0058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DE" w:rsidRDefault="00587ADE">
      <w:r>
        <w:separator/>
      </w:r>
    </w:p>
  </w:footnote>
  <w:footnote w:type="continuationSeparator" w:id="0">
    <w:p w:rsidR="00587ADE" w:rsidRDefault="0058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7426C">
    <w:pPr>
      <w:pStyle w:val="a5"/>
      <w:jc w:val="center"/>
    </w:pPr>
    <w:fldSimple w:instr=" PAGE   \* MERGEFORMAT ">
      <w:r w:rsidR="00821B65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E424B1"/>
    <w:multiLevelType w:val="hybridMultilevel"/>
    <w:tmpl w:val="89F87A70"/>
    <w:lvl w:ilvl="0" w:tplc="FF749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457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0CC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3AE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ADE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550E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1B65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D89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4917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5CED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2CA4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16D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1B8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77550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77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6753-2DEF-4679-B291-5A70ED88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2022-12-15T06:03:00Z</cp:lastPrinted>
  <dcterms:created xsi:type="dcterms:W3CDTF">2022-12-15T04:15:00Z</dcterms:created>
  <dcterms:modified xsi:type="dcterms:W3CDTF">2022-12-15T06:07:00Z</dcterms:modified>
</cp:coreProperties>
</file>