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232E" w:rsidRDefault="002C603E" w:rsidP="002E232E">
      <w:pPr>
        <w:jc w:val="center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  <w:r w:rsidR="002E232E">
        <w:rPr>
          <w:b/>
          <w:sz w:val="32"/>
          <w:szCs w:val="32"/>
        </w:rPr>
        <w:t xml:space="preserve">                                                                </w:t>
      </w:r>
    </w:p>
    <w:p w:rsidR="002E232E" w:rsidRPr="00396D1F" w:rsidRDefault="002E232E" w:rsidP="002E232E">
      <w:pPr>
        <w:jc w:val="center"/>
        <w:rPr>
          <w:b/>
        </w:rPr>
      </w:pPr>
      <w:r>
        <w:rPr>
          <w:b/>
        </w:rPr>
        <w:t xml:space="preserve">                      </w:t>
      </w:r>
    </w:p>
    <w:p w:rsidR="002E232E" w:rsidRDefault="002E232E" w:rsidP="002E232E">
      <w:pPr>
        <w:rPr>
          <w:b/>
        </w:rPr>
      </w:pPr>
      <w:r>
        <w:rPr>
          <w:b/>
        </w:rPr>
        <w:t xml:space="preserve">                       </w:t>
      </w:r>
      <w:r w:rsidRPr="00573D4A">
        <w:rPr>
          <w:b/>
        </w:rPr>
        <w:t>АДМИНИСТРАЦИЯ   ГОРОДСКОГО ПОСЕЛЕНИЯ МОРТКА</w:t>
      </w:r>
    </w:p>
    <w:p w:rsidR="002E232E" w:rsidRPr="00573D4A" w:rsidRDefault="002E232E" w:rsidP="002E232E">
      <w:pPr>
        <w:rPr>
          <w:b/>
        </w:rPr>
      </w:pPr>
    </w:p>
    <w:p w:rsidR="002E232E" w:rsidRPr="00573D4A" w:rsidRDefault="002E232E" w:rsidP="002E232E">
      <w:r w:rsidRPr="00573D4A">
        <w:rPr>
          <w:szCs w:val="28"/>
        </w:rPr>
        <w:t xml:space="preserve">         </w:t>
      </w:r>
      <w:r>
        <w:rPr>
          <w:szCs w:val="28"/>
        </w:rPr>
        <w:t xml:space="preserve">                        </w:t>
      </w:r>
      <w:r w:rsidRPr="00573D4A">
        <w:t>Ханты-Мансийского автономного округа-Югры</w:t>
      </w:r>
    </w:p>
    <w:p w:rsidR="002E232E" w:rsidRDefault="002E232E" w:rsidP="002E232E">
      <w:r>
        <w:t xml:space="preserve">                                                            </w:t>
      </w:r>
      <w:proofErr w:type="spellStart"/>
      <w:r>
        <w:t>Кондинский</w:t>
      </w:r>
      <w:proofErr w:type="spellEnd"/>
      <w:r>
        <w:t xml:space="preserve"> район</w:t>
      </w:r>
    </w:p>
    <w:p w:rsidR="002E232E" w:rsidRPr="00573D4A" w:rsidRDefault="002E232E" w:rsidP="002E232E"/>
    <w:p w:rsidR="002E232E" w:rsidRPr="001F1B84" w:rsidRDefault="002E232E" w:rsidP="00753C75">
      <w:pPr>
        <w:jc w:val="center"/>
        <w:rPr>
          <w:b/>
        </w:rPr>
      </w:pPr>
      <w:r w:rsidRPr="001F1B84">
        <w:rPr>
          <w:b/>
        </w:rPr>
        <w:t>ПОСТАНОВЛЕНИЕ</w:t>
      </w:r>
    </w:p>
    <w:p w:rsidR="002E232E" w:rsidRDefault="002E232E" w:rsidP="002E232E">
      <w:pPr>
        <w:rPr>
          <w:b/>
        </w:rPr>
      </w:pPr>
    </w:p>
    <w:p w:rsidR="00753C75" w:rsidRDefault="00753C75" w:rsidP="002E232E">
      <w:pPr>
        <w:rPr>
          <w:b/>
        </w:rPr>
      </w:pPr>
      <w:r>
        <w:rPr>
          <w:b/>
        </w:rPr>
        <w:t>от «10</w:t>
      </w:r>
      <w:r w:rsidR="001F1B84">
        <w:rPr>
          <w:b/>
        </w:rPr>
        <w:t>»</w:t>
      </w:r>
      <w:r>
        <w:rPr>
          <w:b/>
        </w:rPr>
        <w:t xml:space="preserve"> апреля</w:t>
      </w:r>
      <w:r w:rsidR="002E232E" w:rsidRPr="0008418C">
        <w:rPr>
          <w:b/>
        </w:rPr>
        <w:t xml:space="preserve"> 20</w:t>
      </w:r>
      <w:r w:rsidR="001F1B84">
        <w:rPr>
          <w:b/>
        </w:rPr>
        <w:t>23</w:t>
      </w:r>
      <w:r w:rsidR="002E232E" w:rsidRPr="0008418C">
        <w:rPr>
          <w:b/>
        </w:rPr>
        <w:t xml:space="preserve"> года                                                                               </w:t>
      </w:r>
      <w:r w:rsidR="002E232E">
        <w:rPr>
          <w:b/>
        </w:rPr>
        <w:t xml:space="preserve">            </w:t>
      </w:r>
      <w:r w:rsidR="00FF6D20">
        <w:rPr>
          <w:b/>
        </w:rPr>
        <w:t xml:space="preserve">    </w:t>
      </w:r>
      <w:r w:rsidR="002E232E">
        <w:rPr>
          <w:b/>
        </w:rPr>
        <w:t xml:space="preserve">   №</w:t>
      </w:r>
      <w:r>
        <w:rPr>
          <w:b/>
        </w:rPr>
        <w:t>44</w:t>
      </w:r>
    </w:p>
    <w:p w:rsidR="002E232E" w:rsidRPr="0008418C" w:rsidRDefault="002E232E" w:rsidP="002E232E">
      <w:pPr>
        <w:rPr>
          <w:b/>
        </w:rPr>
      </w:pPr>
      <w:proofErr w:type="spellStart"/>
      <w:r w:rsidRPr="0008418C">
        <w:rPr>
          <w:b/>
        </w:rPr>
        <w:t>пгт</w:t>
      </w:r>
      <w:proofErr w:type="spellEnd"/>
      <w:r w:rsidRPr="0008418C">
        <w:rPr>
          <w:b/>
        </w:rPr>
        <w:t xml:space="preserve">. </w:t>
      </w:r>
      <w:proofErr w:type="spellStart"/>
      <w:r w:rsidRPr="0008418C">
        <w:rPr>
          <w:b/>
        </w:rPr>
        <w:t>Мортка</w:t>
      </w:r>
      <w:proofErr w:type="spellEnd"/>
    </w:p>
    <w:p w:rsidR="002E232E" w:rsidRDefault="002E232E" w:rsidP="002E232E"/>
    <w:p w:rsidR="00547881" w:rsidRDefault="00547881" w:rsidP="00547881">
      <w:r>
        <w:t xml:space="preserve">О </w:t>
      </w:r>
      <w:r w:rsidRPr="00D3403A">
        <w:t>внесении изменений в постановление</w:t>
      </w:r>
    </w:p>
    <w:p w:rsidR="00547881" w:rsidRDefault="00547881" w:rsidP="00547881">
      <w:r w:rsidRPr="00D3403A">
        <w:t xml:space="preserve"> администрации г</w:t>
      </w:r>
      <w:r>
        <w:t xml:space="preserve">ородского поселения </w:t>
      </w:r>
      <w:proofErr w:type="spellStart"/>
      <w:r>
        <w:t>Мортка</w:t>
      </w:r>
      <w:proofErr w:type="spellEnd"/>
      <w:r>
        <w:t xml:space="preserve"> </w:t>
      </w:r>
    </w:p>
    <w:p w:rsidR="00547881" w:rsidRPr="00AC5CCE" w:rsidRDefault="00547881" w:rsidP="00547881">
      <w:r>
        <w:t xml:space="preserve">от </w:t>
      </w:r>
      <w:r w:rsidR="00FF6D20">
        <w:t>2</w:t>
      </w:r>
      <w:r w:rsidR="002A2914">
        <w:t>6</w:t>
      </w:r>
      <w:r>
        <w:t xml:space="preserve"> </w:t>
      </w:r>
      <w:r w:rsidR="00FF6D20">
        <w:t>апреля</w:t>
      </w:r>
      <w:r>
        <w:t xml:space="preserve"> 20</w:t>
      </w:r>
      <w:r w:rsidR="00FF6D20">
        <w:t>21</w:t>
      </w:r>
      <w:r>
        <w:t xml:space="preserve"> года </w:t>
      </w:r>
      <w:r w:rsidR="002E232E">
        <w:t xml:space="preserve"> </w:t>
      </w:r>
      <w:r>
        <w:t xml:space="preserve">№ </w:t>
      </w:r>
      <w:r w:rsidR="002A2914">
        <w:t>94</w:t>
      </w:r>
    </w:p>
    <w:p w:rsidR="00FF6D20" w:rsidRPr="00FF6D20" w:rsidRDefault="00547881" w:rsidP="00FF6D20">
      <w:pPr>
        <w:tabs>
          <w:tab w:val="left" w:pos="3240"/>
        </w:tabs>
        <w:jc w:val="both"/>
        <w:rPr>
          <w:lang w:eastAsia="ru-RU"/>
        </w:rPr>
      </w:pPr>
      <w:r w:rsidRPr="00FF6D20">
        <w:t xml:space="preserve"> </w:t>
      </w:r>
      <w:r w:rsidR="00D638CD" w:rsidRPr="00FF6D20">
        <w:t>«</w:t>
      </w:r>
      <w:r w:rsidR="00FF6D20" w:rsidRPr="00FF6D20">
        <w:rPr>
          <w:lang w:eastAsia="ru-RU"/>
        </w:rPr>
        <w:t xml:space="preserve">Об утверждении </w:t>
      </w:r>
      <w:proofErr w:type="gramStart"/>
      <w:r w:rsidR="00FF6D20" w:rsidRPr="00FF6D20">
        <w:rPr>
          <w:lang w:eastAsia="ru-RU"/>
        </w:rPr>
        <w:t>административного</w:t>
      </w:r>
      <w:proofErr w:type="gramEnd"/>
      <w:r w:rsidR="00FF6D20" w:rsidRPr="00FF6D20">
        <w:rPr>
          <w:lang w:eastAsia="ru-RU"/>
        </w:rPr>
        <w:t xml:space="preserve"> </w:t>
      </w:r>
    </w:p>
    <w:p w:rsidR="00FF6D20" w:rsidRPr="00FF6D20" w:rsidRDefault="00FF6D20" w:rsidP="00FF6D20">
      <w:pPr>
        <w:tabs>
          <w:tab w:val="left" w:pos="3240"/>
        </w:tabs>
        <w:jc w:val="both"/>
        <w:rPr>
          <w:lang w:eastAsia="ru-RU"/>
        </w:rPr>
      </w:pPr>
      <w:r w:rsidRPr="00FF6D20">
        <w:rPr>
          <w:lang w:eastAsia="ru-RU"/>
        </w:rPr>
        <w:t xml:space="preserve">регламента предоставления </w:t>
      </w:r>
      <w:proofErr w:type="gramStart"/>
      <w:r w:rsidRPr="00FF6D20">
        <w:rPr>
          <w:lang w:eastAsia="ru-RU"/>
        </w:rPr>
        <w:t>муниципальной</w:t>
      </w:r>
      <w:proofErr w:type="gramEnd"/>
      <w:r w:rsidRPr="00FF6D20">
        <w:rPr>
          <w:lang w:eastAsia="ru-RU"/>
        </w:rPr>
        <w:t xml:space="preserve"> </w:t>
      </w:r>
    </w:p>
    <w:p w:rsidR="002A2914" w:rsidRPr="006A34CF" w:rsidRDefault="00FF6D20" w:rsidP="002A2914">
      <w:pPr>
        <w:autoSpaceDE w:val="0"/>
        <w:autoSpaceDN w:val="0"/>
        <w:spacing w:line="276" w:lineRule="auto"/>
        <w:jc w:val="both"/>
        <w:rPr>
          <w:lang w:eastAsia="ru-RU"/>
        </w:rPr>
      </w:pPr>
      <w:r w:rsidRPr="00FF6D20">
        <w:rPr>
          <w:lang w:eastAsia="ru-RU"/>
        </w:rPr>
        <w:t>услуги «</w:t>
      </w:r>
      <w:r w:rsidR="002A2914" w:rsidRPr="006A34CF">
        <w:rPr>
          <w:lang w:eastAsia="ru-RU"/>
        </w:rPr>
        <w:t xml:space="preserve">Предварительное согласование </w:t>
      </w:r>
    </w:p>
    <w:p w:rsidR="00FF6D20" w:rsidRPr="00FF6D20" w:rsidRDefault="002A2914" w:rsidP="002A2914">
      <w:pPr>
        <w:tabs>
          <w:tab w:val="left" w:pos="3240"/>
        </w:tabs>
        <w:jc w:val="both"/>
      </w:pPr>
      <w:r w:rsidRPr="006A34CF">
        <w:rPr>
          <w:lang w:eastAsia="ru-RU"/>
        </w:rPr>
        <w:t>предоставления земельного участка</w:t>
      </w:r>
      <w:r w:rsidR="00FF6D20" w:rsidRPr="00FF6D20">
        <w:t>»</w:t>
      </w:r>
    </w:p>
    <w:p w:rsidR="006F12A1" w:rsidRPr="00FF6D20" w:rsidRDefault="006F12A1" w:rsidP="00FF6D20">
      <w:pPr>
        <w:shd w:val="clear" w:color="auto" w:fill="FFFFFF"/>
        <w:autoSpaceDE w:val="0"/>
        <w:autoSpaceDN w:val="0"/>
        <w:adjustRightInd w:val="0"/>
      </w:pPr>
    </w:p>
    <w:p w:rsidR="001F1B84" w:rsidRDefault="00FF6D20" w:rsidP="001F1B84">
      <w:pPr>
        <w:shd w:val="clear" w:color="auto" w:fill="FFFFFF"/>
        <w:autoSpaceDE w:val="0"/>
        <w:autoSpaceDN w:val="0"/>
        <w:adjustRightInd w:val="0"/>
        <w:jc w:val="both"/>
      </w:pPr>
      <w:r w:rsidRPr="002B3C41">
        <w:t xml:space="preserve">         </w:t>
      </w:r>
      <w:r w:rsidR="002B3C41" w:rsidRPr="002B3C41">
        <w:t xml:space="preserve">      </w:t>
      </w:r>
      <w:r w:rsidR="002B3C41" w:rsidRPr="002B3C41">
        <w:rPr>
          <w:iCs/>
        </w:rPr>
        <w:t>В соответствии с Федеральным законом от 27 июля 2010 года</w:t>
      </w:r>
      <w:r w:rsidR="002B3C41" w:rsidRPr="002B3C41">
        <w:rPr>
          <w:iCs/>
        </w:rPr>
        <w:br/>
      </w:r>
      <w:hyperlink r:id="rId9" w:history="1">
        <w:r w:rsidR="002B3C41" w:rsidRPr="002B3C41">
          <w:rPr>
            <w:iCs/>
          </w:rPr>
          <w:t>№ 210-ФЗ</w:t>
        </w:r>
      </w:hyperlink>
      <w:r w:rsidR="002B3C41" w:rsidRPr="002B3C41">
        <w:rPr>
          <w:iCs/>
        </w:rPr>
        <w:t xml:space="preserve"> «Об организации предоставления государственных и муниципальных услуг», </w:t>
      </w:r>
      <w:r w:rsidR="002B3C41" w:rsidRPr="002B3C41">
        <w:t>руководствуясь Устав</w:t>
      </w:r>
      <w:r w:rsidR="002A2914">
        <w:t>ом</w:t>
      </w:r>
      <w:r w:rsidR="002B3C41" w:rsidRPr="002B3C41">
        <w:t xml:space="preserve"> </w:t>
      </w:r>
      <w:r w:rsidR="002A2914">
        <w:t xml:space="preserve">городского поселения </w:t>
      </w:r>
      <w:proofErr w:type="spellStart"/>
      <w:r w:rsidR="002A2914">
        <w:t>Мортка</w:t>
      </w:r>
      <w:proofErr w:type="spellEnd"/>
      <w:r w:rsidR="002B3C41" w:rsidRPr="002B3C41"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="002B3C41" w:rsidRPr="002B3C41">
        <w:rPr>
          <w:bCs/>
        </w:rPr>
        <w:t xml:space="preserve">администрация </w:t>
      </w:r>
      <w:r w:rsidR="002B3C41">
        <w:rPr>
          <w:bCs/>
        </w:rPr>
        <w:t xml:space="preserve">городского поселения </w:t>
      </w:r>
      <w:r w:rsidR="002B3C41" w:rsidRPr="002B3C41">
        <w:rPr>
          <w:bCs/>
        </w:rPr>
        <w:t xml:space="preserve"> </w:t>
      </w:r>
      <w:proofErr w:type="spellStart"/>
      <w:r w:rsidR="002B3C41">
        <w:rPr>
          <w:bCs/>
        </w:rPr>
        <w:t>Мортка</w:t>
      </w:r>
      <w:proofErr w:type="spellEnd"/>
      <w:r w:rsidR="002B3C41">
        <w:rPr>
          <w:bCs/>
        </w:rPr>
        <w:t xml:space="preserve"> </w:t>
      </w:r>
      <w:r w:rsidR="002B3C41" w:rsidRPr="002B3C41">
        <w:rPr>
          <w:bCs/>
        </w:rPr>
        <w:t>постановляет:</w:t>
      </w:r>
      <w:r w:rsidR="002B3C41" w:rsidRPr="002B3C41">
        <w:t xml:space="preserve"> </w:t>
      </w:r>
    </w:p>
    <w:p w:rsidR="002B3C41" w:rsidRPr="001F1B84" w:rsidRDefault="002B3C41" w:rsidP="001F1B8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B3C41">
        <w:t xml:space="preserve">  1. Внести в постановление </w:t>
      </w:r>
      <w:r w:rsidRPr="002B3C41">
        <w:rPr>
          <w:color w:val="000000"/>
        </w:rPr>
        <w:t xml:space="preserve">администрации </w:t>
      </w:r>
      <w:r>
        <w:rPr>
          <w:color w:val="000000"/>
        </w:rPr>
        <w:t xml:space="preserve">городского поселение </w:t>
      </w:r>
      <w:proofErr w:type="spellStart"/>
      <w:r>
        <w:rPr>
          <w:color w:val="000000"/>
        </w:rPr>
        <w:t>Мортка</w:t>
      </w:r>
      <w:proofErr w:type="spellEnd"/>
      <w:r w:rsidRPr="002B3C41">
        <w:t xml:space="preserve"> </w:t>
      </w:r>
      <w:r>
        <w:t xml:space="preserve">от </w:t>
      </w:r>
      <w:r w:rsidR="002A2914">
        <w:t>26</w:t>
      </w:r>
      <w:r w:rsidRPr="002B3C41">
        <w:t xml:space="preserve"> </w:t>
      </w:r>
      <w:r w:rsidR="002A2914">
        <w:t>апреля</w:t>
      </w:r>
      <w:r w:rsidRPr="002B3C41">
        <w:t xml:space="preserve"> 20</w:t>
      </w:r>
      <w:r w:rsidR="002A2914">
        <w:t>21</w:t>
      </w:r>
      <w:r w:rsidRPr="002B3C41">
        <w:t xml:space="preserve"> года № </w:t>
      </w:r>
      <w:r w:rsidR="002A2914">
        <w:t>94</w:t>
      </w:r>
      <w:r w:rsidRPr="002B3C41">
        <w:t xml:space="preserve"> «Об утверждении административного регламента предоставления муниципальной услуги </w:t>
      </w:r>
      <w:r w:rsidRPr="002B3C41">
        <w:rPr>
          <w:bCs/>
        </w:rPr>
        <w:t>«</w:t>
      </w:r>
      <w:r w:rsidR="002A2914">
        <w:t>Предварительное согласование земельных участков</w:t>
      </w:r>
      <w:r w:rsidRPr="002B3C41">
        <w:rPr>
          <w:bCs/>
        </w:rPr>
        <w:t xml:space="preserve">» (далее – постановление), следующие изменения: </w:t>
      </w:r>
    </w:p>
    <w:p w:rsidR="002B3C41" w:rsidRPr="002B3C41" w:rsidRDefault="002B3C41" w:rsidP="001F1B84">
      <w:pPr>
        <w:jc w:val="both"/>
      </w:pPr>
      <w:r w:rsidRPr="002B3C41">
        <w:t xml:space="preserve">     </w:t>
      </w:r>
      <w:r w:rsidR="001F1B84">
        <w:tab/>
        <w:t xml:space="preserve"> 1.1. </w:t>
      </w:r>
      <w:r w:rsidRPr="002B3C41">
        <w:t xml:space="preserve">В  абзаце  </w:t>
      </w:r>
      <w:r w:rsidR="002A2914">
        <w:t>первом</w:t>
      </w:r>
      <w:r w:rsidRPr="002B3C41">
        <w:t xml:space="preserve">  пункта 12  раздела  </w:t>
      </w:r>
      <w:r w:rsidRPr="002B3C41">
        <w:rPr>
          <w:lang w:val="en-US"/>
        </w:rPr>
        <w:t>II</w:t>
      </w:r>
      <w:r w:rsidRPr="002B3C41">
        <w:t xml:space="preserve"> </w:t>
      </w:r>
      <w:r w:rsidR="001F1B84">
        <w:t>в приложении</w:t>
      </w:r>
      <w:r w:rsidR="009F7224">
        <w:t xml:space="preserve"> 1</w:t>
      </w:r>
      <w:r w:rsidR="001F1B84">
        <w:t xml:space="preserve"> к постановлению</w:t>
      </w:r>
      <w:r w:rsidRPr="002B3C41">
        <w:t xml:space="preserve"> цифры </w:t>
      </w:r>
      <w:r w:rsidR="001F1B84">
        <w:t xml:space="preserve">   </w:t>
      </w:r>
      <w:r w:rsidRPr="002B3C41">
        <w:t>«</w:t>
      </w:r>
      <w:r w:rsidR="002A2914">
        <w:t>30</w:t>
      </w:r>
      <w:r w:rsidRPr="002B3C41">
        <w:t>» заменить цифрами</w:t>
      </w:r>
      <w:r>
        <w:t xml:space="preserve"> </w:t>
      </w:r>
      <w:r w:rsidRPr="002B3C41">
        <w:t>«</w:t>
      </w:r>
      <w:r w:rsidR="002A2914">
        <w:t>20</w:t>
      </w:r>
      <w:r w:rsidRPr="002B3C41">
        <w:t>»;</w:t>
      </w:r>
    </w:p>
    <w:p w:rsidR="002B3C41" w:rsidRPr="002B3C41" w:rsidRDefault="001F1B84" w:rsidP="001F1B84">
      <w:pPr>
        <w:jc w:val="both"/>
      </w:pPr>
      <w:r>
        <w:t xml:space="preserve">      </w:t>
      </w:r>
      <w:r>
        <w:tab/>
        <w:t xml:space="preserve">1.2. </w:t>
      </w:r>
      <w:r w:rsidR="002B3C41" w:rsidRPr="002B3C41">
        <w:t xml:space="preserve">Пункт  30   раздела   </w:t>
      </w:r>
      <w:r w:rsidR="002B3C41" w:rsidRPr="001F1B84">
        <w:rPr>
          <w:lang w:val="en-US"/>
        </w:rPr>
        <w:t>II</w:t>
      </w:r>
      <w:r w:rsidR="002B3C41" w:rsidRPr="002B3C41">
        <w:t xml:space="preserve">  </w:t>
      </w:r>
      <w:r>
        <w:t xml:space="preserve">в приложении к постановлению </w:t>
      </w:r>
      <w:r w:rsidR="002B3C41" w:rsidRPr="002B3C41">
        <w:t xml:space="preserve"> дополнить  абзацем следующего содержания:</w:t>
      </w:r>
    </w:p>
    <w:p w:rsidR="002B3C41" w:rsidRPr="002B3C41" w:rsidRDefault="002B3C41" w:rsidP="002B3C41">
      <w:pPr>
        <w:jc w:val="both"/>
        <w:rPr>
          <w:lang w:eastAsia="ru-RU"/>
        </w:rPr>
      </w:pPr>
      <w:r w:rsidRPr="002B3C41">
        <w:t xml:space="preserve">    </w:t>
      </w:r>
      <w:r w:rsidR="001F1B84">
        <w:t xml:space="preserve">      </w:t>
      </w:r>
      <w:r w:rsidRPr="002B3C41">
        <w:t xml:space="preserve"> «</w:t>
      </w:r>
      <w:r w:rsidRPr="002B3C41">
        <w:rPr>
          <w:lang w:eastAsia="ru-RU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органа». </w:t>
      </w:r>
    </w:p>
    <w:p w:rsidR="001F1B84" w:rsidRDefault="00546690" w:rsidP="001F1B84">
      <w:pPr>
        <w:shd w:val="clear" w:color="auto" w:fill="FFFFFF"/>
        <w:autoSpaceDE w:val="0"/>
        <w:autoSpaceDN w:val="0"/>
        <w:adjustRightInd w:val="0"/>
        <w:jc w:val="both"/>
      </w:pPr>
      <w:r w:rsidRPr="002B3C41">
        <w:t xml:space="preserve">    </w:t>
      </w:r>
      <w:r w:rsidR="00955492" w:rsidRPr="002B3C41">
        <w:t xml:space="preserve">    </w:t>
      </w:r>
      <w:r w:rsidR="001F1B84">
        <w:tab/>
      </w:r>
      <w:r w:rsidR="00955492" w:rsidRPr="002B3C41">
        <w:t xml:space="preserve">   </w:t>
      </w:r>
      <w:r w:rsidR="00FF6D20" w:rsidRPr="002B3C41">
        <w:t xml:space="preserve">2. </w:t>
      </w:r>
      <w:r w:rsidR="003D77A5" w:rsidRPr="002B3C41">
        <w:t xml:space="preserve">Обнародовать настоящее постановление в соответствии с решением Совета депутатов городского поселения </w:t>
      </w:r>
      <w:proofErr w:type="spellStart"/>
      <w:r w:rsidR="003D77A5" w:rsidRPr="002B3C41">
        <w:t>Мортка</w:t>
      </w:r>
      <w:proofErr w:type="spellEnd"/>
      <w:r w:rsidR="003D77A5" w:rsidRPr="002B3C41">
        <w:t xml:space="preserve"> от 31 марта 2009 года 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3D77A5" w:rsidRPr="002B3C41">
        <w:t>Мортка</w:t>
      </w:r>
      <w:proofErr w:type="spellEnd"/>
      <w:r w:rsidR="003D77A5" w:rsidRPr="002B3C41">
        <w:t xml:space="preserve">». </w:t>
      </w:r>
    </w:p>
    <w:p w:rsidR="003D77A5" w:rsidRPr="002B3C41" w:rsidRDefault="001F1B84" w:rsidP="001F1B84">
      <w:pPr>
        <w:shd w:val="clear" w:color="auto" w:fill="FFFFFF"/>
        <w:autoSpaceDE w:val="0"/>
        <w:autoSpaceDN w:val="0"/>
        <w:adjustRightInd w:val="0"/>
        <w:jc w:val="both"/>
      </w:pPr>
      <w:r>
        <w:tab/>
        <w:t xml:space="preserve">  3. </w:t>
      </w:r>
      <w:r w:rsidR="003D77A5" w:rsidRPr="002B3C41">
        <w:t>Настоящее постановление вступает в силу после его </w:t>
      </w:r>
      <w:hyperlink r:id="rId10" w:anchor="/document/30824111/entry/0" w:history="1">
        <w:r w:rsidR="003D77A5" w:rsidRPr="002B3C41">
          <w:t xml:space="preserve">официального  </w:t>
        </w:r>
        <w:proofErr w:type="gramStart"/>
        <w:r w:rsidR="003D77A5" w:rsidRPr="002B3C41">
          <w:t>о</w:t>
        </w:r>
      </w:hyperlink>
      <w:r w:rsidR="003D77A5" w:rsidRPr="002B3C41">
        <w:t>бнародования</w:t>
      </w:r>
      <w:proofErr w:type="gramEnd"/>
      <w:r w:rsidR="003D77A5" w:rsidRPr="002B3C41">
        <w:t>.</w:t>
      </w:r>
    </w:p>
    <w:p w:rsidR="003D77A5" w:rsidRPr="002B3C41" w:rsidRDefault="001F1B84" w:rsidP="001F1B84">
      <w:p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>
        <w:t xml:space="preserve">             4. </w:t>
      </w:r>
      <w:proofErr w:type="gramStart"/>
      <w:r w:rsidR="003D77A5" w:rsidRPr="002B3C41">
        <w:t>Контроль за</w:t>
      </w:r>
      <w:proofErr w:type="gramEnd"/>
      <w:r w:rsidR="003D77A5" w:rsidRPr="002B3C41">
        <w:t xml:space="preserve"> выполнением постановления </w:t>
      </w:r>
      <w:r w:rsidR="00FF6D20" w:rsidRPr="002B3C41">
        <w:t>оставляю за собой.</w:t>
      </w:r>
    </w:p>
    <w:p w:rsidR="00EC4F62" w:rsidRDefault="00EC4F62" w:rsidP="001F1B84">
      <w:pPr>
        <w:tabs>
          <w:tab w:val="left" w:pos="0"/>
        </w:tabs>
        <w:suppressAutoHyphens w:val="0"/>
        <w:jc w:val="both"/>
      </w:pPr>
    </w:p>
    <w:p w:rsidR="00367F92" w:rsidRDefault="00367F92" w:rsidP="001F1B84">
      <w:pPr>
        <w:tabs>
          <w:tab w:val="left" w:pos="0"/>
        </w:tabs>
        <w:suppressAutoHyphens w:val="0"/>
        <w:ind w:hanging="76"/>
        <w:jc w:val="both"/>
      </w:pPr>
    </w:p>
    <w:p w:rsidR="00753C75" w:rsidRDefault="00753C75" w:rsidP="001F1B84">
      <w:pPr>
        <w:tabs>
          <w:tab w:val="left" w:pos="0"/>
        </w:tabs>
        <w:suppressAutoHyphens w:val="0"/>
        <w:ind w:hanging="76"/>
        <w:jc w:val="both"/>
      </w:pPr>
      <w:bookmarkStart w:id="0" w:name="_GoBack"/>
      <w:bookmarkEnd w:id="0"/>
      <w:proofErr w:type="gramStart"/>
      <w:r>
        <w:t>Исполняющий</w:t>
      </w:r>
      <w:proofErr w:type="gramEnd"/>
      <w:r>
        <w:t xml:space="preserve"> обязанности</w:t>
      </w:r>
    </w:p>
    <w:p w:rsidR="00B565A1" w:rsidRPr="00EC4F62" w:rsidRDefault="00753C75" w:rsidP="001F1B84">
      <w:pPr>
        <w:tabs>
          <w:tab w:val="left" w:pos="0"/>
        </w:tabs>
        <w:suppressAutoHyphens w:val="0"/>
        <w:ind w:hanging="76"/>
        <w:jc w:val="both"/>
        <w:rPr>
          <w:b/>
          <w:bCs/>
        </w:rPr>
      </w:pPr>
      <w:r>
        <w:t>г</w:t>
      </w:r>
      <w:r w:rsidR="00B565A1" w:rsidRPr="00EC4F62">
        <w:t>лав</w:t>
      </w:r>
      <w:r>
        <w:t>ы</w:t>
      </w:r>
      <w:r w:rsidR="00B565A1" w:rsidRPr="00EC4F62">
        <w:t xml:space="preserve"> городского поселения</w:t>
      </w:r>
      <w:r w:rsidR="00320854" w:rsidRPr="00EC4F62">
        <w:t xml:space="preserve"> </w:t>
      </w:r>
      <w:proofErr w:type="spellStart"/>
      <w:r w:rsidR="00320854" w:rsidRPr="00EC4F62">
        <w:t>Мортка</w:t>
      </w:r>
      <w:proofErr w:type="spellEnd"/>
      <w:r w:rsidR="00320854" w:rsidRPr="00EC4F62">
        <w:t xml:space="preserve">                                                  </w:t>
      </w:r>
      <w:r w:rsidR="00EC4F62">
        <w:t xml:space="preserve">        </w:t>
      </w:r>
      <w:r w:rsidR="002B3C41">
        <w:t xml:space="preserve">   </w:t>
      </w:r>
      <w:r w:rsidR="00EC4F62">
        <w:t xml:space="preserve">   </w:t>
      </w:r>
      <w:proofErr w:type="spellStart"/>
      <w:r>
        <w:t>Е.С.Чумичёва</w:t>
      </w:r>
      <w:proofErr w:type="spellEnd"/>
    </w:p>
    <w:p w:rsidR="00EE484B" w:rsidRPr="00EC4F62" w:rsidRDefault="00EE484B" w:rsidP="00D65502">
      <w:pPr>
        <w:pStyle w:val="ConsPlusTitle"/>
        <w:widowControl/>
        <w:rPr>
          <w:b w:val="0"/>
          <w:bCs w:val="0"/>
        </w:rPr>
      </w:pPr>
    </w:p>
    <w:p w:rsidR="00EC4F62" w:rsidRDefault="00EC4F62" w:rsidP="00537F48">
      <w:pPr>
        <w:jc w:val="right"/>
      </w:pPr>
    </w:p>
    <w:sectPr w:rsidR="00EC4F62" w:rsidSect="003D77A5">
      <w:headerReference w:type="even" r:id="rId11"/>
      <w:headerReference w:type="default" r:id="rId12"/>
      <w:pgSz w:w="11906" w:h="16838"/>
      <w:pgMar w:top="568" w:right="851" w:bottom="993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3E" w:rsidRDefault="007B7D3E">
      <w:r>
        <w:separator/>
      </w:r>
    </w:p>
  </w:endnote>
  <w:endnote w:type="continuationSeparator" w:id="0">
    <w:p w:rsidR="007B7D3E" w:rsidRDefault="007B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3E" w:rsidRDefault="007B7D3E">
      <w:r>
        <w:separator/>
      </w:r>
    </w:p>
  </w:footnote>
  <w:footnote w:type="continuationSeparator" w:id="0">
    <w:p w:rsidR="007B7D3E" w:rsidRDefault="007B7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2B" w:rsidRDefault="005C3A31" w:rsidP="00431598">
    <w:pPr>
      <w:pStyle w:val="af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1C232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C232B" w:rsidRDefault="001C232B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98" w:rsidRDefault="00431598" w:rsidP="00FF6D20">
    <w:pPr>
      <w:pStyle w:val="af4"/>
    </w:pPr>
  </w:p>
  <w:p w:rsidR="00431598" w:rsidRDefault="0043159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406D19"/>
    <w:multiLevelType w:val="hybridMultilevel"/>
    <w:tmpl w:val="5D8C4A74"/>
    <w:lvl w:ilvl="0" w:tplc="1D5258F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105100"/>
    <w:multiLevelType w:val="hybridMultilevel"/>
    <w:tmpl w:val="82987F92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283601B"/>
    <w:multiLevelType w:val="hybridMultilevel"/>
    <w:tmpl w:val="861A211A"/>
    <w:lvl w:ilvl="0" w:tplc="4224E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26FEF"/>
    <w:multiLevelType w:val="multilevel"/>
    <w:tmpl w:val="048228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6316319"/>
    <w:multiLevelType w:val="hybridMultilevel"/>
    <w:tmpl w:val="5FCEBC2A"/>
    <w:lvl w:ilvl="0" w:tplc="DC08C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C27E0D"/>
    <w:multiLevelType w:val="singleLevel"/>
    <w:tmpl w:val="A77EFC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4B97FAA"/>
    <w:multiLevelType w:val="multilevel"/>
    <w:tmpl w:val="FF18CB88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88B224E"/>
    <w:multiLevelType w:val="hybridMultilevel"/>
    <w:tmpl w:val="AAF03B80"/>
    <w:lvl w:ilvl="0" w:tplc="F2A8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D57BA7"/>
    <w:multiLevelType w:val="multilevel"/>
    <w:tmpl w:val="DE8651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2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330116"/>
    <w:multiLevelType w:val="hybridMultilevel"/>
    <w:tmpl w:val="32ECFC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3E51E0"/>
    <w:multiLevelType w:val="multilevel"/>
    <w:tmpl w:val="664C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8"/>
  </w:num>
  <w:num w:numId="11">
    <w:abstractNumId w:val="18"/>
  </w:num>
  <w:num w:numId="12">
    <w:abstractNumId w:val="11"/>
  </w:num>
  <w:num w:numId="13">
    <w:abstractNumId w:val="21"/>
  </w:num>
  <w:num w:numId="14">
    <w:abstractNumId w:val="15"/>
  </w:num>
  <w:num w:numId="15">
    <w:abstractNumId w:val="14"/>
  </w:num>
  <w:num w:numId="16">
    <w:abstractNumId w:val="9"/>
  </w:num>
  <w:num w:numId="17">
    <w:abstractNumId w:val="20"/>
  </w:num>
  <w:num w:numId="18">
    <w:abstractNumId w:val="16"/>
  </w:num>
  <w:num w:numId="19">
    <w:abstractNumId w:val="10"/>
  </w:num>
  <w:num w:numId="20">
    <w:abstractNumId w:val="19"/>
  </w:num>
  <w:num w:numId="21">
    <w:abstractNumId w:val="13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7"/>
    <w:rsid w:val="000073BA"/>
    <w:rsid w:val="00013696"/>
    <w:rsid w:val="00022062"/>
    <w:rsid w:val="00023EAA"/>
    <w:rsid w:val="000533B0"/>
    <w:rsid w:val="000535E9"/>
    <w:rsid w:val="0005778B"/>
    <w:rsid w:val="00062F9A"/>
    <w:rsid w:val="000656A8"/>
    <w:rsid w:val="00065AEB"/>
    <w:rsid w:val="000735AC"/>
    <w:rsid w:val="0008373E"/>
    <w:rsid w:val="000854E8"/>
    <w:rsid w:val="000A078A"/>
    <w:rsid w:val="000A79C8"/>
    <w:rsid w:val="000B5040"/>
    <w:rsid w:val="000D001F"/>
    <w:rsid w:val="000D0869"/>
    <w:rsid w:val="000E2201"/>
    <w:rsid w:val="00106456"/>
    <w:rsid w:val="001171F2"/>
    <w:rsid w:val="00124BD9"/>
    <w:rsid w:val="00154656"/>
    <w:rsid w:val="00166DF5"/>
    <w:rsid w:val="001738B8"/>
    <w:rsid w:val="001961AB"/>
    <w:rsid w:val="001A307B"/>
    <w:rsid w:val="001A4A69"/>
    <w:rsid w:val="001B0518"/>
    <w:rsid w:val="001C232B"/>
    <w:rsid w:val="001D46AC"/>
    <w:rsid w:val="001D4EBD"/>
    <w:rsid w:val="001F1B84"/>
    <w:rsid w:val="001F234E"/>
    <w:rsid w:val="001F27E2"/>
    <w:rsid w:val="002472E2"/>
    <w:rsid w:val="002519AF"/>
    <w:rsid w:val="002644E9"/>
    <w:rsid w:val="002746F6"/>
    <w:rsid w:val="00281DE5"/>
    <w:rsid w:val="0029164B"/>
    <w:rsid w:val="00297DBB"/>
    <w:rsid w:val="002A2914"/>
    <w:rsid w:val="002B3C41"/>
    <w:rsid w:val="002B7116"/>
    <w:rsid w:val="002C603E"/>
    <w:rsid w:val="002D3967"/>
    <w:rsid w:val="002D5CC6"/>
    <w:rsid w:val="002E104E"/>
    <w:rsid w:val="002E232E"/>
    <w:rsid w:val="002E5F30"/>
    <w:rsid w:val="002E6B9A"/>
    <w:rsid w:val="002F257F"/>
    <w:rsid w:val="002F41C3"/>
    <w:rsid w:val="002F59BC"/>
    <w:rsid w:val="00314017"/>
    <w:rsid w:val="00315801"/>
    <w:rsid w:val="00316EB9"/>
    <w:rsid w:val="00320854"/>
    <w:rsid w:val="003441F4"/>
    <w:rsid w:val="00365C48"/>
    <w:rsid w:val="00367F92"/>
    <w:rsid w:val="00387253"/>
    <w:rsid w:val="00392B0E"/>
    <w:rsid w:val="003A32B5"/>
    <w:rsid w:val="003C33A9"/>
    <w:rsid w:val="003C5487"/>
    <w:rsid w:val="003D25B5"/>
    <w:rsid w:val="003D77A5"/>
    <w:rsid w:val="003E44F8"/>
    <w:rsid w:val="003E7F05"/>
    <w:rsid w:val="004312D7"/>
    <w:rsid w:val="00431598"/>
    <w:rsid w:val="00482367"/>
    <w:rsid w:val="0048478C"/>
    <w:rsid w:val="00491929"/>
    <w:rsid w:val="0049685E"/>
    <w:rsid w:val="004C07FB"/>
    <w:rsid w:val="005165B3"/>
    <w:rsid w:val="00521297"/>
    <w:rsid w:val="00537F48"/>
    <w:rsid w:val="00546690"/>
    <w:rsid w:val="00547881"/>
    <w:rsid w:val="00553DE1"/>
    <w:rsid w:val="00572F48"/>
    <w:rsid w:val="005834BE"/>
    <w:rsid w:val="00592B39"/>
    <w:rsid w:val="005C11C1"/>
    <w:rsid w:val="005C3A31"/>
    <w:rsid w:val="005C565B"/>
    <w:rsid w:val="005D035F"/>
    <w:rsid w:val="005D1124"/>
    <w:rsid w:val="005E3A2A"/>
    <w:rsid w:val="006057B1"/>
    <w:rsid w:val="00605FEF"/>
    <w:rsid w:val="00641E5E"/>
    <w:rsid w:val="00645B9F"/>
    <w:rsid w:val="00650DA3"/>
    <w:rsid w:val="0065109E"/>
    <w:rsid w:val="006662AD"/>
    <w:rsid w:val="00675769"/>
    <w:rsid w:val="00680D7A"/>
    <w:rsid w:val="00683444"/>
    <w:rsid w:val="00685B71"/>
    <w:rsid w:val="006A01FE"/>
    <w:rsid w:val="006B19D7"/>
    <w:rsid w:val="006D1F3F"/>
    <w:rsid w:val="006D3D17"/>
    <w:rsid w:val="006E2033"/>
    <w:rsid w:val="006F12A1"/>
    <w:rsid w:val="00720FC4"/>
    <w:rsid w:val="00727EA1"/>
    <w:rsid w:val="0074634C"/>
    <w:rsid w:val="00753C75"/>
    <w:rsid w:val="00757CB2"/>
    <w:rsid w:val="00771617"/>
    <w:rsid w:val="007B7D3E"/>
    <w:rsid w:val="007C377A"/>
    <w:rsid w:val="007C7DC8"/>
    <w:rsid w:val="007D76AD"/>
    <w:rsid w:val="007F1A02"/>
    <w:rsid w:val="00807187"/>
    <w:rsid w:val="00831578"/>
    <w:rsid w:val="00834044"/>
    <w:rsid w:val="008429E7"/>
    <w:rsid w:val="00846E01"/>
    <w:rsid w:val="0085323F"/>
    <w:rsid w:val="00874966"/>
    <w:rsid w:val="00881D48"/>
    <w:rsid w:val="00890C4D"/>
    <w:rsid w:val="00891866"/>
    <w:rsid w:val="00891D84"/>
    <w:rsid w:val="00897D69"/>
    <w:rsid w:val="008A315E"/>
    <w:rsid w:val="008A6D15"/>
    <w:rsid w:val="008B6F69"/>
    <w:rsid w:val="008C64C1"/>
    <w:rsid w:val="008F3836"/>
    <w:rsid w:val="00902CCE"/>
    <w:rsid w:val="0091159B"/>
    <w:rsid w:val="009126DC"/>
    <w:rsid w:val="00915A59"/>
    <w:rsid w:val="009307C0"/>
    <w:rsid w:val="00934FB0"/>
    <w:rsid w:val="00935529"/>
    <w:rsid w:val="0094212E"/>
    <w:rsid w:val="009451CC"/>
    <w:rsid w:val="00955492"/>
    <w:rsid w:val="0095704A"/>
    <w:rsid w:val="0097282F"/>
    <w:rsid w:val="0098356B"/>
    <w:rsid w:val="00985930"/>
    <w:rsid w:val="00994B78"/>
    <w:rsid w:val="009A5B99"/>
    <w:rsid w:val="009B5560"/>
    <w:rsid w:val="009F5A25"/>
    <w:rsid w:val="009F7224"/>
    <w:rsid w:val="00A06073"/>
    <w:rsid w:val="00A16605"/>
    <w:rsid w:val="00A2215F"/>
    <w:rsid w:val="00A350FB"/>
    <w:rsid w:val="00A51D41"/>
    <w:rsid w:val="00A52023"/>
    <w:rsid w:val="00A61785"/>
    <w:rsid w:val="00A82565"/>
    <w:rsid w:val="00AA2846"/>
    <w:rsid w:val="00AD0E57"/>
    <w:rsid w:val="00AD54D1"/>
    <w:rsid w:val="00AD655F"/>
    <w:rsid w:val="00AE46B0"/>
    <w:rsid w:val="00AE4F8E"/>
    <w:rsid w:val="00B05186"/>
    <w:rsid w:val="00B1460D"/>
    <w:rsid w:val="00B166EF"/>
    <w:rsid w:val="00B36C11"/>
    <w:rsid w:val="00B42EAC"/>
    <w:rsid w:val="00B535BF"/>
    <w:rsid w:val="00B563FF"/>
    <w:rsid w:val="00B565A1"/>
    <w:rsid w:val="00B65E6E"/>
    <w:rsid w:val="00BA3DD8"/>
    <w:rsid w:val="00BA3E01"/>
    <w:rsid w:val="00BB0E62"/>
    <w:rsid w:val="00BB7A5D"/>
    <w:rsid w:val="00BE7A65"/>
    <w:rsid w:val="00BF073C"/>
    <w:rsid w:val="00BF1C72"/>
    <w:rsid w:val="00C15BD1"/>
    <w:rsid w:val="00C16573"/>
    <w:rsid w:val="00C51483"/>
    <w:rsid w:val="00C70419"/>
    <w:rsid w:val="00C7647D"/>
    <w:rsid w:val="00CB30A9"/>
    <w:rsid w:val="00CB6F3B"/>
    <w:rsid w:val="00CC6291"/>
    <w:rsid w:val="00CC697D"/>
    <w:rsid w:val="00CF1C2A"/>
    <w:rsid w:val="00D00A27"/>
    <w:rsid w:val="00D075A0"/>
    <w:rsid w:val="00D109CE"/>
    <w:rsid w:val="00D24671"/>
    <w:rsid w:val="00D33141"/>
    <w:rsid w:val="00D346CD"/>
    <w:rsid w:val="00D51E23"/>
    <w:rsid w:val="00D5687E"/>
    <w:rsid w:val="00D638CD"/>
    <w:rsid w:val="00D65502"/>
    <w:rsid w:val="00D65C6F"/>
    <w:rsid w:val="00D67464"/>
    <w:rsid w:val="00D67B44"/>
    <w:rsid w:val="00D81D7A"/>
    <w:rsid w:val="00D840AD"/>
    <w:rsid w:val="00D95833"/>
    <w:rsid w:val="00DB5A1D"/>
    <w:rsid w:val="00DB61A6"/>
    <w:rsid w:val="00DE6D46"/>
    <w:rsid w:val="00DF6778"/>
    <w:rsid w:val="00E06865"/>
    <w:rsid w:val="00E11645"/>
    <w:rsid w:val="00E220E4"/>
    <w:rsid w:val="00E251FB"/>
    <w:rsid w:val="00E46AB7"/>
    <w:rsid w:val="00E50DE3"/>
    <w:rsid w:val="00E57097"/>
    <w:rsid w:val="00E57313"/>
    <w:rsid w:val="00E655B7"/>
    <w:rsid w:val="00E731D7"/>
    <w:rsid w:val="00E85F2B"/>
    <w:rsid w:val="00E94D63"/>
    <w:rsid w:val="00EA15F2"/>
    <w:rsid w:val="00EA46A7"/>
    <w:rsid w:val="00EB3B08"/>
    <w:rsid w:val="00EC4F62"/>
    <w:rsid w:val="00ED5E7F"/>
    <w:rsid w:val="00ED667C"/>
    <w:rsid w:val="00EE484B"/>
    <w:rsid w:val="00EF1198"/>
    <w:rsid w:val="00EF421B"/>
    <w:rsid w:val="00EF7E23"/>
    <w:rsid w:val="00F118E0"/>
    <w:rsid w:val="00F124DE"/>
    <w:rsid w:val="00F546A7"/>
    <w:rsid w:val="00F66A65"/>
    <w:rsid w:val="00F67298"/>
    <w:rsid w:val="00F67C36"/>
    <w:rsid w:val="00F86EBC"/>
    <w:rsid w:val="00F9205F"/>
    <w:rsid w:val="00F93F21"/>
    <w:rsid w:val="00FB083A"/>
    <w:rsid w:val="00FB55A7"/>
    <w:rsid w:val="00FB78E2"/>
    <w:rsid w:val="00FC1BA1"/>
    <w:rsid w:val="00FC5898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6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5465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2B711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955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4656"/>
  </w:style>
  <w:style w:type="character" w:customStyle="1" w:styleId="WW-Absatz-Standardschriftart">
    <w:name w:val="WW-Absatz-Standardschriftart"/>
    <w:rsid w:val="00154656"/>
  </w:style>
  <w:style w:type="character" w:customStyle="1" w:styleId="WW-Absatz-Standardschriftart1">
    <w:name w:val="WW-Absatz-Standardschriftart1"/>
    <w:rsid w:val="00154656"/>
  </w:style>
  <w:style w:type="character" w:customStyle="1" w:styleId="WW-Absatz-Standardschriftart11">
    <w:name w:val="WW-Absatz-Standardschriftart11"/>
    <w:rsid w:val="00154656"/>
  </w:style>
  <w:style w:type="character" w:customStyle="1" w:styleId="WW-Absatz-Standardschriftart111">
    <w:name w:val="WW-Absatz-Standardschriftart111"/>
    <w:rsid w:val="00154656"/>
  </w:style>
  <w:style w:type="character" w:customStyle="1" w:styleId="WW8Num1z0">
    <w:name w:val="WW8Num1z0"/>
    <w:rsid w:val="00154656"/>
    <w:rPr>
      <w:rFonts w:cs="Times New Roman"/>
    </w:rPr>
  </w:style>
  <w:style w:type="character" w:customStyle="1" w:styleId="WW8Num2z0">
    <w:name w:val="WW8Num2z0"/>
    <w:rsid w:val="00154656"/>
    <w:rPr>
      <w:rFonts w:cs="Times New Roman"/>
    </w:rPr>
  </w:style>
  <w:style w:type="character" w:customStyle="1" w:styleId="WW8Num3z0">
    <w:name w:val="WW8Num3z0"/>
    <w:rsid w:val="00154656"/>
    <w:rPr>
      <w:rFonts w:cs="Times New Roman"/>
    </w:rPr>
  </w:style>
  <w:style w:type="character" w:customStyle="1" w:styleId="WW8Num4z0">
    <w:name w:val="WW8Num4z0"/>
    <w:rsid w:val="00154656"/>
    <w:rPr>
      <w:rFonts w:ascii="Symbol" w:eastAsia="Times New Roman" w:hAnsi="Symbol" w:cs="Times New Roman"/>
    </w:rPr>
  </w:style>
  <w:style w:type="character" w:customStyle="1" w:styleId="WW8Num4z1">
    <w:name w:val="WW8Num4z1"/>
    <w:rsid w:val="00154656"/>
    <w:rPr>
      <w:rFonts w:ascii="Courier New" w:hAnsi="Courier New" w:cs="Courier New"/>
    </w:rPr>
  </w:style>
  <w:style w:type="character" w:customStyle="1" w:styleId="WW8Num4z2">
    <w:name w:val="WW8Num4z2"/>
    <w:rsid w:val="00154656"/>
    <w:rPr>
      <w:rFonts w:ascii="Wingdings" w:hAnsi="Wingdings"/>
    </w:rPr>
  </w:style>
  <w:style w:type="character" w:customStyle="1" w:styleId="WW8Num4z3">
    <w:name w:val="WW8Num4z3"/>
    <w:rsid w:val="00154656"/>
    <w:rPr>
      <w:rFonts w:ascii="Symbol" w:hAnsi="Symbol"/>
    </w:rPr>
  </w:style>
  <w:style w:type="character" w:customStyle="1" w:styleId="WW8Num5z0">
    <w:name w:val="WW8Num5z0"/>
    <w:rsid w:val="0015465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54656"/>
    <w:rPr>
      <w:rFonts w:cs="Times New Roman"/>
    </w:rPr>
  </w:style>
  <w:style w:type="character" w:customStyle="1" w:styleId="WW8Num6z0">
    <w:name w:val="WW8Num6z0"/>
    <w:rsid w:val="00154656"/>
    <w:rPr>
      <w:rFonts w:cs="Times New Roman"/>
    </w:rPr>
  </w:style>
  <w:style w:type="character" w:customStyle="1" w:styleId="WW8Num7z0">
    <w:name w:val="WW8Num7z0"/>
    <w:rsid w:val="00154656"/>
    <w:rPr>
      <w:rFonts w:ascii="Symbol" w:eastAsia="Times New Roman" w:hAnsi="Symbol" w:cs="Times New Roman"/>
    </w:rPr>
  </w:style>
  <w:style w:type="character" w:customStyle="1" w:styleId="WW8Num7z1">
    <w:name w:val="WW8Num7z1"/>
    <w:rsid w:val="00154656"/>
    <w:rPr>
      <w:rFonts w:ascii="Courier New" w:hAnsi="Courier New" w:cs="Courier New"/>
    </w:rPr>
  </w:style>
  <w:style w:type="character" w:customStyle="1" w:styleId="WW8Num7z2">
    <w:name w:val="WW8Num7z2"/>
    <w:rsid w:val="00154656"/>
    <w:rPr>
      <w:rFonts w:ascii="Wingdings" w:hAnsi="Wingdings"/>
    </w:rPr>
  </w:style>
  <w:style w:type="character" w:customStyle="1" w:styleId="WW8Num7z3">
    <w:name w:val="WW8Num7z3"/>
    <w:rsid w:val="00154656"/>
    <w:rPr>
      <w:rFonts w:ascii="Symbol" w:hAnsi="Symbol"/>
    </w:rPr>
  </w:style>
  <w:style w:type="character" w:customStyle="1" w:styleId="WW8Num8z0">
    <w:name w:val="WW8Num8z0"/>
    <w:rsid w:val="00154656"/>
    <w:rPr>
      <w:rFonts w:cs="Times New Roman"/>
    </w:rPr>
  </w:style>
  <w:style w:type="character" w:customStyle="1" w:styleId="WW8Num9z0">
    <w:name w:val="WW8Num9z0"/>
    <w:rsid w:val="00154656"/>
    <w:rPr>
      <w:rFonts w:cs="Times New Roman"/>
    </w:rPr>
  </w:style>
  <w:style w:type="character" w:customStyle="1" w:styleId="WW8Num10z0">
    <w:name w:val="WW8Num10z0"/>
    <w:rsid w:val="00154656"/>
    <w:rPr>
      <w:rFonts w:cs="Times New Roman"/>
      <w:color w:val="auto"/>
    </w:rPr>
  </w:style>
  <w:style w:type="character" w:customStyle="1" w:styleId="WW8Num10z1">
    <w:name w:val="WW8Num10z1"/>
    <w:rsid w:val="00154656"/>
    <w:rPr>
      <w:rFonts w:cs="Times New Roman"/>
    </w:rPr>
  </w:style>
  <w:style w:type="character" w:customStyle="1" w:styleId="WW8Num11z0">
    <w:name w:val="WW8Num11z0"/>
    <w:rsid w:val="00154656"/>
    <w:rPr>
      <w:b/>
    </w:rPr>
  </w:style>
  <w:style w:type="character" w:customStyle="1" w:styleId="WW8Num13z0">
    <w:name w:val="WW8Num13z0"/>
    <w:rsid w:val="00154656"/>
    <w:rPr>
      <w:rFonts w:ascii="Symbol" w:eastAsia="Times New Roman" w:hAnsi="Symbol" w:cs="Times New Roman"/>
    </w:rPr>
  </w:style>
  <w:style w:type="character" w:customStyle="1" w:styleId="WW8Num13z1">
    <w:name w:val="WW8Num13z1"/>
    <w:rsid w:val="00154656"/>
    <w:rPr>
      <w:rFonts w:ascii="Courier New" w:hAnsi="Courier New" w:cs="Courier New"/>
    </w:rPr>
  </w:style>
  <w:style w:type="character" w:customStyle="1" w:styleId="WW8Num13z2">
    <w:name w:val="WW8Num13z2"/>
    <w:rsid w:val="00154656"/>
    <w:rPr>
      <w:rFonts w:ascii="Wingdings" w:hAnsi="Wingdings"/>
    </w:rPr>
  </w:style>
  <w:style w:type="character" w:customStyle="1" w:styleId="WW8Num13z3">
    <w:name w:val="WW8Num13z3"/>
    <w:rsid w:val="00154656"/>
    <w:rPr>
      <w:rFonts w:ascii="Symbol" w:hAnsi="Symbol"/>
    </w:rPr>
  </w:style>
  <w:style w:type="character" w:customStyle="1" w:styleId="WW8Num14z0">
    <w:name w:val="WW8Num14z0"/>
    <w:rsid w:val="00154656"/>
    <w:rPr>
      <w:rFonts w:cs="Times New Roman"/>
    </w:rPr>
  </w:style>
  <w:style w:type="character" w:customStyle="1" w:styleId="WW8Num15z0">
    <w:name w:val="WW8Num15z0"/>
    <w:rsid w:val="00154656"/>
    <w:rPr>
      <w:rFonts w:cs="Times New Roman"/>
    </w:rPr>
  </w:style>
  <w:style w:type="character" w:customStyle="1" w:styleId="WW8Num16z0">
    <w:name w:val="WW8Num16z0"/>
    <w:rsid w:val="00154656"/>
    <w:rPr>
      <w:rFonts w:cs="Times New Roman"/>
      <w:color w:val="auto"/>
    </w:rPr>
  </w:style>
  <w:style w:type="character" w:customStyle="1" w:styleId="WW8Num16z2">
    <w:name w:val="WW8Num16z2"/>
    <w:rsid w:val="00154656"/>
    <w:rPr>
      <w:rFonts w:cs="Times New Roman"/>
    </w:rPr>
  </w:style>
  <w:style w:type="character" w:customStyle="1" w:styleId="WW8Num17z0">
    <w:name w:val="WW8Num17z0"/>
    <w:rsid w:val="00154656"/>
    <w:rPr>
      <w:rFonts w:cs="Times New Roman"/>
    </w:rPr>
  </w:style>
  <w:style w:type="character" w:customStyle="1" w:styleId="10">
    <w:name w:val="Основной шрифт абзаца1"/>
    <w:rsid w:val="00154656"/>
  </w:style>
  <w:style w:type="character" w:customStyle="1" w:styleId="11">
    <w:name w:val="Заголовок 1 Знак"/>
    <w:rsid w:val="0015465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3">
    <w:name w:val="Hyperlink"/>
    <w:rsid w:val="00154656"/>
    <w:rPr>
      <w:rFonts w:cs="Times New Roman"/>
      <w:color w:val="0000FF"/>
      <w:u w:val="single"/>
    </w:rPr>
  </w:style>
  <w:style w:type="character" w:customStyle="1" w:styleId="a4">
    <w:name w:val="Гипертекстовая ссылка"/>
    <w:rsid w:val="00154656"/>
    <w:rPr>
      <w:rFonts w:cs="Times New Roman"/>
      <w:color w:val="008000"/>
    </w:rPr>
  </w:style>
  <w:style w:type="character" w:customStyle="1" w:styleId="a5">
    <w:name w:val="Не вступил в силу"/>
    <w:rsid w:val="00154656"/>
    <w:rPr>
      <w:rFonts w:cs="Times New Roman"/>
      <w:color w:val="008080"/>
    </w:rPr>
  </w:style>
  <w:style w:type="character" w:customStyle="1" w:styleId="HTML">
    <w:name w:val="Стандартный HTML Знак"/>
    <w:rsid w:val="00154656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154656"/>
    <w:rPr>
      <w:rFonts w:cs="Times New Roman"/>
    </w:rPr>
  </w:style>
  <w:style w:type="character" w:customStyle="1" w:styleId="a6">
    <w:name w:val="Основной текст Знак"/>
    <w:rsid w:val="00154656"/>
    <w:rPr>
      <w:rFonts w:cs="Times New Roman"/>
      <w:sz w:val="28"/>
      <w:szCs w:val="28"/>
      <w:lang w:val="ru-RU" w:eastAsia="ar-SA" w:bidi="ar-SA"/>
    </w:rPr>
  </w:style>
  <w:style w:type="character" w:customStyle="1" w:styleId="3">
    <w:name w:val="Основной текст с отступом 3 Знак"/>
    <w:rsid w:val="00154656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a7">
    <w:name w:val="Верхний колонтитул Знак"/>
    <w:rsid w:val="00154656"/>
    <w:rPr>
      <w:sz w:val="24"/>
      <w:szCs w:val="24"/>
    </w:rPr>
  </w:style>
  <w:style w:type="character" w:customStyle="1" w:styleId="a8">
    <w:name w:val="Нижний колонтитул Знак"/>
    <w:rsid w:val="00154656"/>
    <w:rPr>
      <w:sz w:val="24"/>
      <w:szCs w:val="24"/>
    </w:rPr>
  </w:style>
  <w:style w:type="character" w:customStyle="1" w:styleId="a9">
    <w:name w:val="Текст концевой сноски Знак"/>
    <w:basedOn w:val="10"/>
    <w:rsid w:val="00154656"/>
  </w:style>
  <w:style w:type="character" w:customStyle="1" w:styleId="aa">
    <w:name w:val="Символы концевой сноски"/>
    <w:rsid w:val="00154656"/>
    <w:rPr>
      <w:vertAlign w:val="superscript"/>
    </w:rPr>
  </w:style>
  <w:style w:type="character" w:customStyle="1" w:styleId="T10">
    <w:name w:val="T10"/>
    <w:rsid w:val="00154656"/>
    <w:rPr>
      <w:sz w:val="26"/>
    </w:rPr>
  </w:style>
  <w:style w:type="character" w:customStyle="1" w:styleId="T11">
    <w:name w:val="T11"/>
    <w:rsid w:val="00154656"/>
    <w:rPr>
      <w:sz w:val="26"/>
    </w:rPr>
  </w:style>
  <w:style w:type="character" w:customStyle="1" w:styleId="ab">
    <w:name w:val="Символ нумерации"/>
    <w:rsid w:val="00154656"/>
  </w:style>
  <w:style w:type="character" w:customStyle="1" w:styleId="T7">
    <w:name w:val="T7"/>
    <w:rsid w:val="00154656"/>
    <w:rPr>
      <w:sz w:val="28"/>
    </w:rPr>
  </w:style>
  <w:style w:type="paragraph" w:customStyle="1" w:styleId="ac">
    <w:name w:val="Заголовок"/>
    <w:basedOn w:val="a"/>
    <w:next w:val="ad"/>
    <w:rsid w:val="0015465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154656"/>
    <w:pPr>
      <w:jc w:val="both"/>
    </w:pPr>
    <w:rPr>
      <w:sz w:val="28"/>
      <w:szCs w:val="28"/>
    </w:rPr>
  </w:style>
  <w:style w:type="paragraph" w:styleId="ae">
    <w:name w:val="List"/>
    <w:basedOn w:val="ad"/>
    <w:rsid w:val="00154656"/>
    <w:rPr>
      <w:rFonts w:ascii="Arial" w:hAnsi="Arial" w:cs="Mangal"/>
    </w:rPr>
  </w:style>
  <w:style w:type="paragraph" w:customStyle="1" w:styleId="12">
    <w:name w:val="Название1"/>
    <w:basedOn w:val="a"/>
    <w:rsid w:val="0015465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54656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rsid w:val="00154656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">
    <w:name w:val="Заголовок статьи"/>
    <w:basedOn w:val="a"/>
    <w:next w:val="a"/>
    <w:rsid w:val="00154656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0">
    <w:name w:val="Знак Знак Знак"/>
    <w:basedOn w:val="a"/>
    <w:rsid w:val="0015465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paragraph" w:customStyle="1" w:styleId="af1">
    <w:name w:val="Прижатый влево"/>
    <w:basedOn w:val="a"/>
    <w:next w:val="a"/>
    <w:rsid w:val="00154656"/>
    <w:pPr>
      <w:autoSpaceDE w:val="0"/>
    </w:pPr>
    <w:rPr>
      <w:rFonts w:ascii="Arial" w:hAnsi="Arial"/>
    </w:rPr>
  </w:style>
  <w:style w:type="paragraph" w:customStyle="1" w:styleId="af2">
    <w:name w:val="Комментарий"/>
    <w:basedOn w:val="a"/>
    <w:next w:val="a"/>
    <w:rsid w:val="00154656"/>
    <w:pPr>
      <w:autoSpaceDE w:val="0"/>
      <w:ind w:left="170"/>
      <w:jc w:val="both"/>
    </w:pPr>
    <w:rPr>
      <w:rFonts w:ascii="Arial" w:hAnsi="Arial"/>
      <w:i/>
      <w:iCs/>
      <w:color w:val="800080"/>
    </w:rPr>
  </w:style>
  <w:style w:type="paragraph" w:styleId="af3">
    <w:name w:val="Normal (Web)"/>
    <w:basedOn w:val="a"/>
    <w:rsid w:val="00154656"/>
    <w:pPr>
      <w:spacing w:before="280" w:after="280"/>
    </w:pPr>
  </w:style>
  <w:style w:type="paragraph" w:customStyle="1" w:styleId="14">
    <w:name w:val="Без интервала1"/>
    <w:rsid w:val="00154656"/>
    <w:pPr>
      <w:suppressAutoHyphens/>
      <w:spacing w:line="276" w:lineRule="auto"/>
      <w:ind w:firstLine="567"/>
      <w:jc w:val="both"/>
    </w:pPr>
    <w:rPr>
      <w:rFonts w:eastAsia="Arial"/>
      <w:sz w:val="28"/>
      <w:szCs w:val="22"/>
      <w:lang w:eastAsia="ar-SA"/>
    </w:rPr>
  </w:style>
  <w:style w:type="paragraph" w:styleId="HTML0">
    <w:name w:val="HTML Preformatted"/>
    <w:basedOn w:val="a"/>
    <w:rsid w:val="00154656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15465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styleId="af4">
    <w:name w:val="header"/>
    <w:basedOn w:val="a"/>
    <w:rsid w:val="00154656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154656"/>
    <w:pPr>
      <w:tabs>
        <w:tab w:val="center" w:pos="4677"/>
        <w:tab w:val="right" w:pos="9355"/>
      </w:tabs>
    </w:pPr>
  </w:style>
  <w:style w:type="paragraph" w:styleId="af6">
    <w:name w:val="endnote text"/>
    <w:basedOn w:val="a"/>
    <w:rsid w:val="00154656"/>
    <w:rPr>
      <w:sz w:val="20"/>
      <w:szCs w:val="20"/>
    </w:rPr>
  </w:style>
  <w:style w:type="paragraph" w:customStyle="1" w:styleId="af7">
    <w:name w:val="Содержимое таблицы"/>
    <w:basedOn w:val="a"/>
    <w:rsid w:val="00154656"/>
    <w:pPr>
      <w:suppressLineNumbers/>
    </w:pPr>
  </w:style>
  <w:style w:type="paragraph" w:customStyle="1" w:styleId="af8">
    <w:name w:val="Заголовок таблицы"/>
    <w:basedOn w:val="af7"/>
    <w:rsid w:val="00154656"/>
    <w:pPr>
      <w:jc w:val="center"/>
    </w:pPr>
    <w:rPr>
      <w:b/>
      <w:bCs/>
    </w:rPr>
  </w:style>
  <w:style w:type="paragraph" w:customStyle="1" w:styleId="default-paragraph-style">
    <w:name w:val="default-paragraph-style"/>
    <w:rsid w:val="00154656"/>
    <w:pPr>
      <w:widowControl w:val="0"/>
      <w:suppressAutoHyphens/>
    </w:pPr>
    <w:rPr>
      <w:rFonts w:ascii="Arial" w:eastAsia="Arial Unicode MS" w:hAnsi="Arial" w:cs="Mangal"/>
      <w:lang w:eastAsia="ar-SA"/>
    </w:rPr>
  </w:style>
  <w:style w:type="paragraph" w:customStyle="1" w:styleId="Standard">
    <w:name w:val="Standard"/>
    <w:basedOn w:val="default-paragraph-style"/>
    <w:rsid w:val="00154656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P27">
    <w:name w:val="P27"/>
    <w:basedOn w:val="Standard"/>
    <w:rsid w:val="00154656"/>
    <w:pPr>
      <w:widowControl w:val="0"/>
      <w:shd w:val="clear" w:color="auto" w:fill="FFFFFF"/>
      <w:autoSpaceDE w:val="0"/>
      <w:ind w:firstLine="360"/>
      <w:jc w:val="both"/>
    </w:pPr>
  </w:style>
  <w:style w:type="paragraph" w:customStyle="1" w:styleId="P25">
    <w:name w:val="P25"/>
    <w:basedOn w:val="Standard"/>
    <w:rsid w:val="00154656"/>
    <w:pPr>
      <w:widowControl w:val="0"/>
      <w:shd w:val="clear" w:color="auto" w:fill="FFFFFF"/>
      <w:autoSpaceDE w:val="0"/>
      <w:ind w:firstLine="360"/>
      <w:jc w:val="both"/>
    </w:pPr>
    <w:rPr>
      <w:sz w:val="26"/>
    </w:rPr>
  </w:style>
  <w:style w:type="paragraph" w:customStyle="1" w:styleId="P5">
    <w:name w:val="P5"/>
    <w:basedOn w:val="Standard"/>
    <w:rsid w:val="00154656"/>
    <w:pPr>
      <w:widowControl w:val="0"/>
      <w:shd w:val="clear" w:color="auto" w:fill="FFFFFF"/>
      <w:autoSpaceDE w:val="0"/>
      <w:jc w:val="both"/>
    </w:pPr>
    <w:rPr>
      <w:sz w:val="28"/>
    </w:rPr>
  </w:style>
  <w:style w:type="character" w:styleId="af9">
    <w:name w:val="page number"/>
    <w:basedOn w:val="a0"/>
    <w:rsid w:val="001C232B"/>
  </w:style>
  <w:style w:type="paragraph" w:styleId="afa">
    <w:name w:val="Balloon Text"/>
    <w:basedOn w:val="a"/>
    <w:semiHidden/>
    <w:rsid w:val="001D4EBD"/>
    <w:rPr>
      <w:rFonts w:ascii="Tahoma" w:hAnsi="Tahoma" w:cs="Tahoma"/>
      <w:sz w:val="16"/>
      <w:szCs w:val="16"/>
    </w:rPr>
  </w:style>
  <w:style w:type="character" w:styleId="afb">
    <w:name w:val="Emphasis"/>
    <w:qFormat/>
    <w:rsid w:val="00B565A1"/>
    <w:rPr>
      <w:rFonts w:cs="Times New Roman"/>
      <w:i/>
      <w:iCs/>
    </w:rPr>
  </w:style>
  <w:style w:type="paragraph" w:customStyle="1" w:styleId="ConsPlusNormal">
    <w:name w:val="ConsPlusNormal"/>
    <w:link w:val="ConsPlusNormal0"/>
    <w:rsid w:val="00EF42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">
    <w:name w:val="Body Text 2"/>
    <w:basedOn w:val="a"/>
    <w:link w:val="20"/>
    <w:rsid w:val="00553DE1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53DE1"/>
    <w:rPr>
      <w:sz w:val="28"/>
      <w:szCs w:val="24"/>
      <w:shd w:val="clear" w:color="auto" w:fill="FFFFFF"/>
    </w:rPr>
  </w:style>
  <w:style w:type="paragraph" w:styleId="afc">
    <w:name w:val="List Paragraph"/>
    <w:basedOn w:val="a"/>
    <w:uiPriority w:val="34"/>
    <w:qFormat/>
    <w:rsid w:val="00D075A0"/>
    <w:pPr>
      <w:ind w:left="720"/>
      <w:contextualSpacing/>
    </w:pPr>
  </w:style>
  <w:style w:type="paragraph" w:customStyle="1" w:styleId="s1">
    <w:name w:val="s_1"/>
    <w:basedOn w:val="a"/>
    <w:rsid w:val="00C165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0">
    <w:name w:val="Заголовок 8 Знак"/>
    <w:basedOn w:val="a0"/>
    <w:link w:val="8"/>
    <w:semiHidden/>
    <w:rsid w:val="009554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E232E"/>
    <w:rPr>
      <w:rFonts w:ascii="Arial" w:eastAsia="Calibri" w:hAnsi="Arial" w:cs="Arial"/>
    </w:rPr>
  </w:style>
  <w:style w:type="paragraph" w:customStyle="1" w:styleId="headertext">
    <w:name w:val="headertext"/>
    <w:basedOn w:val="a"/>
    <w:rsid w:val="002E23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731D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191F-15CB-4143-8D0D-45860F28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ГП Междуреченский</Company>
  <LinksUpToDate>false</LinksUpToDate>
  <CharactersWithSpaces>2707</CharactersWithSpaces>
  <SharedDoc>false</SharedDoc>
  <HLinks>
    <vt:vector size="12" baseType="variant"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/document/30824111/entry/0</vt:lpwstr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consultantplus://offline/ref=F785325725AC7CE6D103CE9D5A5E58E13FBDD5CFF6791AB493C86528D45FBAF4DA85516797FCAB08DCDAB8D62AB312303D296E8BCE5C5994EC54G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АДМС-5</cp:lastModifiedBy>
  <cp:revision>9</cp:revision>
  <cp:lastPrinted>2023-04-10T06:04:00Z</cp:lastPrinted>
  <dcterms:created xsi:type="dcterms:W3CDTF">2023-03-30T11:51:00Z</dcterms:created>
  <dcterms:modified xsi:type="dcterms:W3CDTF">2023-04-10T06:04:00Z</dcterms:modified>
</cp:coreProperties>
</file>